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783" w:rsidRPr="00792A63" w:rsidRDefault="00686783" w:rsidP="00686783">
      <w:pPr>
        <w:shd w:val="clear" w:color="auto" w:fill="FFFFFF"/>
        <w:spacing w:after="0" w:line="315" w:lineRule="atLeast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34"/>
          <w:szCs w:val="34"/>
          <w:lang w:eastAsia="ru-RU"/>
        </w:rPr>
      </w:pPr>
      <w:r w:rsidRPr="00792A63">
        <w:rPr>
          <w:rFonts w:ascii="Times New Roman" w:eastAsia="Times New Roman" w:hAnsi="Times New Roman" w:cs="Times New Roman"/>
          <w:b/>
          <w:color w:val="000000"/>
          <w:sz w:val="34"/>
          <w:szCs w:val="34"/>
          <w:lang w:eastAsia="ru-RU"/>
        </w:rPr>
        <w:t>МИНИСТЕРСТВО ОБРАЗОВАНИЯ И НАУКИ</w:t>
      </w:r>
    </w:p>
    <w:p w:rsidR="00686783" w:rsidRPr="00792A63" w:rsidRDefault="00686783" w:rsidP="00686783">
      <w:pPr>
        <w:shd w:val="clear" w:color="auto" w:fill="FFFFFF"/>
        <w:spacing w:after="0" w:line="315" w:lineRule="atLeast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34"/>
          <w:szCs w:val="34"/>
          <w:lang w:eastAsia="ru-RU"/>
        </w:rPr>
      </w:pPr>
      <w:r w:rsidRPr="00792A63">
        <w:rPr>
          <w:rFonts w:ascii="Times New Roman" w:eastAsia="Times New Roman" w:hAnsi="Times New Roman" w:cs="Times New Roman"/>
          <w:b/>
          <w:color w:val="000000"/>
          <w:sz w:val="34"/>
          <w:szCs w:val="34"/>
          <w:lang w:eastAsia="ru-RU"/>
        </w:rPr>
        <w:t>РЕСПУБЛИКИ ДАГЕСТАН</w:t>
      </w:r>
    </w:p>
    <w:p w:rsidR="00686783" w:rsidRPr="00792A63" w:rsidRDefault="00686783" w:rsidP="00686783">
      <w:pPr>
        <w:shd w:val="clear" w:color="auto" w:fill="FFFFFF"/>
        <w:spacing w:after="0" w:line="315" w:lineRule="atLeast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34"/>
          <w:szCs w:val="34"/>
          <w:lang w:eastAsia="ru-RU"/>
        </w:rPr>
      </w:pPr>
      <w:r w:rsidRPr="00792A63">
        <w:rPr>
          <w:rFonts w:ascii="Times New Roman" w:eastAsia="Times New Roman" w:hAnsi="Times New Roman" w:cs="Times New Roman"/>
          <w:b/>
          <w:color w:val="000000"/>
          <w:sz w:val="34"/>
          <w:szCs w:val="34"/>
          <w:lang w:eastAsia="ru-RU"/>
        </w:rPr>
        <w:t>МР «КИЗИЛЮРТОВСКИЙ РАЙОН»</w:t>
      </w:r>
    </w:p>
    <w:p w:rsidR="00686783" w:rsidRDefault="00686783" w:rsidP="00F94CD4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4CD4" w:rsidRDefault="00F94CD4" w:rsidP="00F94CD4">
      <w:pPr>
        <w:autoSpaceDE w:val="0"/>
        <w:autoSpaceDN w:val="0"/>
        <w:adjustRightInd w:val="0"/>
        <w:spacing w:before="57" w:after="57" w:line="240" w:lineRule="auto"/>
        <w:jc w:val="center"/>
        <w:rPr>
          <w:rFonts w:ascii="Times New Roman CYR" w:hAnsi="Times New Roman CYR" w:cs="Times New Roman CYR"/>
          <w:b/>
          <w:sz w:val="32"/>
          <w:szCs w:val="24"/>
        </w:rPr>
      </w:pPr>
      <w:r>
        <w:rPr>
          <w:rFonts w:ascii="Times New Roman CYR" w:hAnsi="Times New Roman CYR" w:cs="Times New Roman CYR"/>
          <w:b/>
          <w:sz w:val="32"/>
          <w:szCs w:val="24"/>
        </w:rPr>
        <w:t xml:space="preserve">МКОУ </w:t>
      </w:r>
      <w:r>
        <w:rPr>
          <w:rFonts w:ascii="Times New Roman" w:hAnsi="Times New Roman" w:cs="Times New Roman"/>
          <w:b/>
          <w:sz w:val="40"/>
          <w:szCs w:val="24"/>
        </w:rPr>
        <w:t xml:space="preserve"> «</w:t>
      </w:r>
      <w:proofErr w:type="spellStart"/>
      <w:r>
        <w:rPr>
          <w:rFonts w:ascii="Times New Roman CYR" w:hAnsi="Times New Roman CYR" w:cs="Times New Roman CYR"/>
          <w:b/>
          <w:sz w:val="32"/>
          <w:szCs w:val="24"/>
        </w:rPr>
        <w:t>Султанянгиюртовская</w:t>
      </w:r>
      <w:proofErr w:type="spellEnd"/>
      <w:r>
        <w:rPr>
          <w:rFonts w:ascii="Times New Roman CYR" w:hAnsi="Times New Roman CYR" w:cs="Times New Roman CYR"/>
          <w:b/>
          <w:sz w:val="32"/>
          <w:szCs w:val="24"/>
        </w:rPr>
        <w:t xml:space="preserve"> СОШ №2</w:t>
      </w:r>
      <w:r>
        <w:rPr>
          <w:rFonts w:ascii="Times New Roman" w:hAnsi="Times New Roman" w:cs="Times New Roman"/>
          <w:b/>
          <w:sz w:val="40"/>
          <w:szCs w:val="24"/>
        </w:rPr>
        <w:t>»</w:t>
      </w:r>
    </w:p>
    <w:p w:rsidR="00686783" w:rsidRDefault="00686783" w:rsidP="00686783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6783" w:rsidRDefault="00686783" w:rsidP="00686783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6783" w:rsidRDefault="00686783" w:rsidP="00686783">
      <w:pPr>
        <w:shd w:val="clear" w:color="auto" w:fill="FFFFFF"/>
        <w:spacing w:after="0" w:line="315" w:lineRule="atLeast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6783" w:rsidRPr="00747621" w:rsidRDefault="00686783" w:rsidP="00686783">
      <w:pPr>
        <w:autoSpaceDE w:val="0"/>
        <w:autoSpaceDN w:val="0"/>
        <w:adjustRightInd w:val="0"/>
        <w:spacing w:before="57" w:after="57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Pr="00747621">
        <w:rPr>
          <w:rFonts w:ascii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СОГЛАСОВАНО</w:t>
      </w:r>
      <w:r w:rsidRPr="00747621">
        <w:rPr>
          <w:rFonts w:ascii="Times New Roman" w:hAnsi="Times New Roman" w:cs="Times New Roman"/>
          <w:b/>
          <w:bCs/>
          <w:sz w:val="24"/>
          <w:szCs w:val="24"/>
        </w:rPr>
        <w:t xml:space="preserve">»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</w:t>
      </w:r>
      <w:r w:rsidRPr="00747621">
        <w:rPr>
          <w:rFonts w:ascii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УТВЕРЖДАЮ</w:t>
      </w:r>
      <w:r w:rsidRPr="00747621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686783" w:rsidRDefault="00686783" w:rsidP="00686783">
      <w:pPr>
        <w:autoSpaceDE w:val="0"/>
        <w:autoSpaceDN w:val="0"/>
        <w:adjustRightInd w:val="0"/>
        <w:spacing w:before="57" w:after="57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Руководитель центра «Точка Роста»                                         Директор МКОУ </w:t>
      </w:r>
    </w:p>
    <w:p w:rsidR="00686783" w:rsidRPr="00466D77" w:rsidRDefault="00686783" w:rsidP="00686783">
      <w:pPr>
        <w:tabs>
          <w:tab w:val="left" w:pos="5447"/>
        </w:tabs>
        <w:autoSpaceDE w:val="0"/>
        <w:autoSpaceDN w:val="0"/>
        <w:adjustRightInd w:val="0"/>
        <w:spacing w:before="57" w:after="57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ab/>
      </w:r>
      <w:r w:rsidRPr="00466D77"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Султанянгиюртовская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СОШ №2</w:t>
      </w:r>
      <w:r w:rsidRPr="00466D77">
        <w:rPr>
          <w:rFonts w:ascii="Times New Roman" w:hAnsi="Times New Roman" w:cs="Times New Roman"/>
          <w:sz w:val="24"/>
          <w:szCs w:val="24"/>
        </w:rPr>
        <w:t>»</w:t>
      </w:r>
    </w:p>
    <w:p w:rsidR="00686783" w:rsidRDefault="00686783" w:rsidP="00686783">
      <w:pPr>
        <w:autoSpaceDE w:val="0"/>
        <w:autoSpaceDN w:val="0"/>
        <w:adjustRightInd w:val="0"/>
        <w:spacing w:before="57" w:after="57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 Ибрагимова М.А</w:t>
      </w:r>
      <w:r>
        <w:rPr>
          <w:rFonts w:ascii="Times New Roman CYR" w:hAnsi="Times New Roman CYR" w:cs="Times New Roman CYR"/>
          <w:sz w:val="24"/>
          <w:szCs w:val="24"/>
        </w:rPr>
        <w:t xml:space="preserve">.                                     ___________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Абдулахидов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Ш.М.</w:t>
      </w:r>
    </w:p>
    <w:p w:rsidR="00686783" w:rsidRDefault="00686783" w:rsidP="00686783">
      <w:pPr>
        <w:autoSpaceDE w:val="0"/>
        <w:autoSpaceDN w:val="0"/>
        <w:adjustRightInd w:val="0"/>
        <w:spacing w:before="57" w:after="57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Pr="00466D7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A0F24">
        <w:rPr>
          <w:rFonts w:ascii="Times New Roman" w:hAnsi="Times New Roman" w:cs="Times New Roman"/>
          <w:b/>
          <w:bCs/>
          <w:sz w:val="24"/>
          <w:szCs w:val="24"/>
        </w:rPr>
        <w:t xml:space="preserve">«____» </w:t>
      </w:r>
      <w:r>
        <w:rPr>
          <w:rFonts w:ascii="Times New Roman" w:hAnsi="Times New Roman" w:cs="Times New Roman"/>
          <w:b/>
          <w:bCs/>
          <w:sz w:val="24"/>
          <w:szCs w:val="24"/>
        </w:rPr>
        <w:t>____</w:t>
      </w:r>
      <w:r w:rsidRPr="003A0F24">
        <w:rPr>
          <w:rFonts w:ascii="Times New Roman" w:hAnsi="Times New Roman" w:cs="Times New Roman"/>
          <w:b/>
          <w:bCs/>
          <w:sz w:val="24"/>
          <w:szCs w:val="24"/>
        </w:rPr>
        <w:t>_____202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г.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«____» __</w:t>
      </w:r>
      <w:r w:rsidRPr="003A0F24">
        <w:rPr>
          <w:rFonts w:ascii="Times New Roman" w:hAnsi="Times New Roman" w:cs="Times New Roman"/>
          <w:b/>
          <w:bCs/>
          <w:sz w:val="24"/>
          <w:szCs w:val="24"/>
        </w:rPr>
        <w:t>_______202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г.                  </w:t>
      </w:r>
    </w:p>
    <w:p w:rsidR="00686783" w:rsidRDefault="00686783" w:rsidP="00686783">
      <w:pPr>
        <w:shd w:val="clear" w:color="auto" w:fill="FFFFFF"/>
        <w:tabs>
          <w:tab w:val="left" w:pos="6762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46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</w:p>
    <w:p w:rsidR="00686783" w:rsidRDefault="00686783" w:rsidP="00686783">
      <w:pPr>
        <w:shd w:val="clear" w:color="auto" w:fill="FFFFFF"/>
        <w:spacing w:after="0" w:line="315" w:lineRule="atLeast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6783" w:rsidRPr="00792A63" w:rsidRDefault="00686783" w:rsidP="00686783">
      <w:pPr>
        <w:shd w:val="clear" w:color="auto" w:fill="FFFFFF"/>
        <w:tabs>
          <w:tab w:val="left" w:pos="2529"/>
        </w:tabs>
        <w:spacing w:after="0" w:line="315" w:lineRule="atLeast"/>
        <w:ind w:firstLine="709"/>
        <w:jc w:val="center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792A63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Общеобразовательная общеразвивающая программа</w:t>
      </w:r>
    </w:p>
    <w:p w:rsidR="00686783" w:rsidRPr="00792A63" w:rsidRDefault="00686783" w:rsidP="00686783">
      <w:pPr>
        <w:shd w:val="clear" w:color="auto" w:fill="FFFFFF"/>
        <w:tabs>
          <w:tab w:val="left" w:pos="2529"/>
        </w:tabs>
        <w:spacing w:after="0" w:line="315" w:lineRule="atLeast"/>
        <w:ind w:firstLine="709"/>
        <w:jc w:val="center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792A63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дополнительного образования детей</w:t>
      </w:r>
    </w:p>
    <w:p w:rsidR="00686783" w:rsidRDefault="00686783" w:rsidP="00686783">
      <w:pPr>
        <w:shd w:val="clear" w:color="auto" w:fill="FFFFFF"/>
        <w:spacing w:after="0" w:line="315" w:lineRule="atLeast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6783" w:rsidRPr="00792A63" w:rsidRDefault="00686783" w:rsidP="00686783">
      <w:pPr>
        <w:shd w:val="clear" w:color="auto" w:fill="FFFFFF"/>
        <w:tabs>
          <w:tab w:val="left" w:pos="3469"/>
        </w:tabs>
        <w:spacing w:after="0" w:line="315" w:lineRule="atLeast"/>
        <w:ind w:firstLine="709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92A6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Юный турист</w:t>
      </w:r>
      <w:r w:rsidRPr="00792A6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»</w:t>
      </w:r>
    </w:p>
    <w:p w:rsidR="00686783" w:rsidRPr="00792A63" w:rsidRDefault="00686783" w:rsidP="00686783">
      <w:pPr>
        <w:shd w:val="clear" w:color="auto" w:fill="FFFFFF"/>
        <w:tabs>
          <w:tab w:val="left" w:pos="3469"/>
        </w:tabs>
        <w:spacing w:after="0" w:line="315" w:lineRule="atLeast"/>
        <w:ind w:firstLine="709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686783" w:rsidRPr="00F94138" w:rsidRDefault="00686783" w:rsidP="00686783">
      <w:p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                             </w:t>
      </w:r>
      <w:r w:rsidRPr="00F94138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Направленность: техническое</w:t>
      </w:r>
    </w:p>
    <w:p w:rsidR="00686783" w:rsidRPr="00F94138" w:rsidRDefault="00686783" w:rsidP="00686783">
      <w:pPr>
        <w:shd w:val="clear" w:color="auto" w:fill="FFFFFF"/>
        <w:tabs>
          <w:tab w:val="left" w:pos="3469"/>
        </w:tabs>
        <w:spacing w:after="0" w:line="276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                             </w:t>
      </w:r>
      <w:r w:rsidRPr="00F94138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Уровень программы: базовый</w:t>
      </w:r>
    </w:p>
    <w:p w:rsidR="00686783" w:rsidRPr="00F94138" w:rsidRDefault="00686783" w:rsidP="00686783">
      <w:pPr>
        <w:shd w:val="clear" w:color="auto" w:fill="FFFFFF"/>
        <w:tabs>
          <w:tab w:val="left" w:pos="3469"/>
        </w:tabs>
        <w:spacing w:after="0" w:line="276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                             </w:t>
      </w:r>
      <w:r w:rsidRPr="00F94138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Возраст учащихся: </w:t>
      </w:r>
      <w:r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7</w:t>
      </w:r>
      <w:r w:rsidRPr="00F94138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-1</w:t>
      </w:r>
      <w:r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4</w:t>
      </w:r>
      <w:r w:rsidRPr="00F94138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 лет</w:t>
      </w:r>
    </w:p>
    <w:p w:rsidR="00686783" w:rsidRPr="00F94138" w:rsidRDefault="00686783" w:rsidP="00686783">
      <w:pPr>
        <w:shd w:val="clear" w:color="auto" w:fill="FFFFFF"/>
        <w:tabs>
          <w:tab w:val="left" w:pos="3469"/>
        </w:tabs>
        <w:spacing w:after="0" w:line="276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                             </w:t>
      </w:r>
      <w:r w:rsidRPr="00F94138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Срок реализации: 1 год (72 ч.)</w:t>
      </w:r>
    </w:p>
    <w:p w:rsidR="00686783" w:rsidRDefault="00686783" w:rsidP="00686783">
      <w:pPr>
        <w:shd w:val="clear" w:color="auto" w:fill="FFFFFF"/>
        <w:spacing w:after="0" w:line="315" w:lineRule="atLeast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6783" w:rsidRDefault="00686783" w:rsidP="00686783">
      <w:pPr>
        <w:shd w:val="clear" w:color="auto" w:fill="FFFFFF"/>
        <w:spacing w:after="0" w:line="315" w:lineRule="atLeast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4CD4" w:rsidRDefault="00F94CD4" w:rsidP="00686783">
      <w:pPr>
        <w:shd w:val="clear" w:color="auto" w:fill="FFFFFF"/>
        <w:spacing w:after="0" w:line="315" w:lineRule="atLeast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4CD4" w:rsidRDefault="00F94CD4" w:rsidP="00686783">
      <w:pPr>
        <w:shd w:val="clear" w:color="auto" w:fill="FFFFFF"/>
        <w:spacing w:after="0" w:line="315" w:lineRule="atLeast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4CD4" w:rsidRDefault="00F94CD4" w:rsidP="00686783">
      <w:pPr>
        <w:shd w:val="clear" w:color="auto" w:fill="FFFFFF"/>
        <w:spacing w:after="0" w:line="315" w:lineRule="atLeast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6783" w:rsidRDefault="00686783" w:rsidP="00686783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6783" w:rsidRDefault="00686783" w:rsidP="00686783">
      <w:pPr>
        <w:shd w:val="clear" w:color="auto" w:fill="FFFFFF"/>
        <w:spacing w:after="0" w:line="315" w:lineRule="atLeast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6783" w:rsidRDefault="00686783" w:rsidP="00686783">
      <w:pPr>
        <w:shd w:val="clear" w:color="auto" w:fill="FFFFFF"/>
        <w:spacing w:after="0" w:line="315" w:lineRule="atLeast"/>
        <w:ind w:left="708"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Составитель</w:t>
      </w:r>
    </w:p>
    <w:p w:rsidR="00686783" w:rsidRDefault="00686783" w:rsidP="00686783">
      <w:pPr>
        <w:shd w:val="clear" w:color="auto" w:fill="FFFFFF"/>
        <w:spacing w:after="0" w:line="315" w:lineRule="atLeast"/>
        <w:ind w:left="708"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Раджабова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Зайнаб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Джабраиловна</w:t>
      </w:r>
      <w:proofErr w:type="spellEnd"/>
    </w:p>
    <w:p w:rsidR="00686783" w:rsidRDefault="00686783" w:rsidP="00686783">
      <w:pPr>
        <w:shd w:val="clear" w:color="auto" w:fill="FFFFFF"/>
        <w:spacing w:after="0" w:line="315" w:lineRule="atLeast"/>
        <w:ind w:left="708"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дополнительного образования</w:t>
      </w:r>
    </w:p>
    <w:p w:rsidR="00686783" w:rsidRDefault="00686783" w:rsidP="00686783">
      <w:pPr>
        <w:shd w:val="clear" w:color="auto" w:fill="FFFFFF"/>
        <w:spacing w:after="0" w:line="315" w:lineRule="atLeast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6783" w:rsidRDefault="00686783" w:rsidP="00686783">
      <w:pPr>
        <w:shd w:val="clear" w:color="auto" w:fill="FFFFFF"/>
        <w:spacing w:after="0" w:line="315" w:lineRule="atLeast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6783" w:rsidRDefault="00686783" w:rsidP="00686783">
      <w:pPr>
        <w:shd w:val="clear" w:color="auto" w:fill="FFFFFF"/>
        <w:spacing w:after="0" w:line="315" w:lineRule="atLeast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6783" w:rsidRDefault="00686783" w:rsidP="00686783">
      <w:pPr>
        <w:shd w:val="clear" w:color="auto" w:fill="FFFFFF"/>
        <w:spacing w:after="0" w:line="315" w:lineRule="atLeast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6783" w:rsidRDefault="00686783" w:rsidP="00686783">
      <w:pPr>
        <w:shd w:val="clear" w:color="auto" w:fill="FFFFFF"/>
        <w:spacing w:after="0" w:line="315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</w:t>
      </w:r>
    </w:p>
    <w:p w:rsidR="00686783" w:rsidRDefault="00686783" w:rsidP="00686783">
      <w:pPr>
        <w:shd w:val="clear" w:color="auto" w:fill="FFFFFF"/>
        <w:spacing w:after="0" w:line="315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2022г.</w:t>
      </w:r>
    </w:p>
    <w:p w:rsidR="00F94CD4" w:rsidRDefault="00F94CD4" w:rsidP="00686783">
      <w:pPr>
        <w:shd w:val="clear" w:color="auto" w:fill="FFFFFF"/>
        <w:spacing w:after="0" w:line="315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4CD4" w:rsidRDefault="00F94CD4" w:rsidP="00686783">
      <w:pPr>
        <w:shd w:val="clear" w:color="auto" w:fill="FFFFFF"/>
        <w:spacing w:after="0" w:line="315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4CD4" w:rsidRPr="00F94138" w:rsidRDefault="00F94CD4" w:rsidP="00686783">
      <w:pPr>
        <w:shd w:val="clear" w:color="auto" w:fill="FFFFFF"/>
        <w:spacing w:after="0" w:line="315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3D8B" w:rsidRPr="00F73D8B" w:rsidRDefault="00F73D8B" w:rsidP="00F73D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73D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СОДЕРЖАНИЕ</w:t>
      </w:r>
    </w:p>
    <w:tbl>
      <w:tblPr>
        <w:tblW w:w="9570" w:type="dxa"/>
        <w:tblInd w:w="-43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36"/>
        <w:gridCol w:w="7812"/>
        <w:gridCol w:w="922"/>
      </w:tblGrid>
      <w:tr w:rsidR="00F73D8B" w:rsidRPr="00F73D8B" w:rsidTr="00686783">
        <w:trPr>
          <w:trHeight w:val="371"/>
        </w:trPr>
        <w:tc>
          <w:tcPr>
            <w:tcW w:w="836" w:type="dxa"/>
            <w:tcBorders>
              <w:top w:val="outset" w:sz="8" w:space="0" w:color="BFBFBF"/>
              <w:left w:val="outset" w:sz="8" w:space="0" w:color="BFBFBF"/>
              <w:bottom w:val="outset" w:sz="8" w:space="0" w:color="BFBFBF"/>
              <w:right w:val="outset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D8B" w:rsidRPr="00F73D8B" w:rsidRDefault="00F73D8B" w:rsidP="00F7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I.</w:t>
            </w:r>
          </w:p>
        </w:tc>
        <w:tc>
          <w:tcPr>
            <w:tcW w:w="7812" w:type="dxa"/>
            <w:tcBorders>
              <w:top w:val="outset" w:sz="8" w:space="0" w:color="BFBFBF"/>
              <w:left w:val="nil"/>
              <w:bottom w:val="outset" w:sz="8" w:space="0" w:color="BFBFBF"/>
              <w:right w:val="outset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D8B" w:rsidRPr="00F73D8B" w:rsidRDefault="00F73D8B" w:rsidP="00F73D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aps/>
                <w:color w:val="181818"/>
                <w:sz w:val="24"/>
                <w:szCs w:val="24"/>
                <w:lang w:eastAsia="ru-RU"/>
              </w:rPr>
              <w:t>КОМПЛЕКС ОСНОВНЫХ ХАРАКТЕРИСТИК ПРОГРАММЫ</w:t>
            </w:r>
          </w:p>
        </w:tc>
        <w:tc>
          <w:tcPr>
            <w:tcW w:w="922" w:type="dxa"/>
            <w:tcBorders>
              <w:top w:val="outset" w:sz="8" w:space="0" w:color="BFBFBF"/>
              <w:left w:val="nil"/>
              <w:bottom w:val="outset" w:sz="8" w:space="0" w:color="BFBFBF"/>
              <w:right w:val="outset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D8B" w:rsidRPr="00F73D8B" w:rsidRDefault="00F73D8B" w:rsidP="00F7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</w:t>
            </w:r>
          </w:p>
        </w:tc>
      </w:tr>
      <w:tr w:rsidR="00F73D8B" w:rsidRPr="00F73D8B" w:rsidTr="00686783">
        <w:trPr>
          <w:trHeight w:val="371"/>
        </w:trPr>
        <w:tc>
          <w:tcPr>
            <w:tcW w:w="836" w:type="dxa"/>
            <w:tcBorders>
              <w:top w:val="nil"/>
              <w:left w:val="outset" w:sz="8" w:space="0" w:color="BFBFBF"/>
              <w:bottom w:val="outset" w:sz="8" w:space="0" w:color="BFBFBF"/>
              <w:right w:val="outset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D8B" w:rsidRPr="00F73D8B" w:rsidRDefault="00F73D8B" w:rsidP="00F7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7812" w:type="dxa"/>
            <w:tcBorders>
              <w:top w:val="nil"/>
              <w:left w:val="nil"/>
              <w:bottom w:val="outset" w:sz="8" w:space="0" w:color="BFBFBF"/>
              <w:right w:val="outset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D8B" w:rsidRPr="00F73D8B" w:rsidRDefault="00F73D8B" w:rsidP="00F73D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aps/>
                <w:color w:val="181818"/>
                <w:sz w:val="24"/>
                <w:szCs w:val="24"/>
                <w:lang w:eastAsia="ru-RU"/>
              </w:rPr>
              <w:t>ПОЯСНИТЕЛЬНАЯ ЗАПИСКА</w:t>
            </w:r>
          </w:p>
        </w:tc>
        <w:tc>
          <w:tcPr>
            <w:tcW w:w="922" w:type="dxa"/>
            <w:tcBorders>
              <w:top w:val="nil"/>
              <w:left w:val="nil"/>
              <w:bottom w:val="outset" w:sz="8" w:space="0" w:color="BFBFBF"/>
              <w:right w:val="outset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D8B" w:rsidRPr="00F73D8B" w:rsidRDefault="00F73D8B" w:rsidP="00F7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</w:t>
            </w:r>
          </w:p>
        </w:tc>
      </w:tr>
      <w:tr w:rsidR="00F73D8B" w:rsidRPr="00F73D8B" w:rsidTr="00686783">
        <w:trPr>
          <w:trHeight w:val="371"/>
        </w:trPr>
        <w:tc>
          <w:tcPr>
            <w:tcW w:w="836" w:type="dxa"/>
            <w:tcBorders>
              <w:top w:val="nil"/>
              <w:left w:val="outset" w:sz="8" w:space="0" w:color="BFBFBF"/>
              <w:bottom w:val="outset" w:sz="8" w:space="0" w:color="BFBFBF"/>
              <w:right w:val="outset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D8B" w:rsidRPr="00F73D8B" w:rsidRDefault="00F73D8B" w:rsidP="00F7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7812" w:type="dxa"/>
            <w:tcBorders>
              <w:top w:val="nil"/>
              <w:left w:val="nil"/>
              <w:bottom w:val="outset" w:sz="8" w:space="0" w:color="BFBFBF"/>
              <w:right w:val="outset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D8B" w:rsidRPr="00F73D8B" w:rsidRDefault="00F73D8B" w:rsidP="00F73D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Направленность программы</w:t>
            </w:r>
          </w:p>
        </w:tc>
        <w:tc>
          <w:tcPr>
            <w:tcW w:w="922" w:type="dxa"/>
            <w:tcBorders>
              <w:top w:val="nil"/>
              <w:left w:val="nil"/>
              <w:bottom w:val="outset" w:sz="8" w:space="0" w:color="BFBFBF"/>
              <w:right w:val="outset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D8B" w:rsidRPr="00F73D8B" w:rsidRDefault="00F73D8B" w:rsidP="00F7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</w:t>
            </w:r>
          </w:p>
        </w:tc>
      </w:tr>
      <w:tr w:rsidR="00F73D8B" w:rsidRPr="00F73D8B" w:rsidTr="00686783">
        <w:trPr>
          <w:trHeight w:val="371"/>
        </w:trPr>
        <w:tc>
          <w:tcPr>
            <w:tcW w:w="836" w:type="dxa"/>
            <w:tcBorders>
              <w:top w:val="nil"/>
              <w:left w:val="outset" w:sz="8" w:space="0" w:color="BFBFBF"/>
              <w:bottom w:val="outset" w:sz="8" w:space="0" w:color="BFBFBF"/>
              <w:right w:val="outset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D8B" w:rsidRPr="00F73D8B" w:rsidRDefault="00F73D8B" w:rsidP="00F7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7812" w:type="dxa"/>
            <w:tcBorders>
              <w:top w:val="nil"/>
              <w:left w:val="nil"/>
              <w:bottom w:val="outset" w:sz="8" w:space="0" w:color="BFBFBF"/>
              <w:right w:val="outset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D8B" w:rsidRPr="00F73D8B" w:rsidRDefault="00F73D8B" w:rsidP="00F73D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Уровень освоения программы</w:t>
            </w:r>
          </w:p>
        </w:tc>
        <w:tc>
          <w:tcPr>
            <w:tcW w:w="922" w:type="dxa"/>
            <w:tcBorders>
              <w:top w:val="nil"/>
              <w:left w:val="nil"/>
              <w:bottom w:val="outset" w:sz="8" w:space="0" w:color="BFBFBF"/>
              <w:right w:val="outset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D8B" w:rsidRPr="00F73D8B" w:rsidRDefault="00F73D8B" w:rsidP="00F7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</w:t>
            </w:r>
          </w:p>
        </w:tc>
      </w:tr>
      <w:tr w:rsidR="00F73D8B" w:rsidRPr="00F73D8B" w:rsidTr="00686783">
        <w:trPr>
          <w:trHeight w:val="371"/>
        </w:trPr>
        <w:tc>
          <w:tcPr>
            <w:tcW w:w="836" w:type="dxa"/>
            <w:tcBorders>
              <w:top w:val="nil"/>
              <w:left w:val="outset" w:sz="8" w:space="0" w:color="BFBFBF"/>
              <w:bottom w:val="outset" w:sz="8" w:space="0" w:color="BFBFBF"/>
              <w:right w:val="outset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D8B" w:rsidRPr="00F73D8B" w:rsidRDefault="00F73D8B" w:rsidP="00F7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7812" w:type="dxa"/>
            <w:tcBorders>
              <w:top w:val="nil"/>
              <w:left w:val="nil"/>
              <w:bottom w:val="outset" w:sz="8" w:space="0" w:color="BFBFBF"/>
              <w:right w:val="outset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D8B" w:rsidRPr="00F73D8B" w:rsidRDefault="00F73D8B" w:rsidP="00F73D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Актуальность программы</w:t>
            </w:r>
          </w:p>
        </w:tc>
        <w:tc>
          <w:tcPr>
            <w:tcW w:w="922" w:type="dxa"/>
            <w:tcBorders>
              <w:top w:val="nil"/>
              <w:left w:val="nil"/>
              <w:bottom w:val="outset" w:sz="8" w:space="0" w:color="BFBFBF"/>
              <w:right w:val="outset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D8B" w:rsidRPr="00F73D8B" w:rsidRDefault="00F73D8B" w:rsidP="00F7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</w:t>
            </w:r>
          </w:p>
        </w:tc>
      </w:tr>
      <w:tr w:rsidR="00F73D8B" w:rsidRPr="00F73D8B" w:rsidTr="00686783">
        <w:trPr>
          <w:trHeight w:val="371"/>
        </w:trPr>
        <w:tc>
          <w:tcPr>
            <w:tcW w:w="836" w:type="dxa"/>
            <w:tcBorders>
              <w:top w:val="nil"/>
              <w:left w:val="outset" w:sz="8" w:space="0" w:color="BFBFBF"/>
              <w:bottom w:val="outset" w:sz="8" w:space="0" w:color="BFBFBF"/>
              <w:right w:val="outset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D8B" w:rsidRPr="00F73D8B" w:rsidRDefault="00F73D8B" w:rsidP="00F7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1.1.4</w:t>
            </w:r>
          </w:p>
        </w:tc>
        <w:tc>
          <w:tcPr>
            <w:tcW w:w="7812" w:type="dxa"/>
            <w:tcBorders>
              <w:top w:val="nil"/>
              <w:left w:val="nil"/>
              <w:bottom w:val="outset" w:sz="8" w:space="0" w:color="BFBFBF"/>
              <w:right w:val="outset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D8B" w:rsidRPr="00F73D8B" w:rsidRDefault="00F73D8B" w:rsidP="00F73D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Отличительные особенности программы от существующих</w:t>
            </w:r>
          </w:p>
        </w:tc>
        <w:tc>
          <w:tcPr>
            <w:tcW w:w="922" w:type="dxa"/>
            <w:tcBorders>
              <w:top w:val="nil"/>
              <w:left w:val="nil"/>
              <w:bottom w:val="outset" w:sz="8" w:space="0" w:color="BFBFBF"/>
              <w:right w:val="outset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D8B" w:rsidRPr="00F73D8B" w:rsidRDefault="00F73D8B" w:rsidP="00F7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</w:t>
            </w:r>
          </w:p>
        </w:tc>
      </w:tr>
      <w:tr w:rsidR="00F73D8B" w:rsidRPr="00F73D8B" w:rsidTr="00686783">
        <w:trPr>
          <w:trHeight w:val="371"/>
        </w:trPr>
        <w:tc>
          <w:tcPr>
            <w:tcW w:w="836" w:type="dxa"/>
            <w:tcBorders>
              <w:top w:val="nil"/>
              <w:left w:val="outset" w:sz="8" w:space="0" w:color="BFBFBF"/>
              <w:bottom w:val="outset" w:sz="8" w:space="0" w:color="BFBFBF"/>
              <w:right w:val="outset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D8B" w:rsidRPr="00F73D8B" w:rsidRDefault="00F73D8B" w:rsidP="00F7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1.1.5</w:t>
            </w:r>
          </w:p>
        </w:tc>
        <w:tc>
          <w:tcPr>
            <w:tcW w:w="7812" w:type="dxa"/>
            <w:tcBorders>
              <w:top w:val="nil"/>
              <w:left w:val="nil"/>
              <w:bottom w:val="outset" w:sz="8" w:space="0" w:color="BFBFBF"/>
              <w:right w:val="outset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D8B" w:rsidRPr="00F73D8B" w:rsidRDefault="00F73D8B" w:rsidP="00F73D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Адресат программы</w:t>
            </w:r>
          </w:p>
        </w:tc>
        <w:tc>
          <w:tcPr>
            <w:tcW w:w="922" w:type="dxa"/>
            <w:tcBorders>
              <w:top w:val="nil"/>
              <w:left w:val="nil"/>
              <w:bottom w:val="outset" w:sz="8" w:space="0" w:color="BFBFBF"/>
              <w:right w:val="outset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D8B" w:rsidRPr="00F73D8B" w:rsidRDefault="00F73D8B" w:rsidP="00F7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</w:t>
            </w:r>
          </w:p>
        </w:tc>
      </w:tr>
      <w:tr w:rsidR="00F73D8B" w:rsidRPr="00F73D8B" w:rsidTr="00686783">
        <w:trPr>
          <w:trHeight w:val="371"/>
        </w:trPr>
        <w:tc>
          <w:tcPr>
            <w:tcW w:w="836" w:type="dxa"/>
            <w:tcBorders>
              <w:top w:val="nil"/>
              <w:left w:val="outset" w:sz="8" w:space="0" w:color="BFBFBF"/>
              <w:bottom w:val="outset" w:sz="8" w:space="0" w:color="BFBFBF"/>
              <w:right w:val="outset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D8B" w:rsidRPr="00F73D8B" w:rsidRDefault="00F73D8B" w:rsidP="00F7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1.1.6</w:t>
            </w:r>
          </w:p>
        </w:tc>
        <w:tc>
          <w:tcPr>
            <w:tcW w:w="7812" w:type="dxa"/>
            <w:tcBorders>
              <w:top w:val="nil"/>
              <w:left w:val="nil"/>
              <w:bottom w:val="outset" w:sz="8" w:space="0" w:color="BFBFBF"/>
              <w:right w:val="outset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D8B" w:rsidRPr="00F73D8B" w:rsidRDefault="00F73D8B" w:rsidP="00F73D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Объем и сроки освоения программы</w:t>
            </w:r>
          </w:p>
        </w:tc>
        <w:tc>
          <w:tcPr>
            <w:tcW w:w="922" w:type="dxa"/>
            <w:tcBorders>
              <w:top w:val="nil"/>
              <w:left w:val="nil"/>
              <w:bottom w:val="outset" w:sz="8" w:space="0" w:color="BFBFBF"/>
              <w:right w:val="outset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D8B" w:rsidRPr="00F73D8B" w:rsidRDefault="00F73D8B" w:rsidP="00F7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</w:t>
            </w:r>
          </w:p>
        </w:tc>
      </w:tr>
      <w:tr w:rsidR="00F73D8B" w:rsidRPr="00F73D8B" w:rsidTr="00686783">
        <w:trPr>
          <w:trHeight w:val="371"/>
        </w:trPr>
        <w:tc>
          <w:tcPr>
            <w:tcW w:w="836" w:type="dxa"/>
            <w:tcBorders>
              <w:top w:val="nil"/>
              <w:left w:val="outset" w:sz="8" w:space="0" w:color="BFBFBF"/>
              <w:bottom w:val="outset" w:sz="8" w:space="0" w:color="BFBFBF"/>
              <w:right w:val="outset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D8B" w:rsidRPr="00F73D8B" w:rsidRDefault="00F73D8B" w:rsidP="00F7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1.1.7</w:t>
            </w:r>
          </w:p>
        </w:tc>
        <w:tc>
          <w:tcPr>
            <w:tcW w:w="7812" w:type="dxa"/>
            <w:tcBorders>
              <w:top w:val="nil"/>
              <w:left w:val="nil"/>
              <w:bottom w:val="outset" w:sz="8" w:space="0" w:color="BFBFBF"/>
              <w:right w:val="outset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D8B" w:rsidRPr="00F73D8B" w:rsidRDefault="00F73D8B" w:rsidP="00F73D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Формы организации образовательного процесса</w:t>
            </w:r>
          </w:p>
        </w:tc>
        <w:tc>
          <w:tcPr>
            <w:tcW w:w="922" w:type="dxa"/>
            <w:tcBorders>
              <w:top w:val="nil"/>
              <w:left w:val="nil"/>
              <w:bottom w:val="outset" w:sz="8" w:space="0" w:color="BFBFBF"/>
              <w:right w:val="outset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D8B" w:rsidRPr="00F73D8B" w:rsidRDefault="00F73D8B" w:rsidP="00F7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6</w:t>
            </w:r>
          </w:p>
        </w:tc>
      </w:tr>
      <w:tr w:rsidR="00F73D8B" w:rsidRPr="00F73D8B" w:rsidTr="00686783">
        <w:trPr>
          <w:trHeight w:val="371"/>
        </w:trPr>
        <w:tc>
          <w:tcPr>
            <w:tcW w:w="836" w:type="dxa"/>
            <w:tcBorders>
              <w:top w:val="nil"/>
              <w:left w:val="outset" w:sz="8" w:space="0" w:color="BFBFBF"/>
              <w:bottom w:val="outset" w:sz="8" w:space="0" w:color="BFBFBF"/>
              <w:right w:val="outset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D8B" w:rsidRPr="00F73D8B" w:rsidRDefault="00F73D8B" w:rsidP="00F7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1.1.8</w:t>
            </w:r>
          </w:p>
        </w:tc>
        <w:tc>
          <w:tcPr>
            <w:tcW w:w="7812" w:type="dxa"/>
            <w:tcBorders>
              <w:top w:val="nil"/>
              <w:left w:val="nil"/>
              <w:bottom w:val="outset" w:sz="8" w:space="0" w:color="BFBFBF"/>
              <w:right w:val="outset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D8B" w:rsidRPr="00F73D8B" w:rsidRDefault="00F73D8B" w:rsidP="00F73D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Режим занятий</w:t>
            </w:r>
          </w:p>
        </w:tc>
        <w:tc>
          <w:tcPr>
            <w:tcW w:w="922" w:type="dxa"/>
            <w:tcBorders>
              <w:top w:val="nil"/>
              <w:left w:val="nil"/>
              <w:bottom w:val="outset" w:sz="8" w:space="0" w:color="BFBFBF"/>
              <w:right w:val="outset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D8B" w:rsidRPr="00F73D8B" w:rsidRDefault="00F73D8B" w:rsidP="00F7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6</w:t>
            </w:r>
          </w:p>
        </w:tc>
      </w:tr>
      <w:tr w:rsidR="00F73D8B" w:rsidRPr="00F73D8B" w:rsidTr="00686783">
        <w:trPr>
          <w:trHeight w:val="399"/>
        </w:trPr>
        <w:tc>
          <w:tcPr>
            <w:tcW w:w="836" w:type="dxa"/>
            <w:tcBorders>
              <w:top w:val="nil"/>
              <w:left w:val="outset" w:sz="8" w:space="0" w:color="BFBFBF"/>
              <w:bottom w:val="outset" w:sz="8" w:space="0" w:color="BFBFBF"/>
              <w:right w:val="outset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D8B" w:rsidRPr="00F73D8B" w:rsidRDefault="00F73D8B" w:rsidP="00F7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aps/>
                <w:color w:val="181818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7812" w:type="dxa"/>
            <w:tcBorders>
              <w:top w:val="nil"/>
              <w:left w:val="nil"/>
              <w:bottom w:val="outset" w:sz="8" w:space="0" w:color="BFBFBF"/>
              <w:right w:val="outset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D8B" w:rsidRPr="00F73D8B" w:rsidRDefault="00F73D8B" w:rsidP="00F73D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aps/>
                <w:color w:val="181818"/>
                <w:sz w:val="24"/>
                <w:szCs w:val="24"/>
                <w:lang w:eastAsia="ru-RU"/>
              </w:rPr>
              <w:t>ЦЕЛЬ И ЗАДАЧИ ПРОГРАММЫ</w:t>
            </w:r>
          </w:p>
        </w:tc>
        <w:tc>
          <w:tcPr>
            <w:tcW w:w="922" w:type="dxa"/>
            <w:tcBorders>
              <w:top w:val="nil"/>
              <w:left w:val="nil"/>
              <w:bottom w:val="outset" w:sz="8" w:space="0" w:color="BFBFBF"/>
              <w:right w:val="outset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D8B" w:rsidRPr="00F73D8B" w:rsidRDefault="00F73D8B" w:rsidP="00F7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6</w:t>
            </w:r>
          </w:p>
        </w:tc>
      </w:tr>
      <w:tr w:rsidR="00F73D8B" w:rsidRPr="00F73D8B" w:rsidTr="00686783">
        <w:trPr>
          <w:trHeight w:val="399"/>
        </w:trPr>
        <w:tc>
          <w:tcPr>
            <w:tcW w:w="836" w:type="dxa"/>
            <w:tcBorders>
              <w:top w:val="nil"/>
              <w:left w:val="outset" w:sz="8" w:space="0" w:color="BFBFBF"/>
              <w:bottom w:val="outset" w:sz="8" w:space="0" w:color="BFBFBF"/>
              <w:right w:val="outset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D8B" w:rsidRPr="00F73D8B" w:rsidRDefault="00F73D8B" w:rsidP="00F7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aps/>
                <w:color w:val="181818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7812" w:type="dxa"/>
            <w:tcBorders>
              <w:top w:val="nil"/>
              <w:left w:val="nil"/>
              <w:bottom w:val="outset" w:sz="8" w:space="0" w:color="BFBFBF"/>
              <w:right w:val="outset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D8B" w:rsidRPr="00F73D8B" w:rsidRDefault="00F73D8B" w:rsidP="00F73D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aps/>
                <w:color w:val="181818"/>
                <w:sz w:val="24"/>
                <w:szCs w:val="24"/>
                <w:lang w:eastAsia="ru-RU"/>
              </w:rPr>
              <w:t>СОДЕРЖАНИЕ ПРОГРАММЫ</w:t>
            </w:r>
          </w:p>
        </w:tc>
        <w:tc>
          <w:tcPr>
            <w:tcW w:w="922" w:type="dxa"/>
            <w:tcBorders>
              <w:top w:val="nil"/>
              <w:left w:val="nil"/>
              <w:bottom w:val="outset" w:sz="8" w:space="0" w:color="BFBFBF"/>
              <w:right w:val="outset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D8B" w:rsidRPr="00F73D8B" w:rsidRDefault="00F73D8B" w:rsidP="00F7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aps/>
                <w:color w:val="181818"/>
                <w:sz w:val="24"/>
                <w:szCs w:val="24"/>
                <w:lang w:eastAsia="ru-RU"/>
              </w:rPr>
              <w:t>7</w:t>
            </w:r>
          </w:p>
        </w:tc>
      </w:tr>
      <w:tr w:rsidR="00F73D8B" w:rsidRPr="00F73D8B" w:rsidTr="00686783">
        <w:trPr>
          <w:trHeight w:val="399"/>
        </w:trPr>
        <w:tc>
          <w:tcPr>
            <w:tcW w:w="836" w:type="dxa"/>
            <w:tcBorders>
              <w:top w:val="nil"/>
              <w:left w:val="outset" w:sz="8" w:space="0" w:color="BFBFBF"/>
              <w:bottom w:val="outset" w:sz="8" w:space="0" w:color="BFBFBF"/>
              <w:right w:val="outset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D8B" w:rsidRPr="00F73D8B" w:rsidRDefault="00F73D8B" w:rsidP="00F7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aps/>
                <w:color w:val="181818"/>
                <w:sz w:val="24"/>
                <w:szCs w:val="24"/>
                <w:lang w:eastAsia="ru-RU"/>
              </w:rPr>
              <w:t>1.3.1</w:t>
            </w:r>
          </w:p>
        </w:tc>
        <w:tc>
          <w:tcPr>
            <w:tcW w:w="7812" w:type="dxa"/>
            <w:tcBorders>
              <w:top w:val="nil"/>
              <w:left w:val="nil"/>
              <w:bottom w:val="outset" w:sz="8" w:space="0" w:color="BFBFBF"/>
              <w:right w:val="outset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D8B" w:rsidRPr="00F73D8B" w:rsidRDefault="00F73D8B" w:rsidP="00F73D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Учебный план программы</w:t>
            </w:r>
          </w:p>
        </w:tc>
        <w:tc>
          <w:tcPr>
            <w:tcW w:w="922" w:type="dxa"/>
            <w:tcBorders>
              <w:top w:val="nil"/>
              <w:left w:val="nil"/>
              <w:bottom w:val="outset" w:sz="8" w:space="0" w:color="BFBFBF"/>
              <w:right w:val="outset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D8B" w:rsidRPr="00F73D8B" w:rsidRDefault="00F73D8B" w:rsidP="00F7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aps/>
                <w:color w:val="181818"/>
                <w:sz w:val="24"/>
                <w:szCs w:val="24"/>
                <w:lang w:eastAsia="ru-RU"/>
              </w:rPr>
              <w:t>7</w:t>
            </w:r>
          </w:p>
        </w:tc>
      </w:tr>
      <w:tr w:rsidR="00F73D8B" w:rsidRPr="00F73D8B" w:rsidTr="00686783">
        <w:trPr>
          <w:trHeight w:val="399"/>
        </w:trPr>
        <w:tc>
          <w:tcPr>
            <w:tcW w:w="836" w:type="dxa"/>
            <w:tcBorders>
              <w:top w:val="nil"/>
              <w:left w:val="outset" w:sz="8" w:space="0" w:color="BFBFBF"/>
              <w:bottom w:val="outset" w:sz="8" w:space="0" w:color="BFBFBF"/>
              <w:right w:val="outset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D8B" w:rsidRPr="00F73D8B" w:rsidRDefault="00F73D8B" w:rsidP="00F7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aps/>
                <w:color w:val="181818"/>
                <w:sz w:val="24"/>
                <w:szCs w:val="24"/>
                <w:lang w:eastAsia="ru-RU"/>
              </w:rPr>
              <w:t>1.3.2</w:t>
            </w:r>
          </w:p>
        </w:tc>
        <w:tc>
          <w:tcPr>
            <w:tcW w:w="7812" w:type="dxa"/>
            <w:tcBorders>
              <w:top w:val="nil"/>
              <w:left w:val="nil"/>
              <w:bottom w:val="outset" w:sz="8" w:space="0" w:color="BFBFBF"/>
              <w:right w:val="outset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D8B" w:rsidRPr="00F73D8B" w:rsidRDefault="00F73D8B" w:rsidP="00F73D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Содержание учебного плана обучения</w:t>
            </w:r>
          </w:p>
        </w:tc>
        <w:tc>
          <w:tcPr>
            <w:tcW w:w="922" w:type="dxa"/>
            <w:tcBorders>
              <w:top w:val="nil"/>
              <w:left w:val="nil"/>
              <w:bottom w:val="outset" w:sz="8" w:space="0" w:color="BFBFBF"/>
              <w:right w:val="outset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D8B" w:rsidRPr="00F73D8B" w:rsidRDefault="00F73D8B" w:rsidP="00F7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aps/>
                <w:color w:val="181818"/>
                <w:sz w:val="24"/>
                <w:szCs w:val="24"/>
                <w:lang w:eastAsia="ru-RU"/>
              </w:rPr>
              <w:t>8</w:t>
            </w:r>
          </w:p>
        </w:tc>
      </w:tr>
      <w:tr w:rsidR="00F73D8B" w:rsidRPr="00F73D8B" w:rsidTr="00686783">
        <w:trPr>
          <w:trHeight w:val="399"/>
        </w:trPr>
        <w:tc>
          <w:tcPr>
            <w:tcW w:w="836" w:type="dxa"/>
            <w:tcBorders>
              <w:top w:val="nil"/>
              <w:left w:val="outset" w:sz="8" w:space="0" w:color="BFBFBF"/>
              <w:bottom w:val="outset" w:sz="8" w:space="0" w:color="BFBFBF"/>
              <w:right w:val="outset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D8B" w:rsidRPr="00F73D8B" w:rsidRDefault="00F73D8B" w:rsidP="00F7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aps/>
                <w:color w:val="181818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7812" w:type="dxa"/>
            <w:tcBorders>
              <w:top w:val="nil"/>
              <w:left w:val="nil"/>
              <w:bottom w:val="outset" w:sz="8" w:space="0" w:color="BFBFBF"/>
              <w:right w:val="outset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D8B" w:rsidRPr="00F73D8B" w:rsidRDefault="00F73D8B" w:rsidP="00F73D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aps/>
                <w:color w:val="181818"/>
                <w:sz w:val="24"/>
                <w:szCs w:val="24"/>
                <w:lang w:eastAsia="ru-RU"/>
              </w:rPr>
              <w:t>ПЛАНИРУЕМЫЕ РЕЗУЛЬТАТЫ</w:t>
            </w:r>
          </w:p>
        </w:tc>
        <w:tc>
          <w:tcPr>
            <w:tcW w:w="922" w:type="dxa"/>
            <w:tcBorders>
              <w:top w:val="nil"/>
              <w:left w:val="nil"/>
              <w:bottom w:val="outset" w:sz="8" w:space="0" w:color="BFBFBF"/>
              <w:right w:val="outset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D8B" w:rsidRPr="00F73D8B" w:rsidRDefault="00F73D8B" w:rsidP="00F7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aps/>
                <w:color w:val="181818"/>
                <w:sz w:val="24"/>
                <w:szCs w:val="24"/>
                <w:lang w:eastAsia="ru-RU"/>
              </w:rPr>
              <w:t>10</w:t>
            </w:r>
          </w:p>
        </w:tc>
      </w:tr>
      <w:tr w:rsidR="00F73D8B" w:rsidRPr="00F73D8B" w:rsidTr="00686783">
        <w:trPr>
          <w:trHeight w:val="399"/>
        </w:trPr>
        <w:tc>
          <w:tcPr>
            <w:tcW w:w="836" w:type="dxa"/>
            <w:tcBorders>
              <w:top w:val="nil"/>
              <w:left w:val="outset" w:sz="8" w:space="0" w:color="BFBFBF"/>
              <w:bottom w:val="outset" w:sz="8" w:space="0" w:color="BFBFBF"/>
              <w:right w:val="outset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D8B" w:rsidRPr="00F73D8B" w:rsidRDefault="00F73D8B" w:rsidP="00F7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П.</w:t>
            </w:r>
          </w:p>
        </w:tc>
        <w:tc>
          <w:tcPr>
            <w:tcW w:w="7812" w:type="dxa"/>
            <w:tcBorders>
              <w:top w:val="nil"/>
              <w:left w:val="nil"/>
              <w:bottom w:val="outset" w:sz="8" w:space="0" w:color="BFBFBF"/>
              <w:right w:val="outset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D8B" w:rsidRPr="00F73D8B" w:rsidRDefault="00F73D8B" w:rsidP="00F73D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aps/>
                <w:color w:val="181818"/>
                <w:sz w:val="24"/>
                <w:szCs w:val="24"/>
                <w:lang w:eastAsia="ru-RU"/>
              </w:rPr>
              <w:t>КОМПЛЕКС ОРГАНИЗАЦИОННО-ПЕДАГОГИЧЕСКИХ УСЛОВИЙ </w:t>
            </w:r>
          </w:p>
        </w:tc>
        <w:tc>
          <w:tcPr>
            <w:tcW w:w="922" w:type="dxa"/>
            <w:tcBorders>
              <w:top w:val="nil"/>
              <w:left w:val="nil"/>
              <w:bottom w:val="outset" w:sz="8" w:space="0" w:color="BFBFBF"/>
              <w:right w:val="outset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D8B" w:rsidRPr="00F73D8B" w:rsidRDefault="00F73D8B" w:rsidP="00F7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12</w:t>
            </w:r>
          </w:p>
        </w:tc>
      </w:tr>
      <w:tr w:rsidR="00F73D8B" w:rsidRPr="00F73D8B" w:rsidTr="00686783">
        <w:trPr>
          <w:trHeight w:val="399"/>
        </w:trPr>
        <w:tc>
          <w:tcPr>
            <w:tcW w:w="836" w:type="dxa"/>
            <w:tcBorders>
              <w:top w:val="nil"/>
              <w:left w:val="outset" w:sz="8" w:space="0" w:color="BFBFBF"/>
              <w:bottom w:val="outset" w:sz="8" w:space="0" w:color="BFBFBF"/>
              <w:right w:val="outset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D8B" w:rsidRPr="00F73D8B" w:rsidRDefault="00F73D8B" w:rsidP="00F7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7812" w:type="dxa"/>
            <w:tcBorders>
              <w:top w:val="nil"/>
              <w:left w:val="nil"/>
              <w:bottom w:val="outset" w:sz="8" w:space="0" w:color="BFBFBF"/>
              <w:right w:val="outset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D8B" w:rsidRPr="00F73D8B" w:rsidRDefault="00F73D8B" w:rsidP="00F73D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aps/>
                <w:color w:val="181818"/>
                <w:sz w:val="24"/>
                <w:szCs w:val="24"/>
                <w:lang w:eastAsia="ru-RU"/>
              </w:rPr>
              <w:t>КАЛЕНДАРНЫЙ УЧЕБНЫЙ ГРАФИК</w:t>
            </w:r>
          </w:p>
        </w:tc>
        <w:tc>
          <w:tcPr>
            <w:tcW w:w="922" w:type="dxa"/>
            <w:tcBorders>
              <w:top w:val="nil"/>
              <w:left w:val="nil"/>
              <w:bottom w:val="outset" w:sz="8" w:space="0" w:color="BFBFBF"/>
              <w:right w:val="outset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D8B" w:rsidRPr="00F73D8B" w:rsidRDefault="00F73D8B" w:rsidP="00F7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12</w:t>
            </w:r>
          </w:p>
        </w:tc>
      </w:tr>
      <w:tr w:rsidR="00F73D8B" w:rsidRPr="00F73D8B" w:rsidTr="00686783">
        <w:trPr>
          <w:trHeight w:val="399"/>
        </w:trPr>
        <w:tc>
          <w:tcPr>
            <w:tcW w:w="836" w:type="dxa"/>
            <w:tcBorders>
              <w:top w:val="nil"/>
              <w:left w:val="outset" w:sz="8" w:space="0" w:color="BFBFBF"/>
              <w:bottom w:val="outset" w:sz="8" w:space="0" w:color="BFBFBF"/>
              <w:right w:val="outset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D8B" w:rsidRPr="00F73D8B" w:rsidRDefault="00F73D8B" w:rsidP="00F7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2.1.1</w:t>
            </w:r>
          </w:p>
        </w:tc>
        <w:tc>
          <w:tcPr>
            <w:tcW w:w="7812" w:type="dxa"/>
            <w:tcBorders>
              <w:top w:val="nil"/>
              <w:left w:val="nil"/>
              <w:bottom w:val="outset" w:sz="8" w:space="0" w:color="BFBFBF"/>
              <w:right w:val="outset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D8B" w:rsidRPr="00F73D8B" w:rsidRDefault="00F73D8B" w:rsidP="00F73D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Календарный учебный график обучения</w:t>
            </w:r>
          </w:p>
        </w:tc>
        <w:tc>
          <w:tcPr>
            <w:tcW w:w="922" w:type="dxa"/>
            <w:tcBorders>
              <w:top w:val="nil"/>
              <w:left w:val="nil"/>
              <w:bottom w:val="outset" w:sz="8" w:space="0" w:color="BFBFBF"/>
              <w:right w:val="outset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D8B" w:rsidRPr="00F73D8B" w:rsidRDefault="00F73D8B" w:rsidP="00F7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12</w:t>
            </w:r>
          </w:p>
        </w:tc>
      </w:tr>
      <w:tr w:rsidR="00F73D8B" w:rsidRPr="00F73D8B" w:rsidTr="00686783">
        <w:trPr>
          <w:trHeight w:val="399"/>
        </w:trPr>
        <w:tc>
          <w:tcPr>
            <w:tcW w:w="836" w:type="dxa"/>
            <w:tcBorders>
              <w:top w:val="nil"/>
              <w:left w:val="outset" w:sz="8" w:space="0" w:color="BFBFBF"/>
              <w:bottom w:val="outset" w:sz="8" w:space="0" w:color="BFBFBF"/>
              <w:right w:val="outset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D8B" w:rsidRPr="00F73D8B" w:rsidRDefault="00F73D8B" w:rsidP="00F7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7812" w:type="dxa"/>
            <w:tcBorders>
              <w:top w:val="nil"/>
              <w:left w:val="nil"/>
              <w:bottom w:val="outset" w:sz="8" w:space="0" w:color="BFBFBF"/>
              <w:right w:val="outset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D8B" w:rsidRPr="00F73D8B" w:rsidRDefault="00F73D8B" w:rsidP="00F73D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aps/>
                <w:color w:val="181818"/>
                <w:sz w:val="24"/>
                <w:szCs w:val="24"/>
                <w:lang w:eastAsia="ru-RU"/>
              </w:rPr>
              <w:t>УСЛОВИЯ РЕАЛИЗАЦИИ ПРОГРАММЫ</w:t>
            </w:r>
          </w:p>
        </w:tc>
        <w:tc>
          <w:tcPr>
            <w:tcW w:w="922" w:type="dxa"/>
            <w:tcBorders>
              <w:top w:val="nil"/>
              <w:left w:val="nil"/>
              <w:bottom w:val="outset" w:sz="8" w:space="0" w:color="BFBFBF"/>
              <w:right w:val="outset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D8B" w:rsidRPr="00F73D8B" w:rsidRDefault="00F73D8B" w:rsidP="00F7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14</w:t>
            </w:r>
          </w:p>
        </w:tc>
      </w:tr>
      <w:tr w:rsidR="00F73D8B" w:rsidRPr="00F73D8B" w:rsidTr="00686783">
        <w:trPr>
          <w:trHeight w:val="399"/>
        </w:trPr>
        <w:tc>
          <w:tcPr>
            <w:tcW w:w="836" w:type="dxa"/>
            <w:tcBorders>
              <w:top w:val="nil"/>
              <w:left w:val="outset" w:sz="8" w:space="0" w:color="BFBFBF"/>
              <w:bottom w:val="outset" w:sz="8" w:space="0" w:color="BFBFBF"/>
              <w:right w:val="outset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D8B" w:rsidRPr="00F73D8B" w:rsidRDefault="00F73D8B" w:rsidP="00F7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2.2.1</w:t>
            </w:r>
          </w:p>
        </w:tc>
        <w:tc>
          <w:tcPr>
            <w:tcW w:w="7812" w:type="dxa"/>
            <w:tcBorders>
              <w:top w:val="nil"/>
              <w:left w:val="nil"/>
              <w:bottom w:val="outset" w:sz="8" w:space="0" w:color="BFBFBF"/>
              <w:right w:val="outset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D8B" w:rsidRPr="00F73D8B" w:rsidRDefault="00F73D8B" w:rsidP="00F7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Кадровое обеспечение</w:t>
            </w:r>
          </w:p>
        </w:tc>
        <w:tc>
          <w:tcPr>
            <w:tcW w:w="922" w:type="dxa"/>
            <w:tcBorders>
              <w:top w:val="nil"/>
              <w:left w:val="nil"/>
              <w:bottom w:val="outset" w:sz="8" w:space="0" w:color="BFBFBF"/>
              <w:right w:val="outset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D8B" w:rsidRPr="00F73D8B" w:rsidRDefault="00F73D8B" w:rsidP="00F7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14</w:t>
            </w:r>
          </w:p>
        </w:tc>
      </w:tr>
      <w:tr w:rsidR="00F73D8B" w:rsidRPr="00F73D8B" w:rsidTr="00686783">
        <w:trPr>
          <w:trHeight w:val="399"/>
        </w:trPr>
        <w:tc>
          <w:tcPr>
            <w:tcW w:w="836" w:type="dxa"/>
            <w:tcBorders>
              <w:top w:val="nil"/>
              <w:left w:val="outset" w:sz="8" w:space="0" w:color="BFBFBF"/>
              <w:bottom w:val="outset" w:sz="8" w:space="0" w:color="BFBFBF"/>
              <w:right w:val="outset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D8B" w:rsidRPr="00F73D8B" w:rsidRDefault="00F73D8B" w:rsidP="00F7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2.2.2</w:t>
            </w:r>
          </w:p>
        </w:tc>
        <w:tc>
          <w:tcPr>
            <w:tcW w:w="7812" w:type="dxa"/>
            <w:tcBorders>
              <w:top w:val="nil"/>
              <w:left w:val="nil"/>
              <w:bottom w:val="outset" w:sz="8" w:space="0" w:color="BFBFBF"/>
              <w:right w:val="outset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D8B" w:rsidRPr="00F73D8B" w:rsidRDefault="00F73D8B" w:rsidP="00F7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Материально-техническое обеспечение</w:t>
            </w:r>
          </w:p>
        </w:tc>
        <w:tc>
          <w:tcPr>
            <w:tcW w:w="922" w:type="dxa"/>
            <w:tcBorders>
              <w:top w:val="nil"/>
              <w:left w:val="nil"/>
              <w:bottom w:val="outset" w:sz="8" w:space="0" w:color="BFBFBF"/>
              <w:right w:val="outset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D8B" w:rsidRPr="00F73D8B" w:rsidRDefault="00F73D8B" w:rsidP="00F7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14</w:t>
            </w:r>
          </w:p>
        </w:tc>
      </w:tr>
      <w:tr w:rsidR="00F73D8B" w:rsidRPr="00F73D8B" w:rsidTr="00686783">
        <w:trPr>
          <w:trHeight w:val="399"/>
        </w:trPr>
        <w:tc>
          <w:tcPr>
            <w:tcW w:w="836" w:type="dxa"/>
            <w:tcBorders>
              <w:top w:val="nil"/>
              <w:left w:val="outset" w:sz="8" w:space="0" w:color="BFBFBF"/>
              <w:bottom w:val="outset" w:sz="8" w:space="0" w:color="BFBFBF"/>
              <w:right w:val="outset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D8B" w:rsidRPr="00F73D8B" w:rsidRDefault="00F73D8B" w:rsidP="00F7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7812" w:type="dxa"/>
            <w:tcBorders>
              <w:top w:val="nil"/>
              <w:left w:val="nil"/>
              <w:bottom w:val="outset" w:sz="8" w:space="0" w:color="BFBFBF"/>
              <w:right w:val="outset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D8B" w:rsidRPr="00F73D8B" w:rsidRDefault="00F73D8B" w:rsidP="00F73D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aps/>
                <w:color w:val="181818"/>
                <w:sz w:val="24"/>
                <w:szCs w:val="24"/>
                <w:lang w:eastAsia="ru-RU"/>
              </w:rPr>
              <w:t>ФОРМЫ АТТЕСТАЦИИ/КОНТРОЛЯ</w:t>
            </w:r>
          </w:p>
        </w:tc>
        <w:tc>
          <w:tcPr>
            <w:tcW w:w="922" w:type="dxa"/>
            <w:tcBorders>
              <w:top w:val="nil"/>
              <w:left w:val="nil"/>
              <w:bottom w:val="outset" w:sz="8" w:space="0" w:color="BFBFBF"/>
              <w:right w:val="outset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D8B" w:rsidRPr="00F73D8B" w:rsidRDefault="00F73D8B" w:rsidP="00F7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15</w:t>
            </w:r>
          </w:p>
        </w:tc>
      </w:tr>
      <w:tr w:rsidR="00F73D8B" w:rsidRPr="00F73D8B" w:rsidTr="00686783">
        <w:trPr>
          <w:trHeight w:val="399"/>
        </w:trPr>
        <w:tc>
          <w:tcPr>
            <w:tcW w:w="836" w:type="dxa"/>
            <w:tcBorders>
              <w:top w:val="nil"/>
              <w:left w:val="outset" w:sz="8" w:space="0" w:color="BFBFBF"/>
              <w:bottom w:val="outset" w:sz="8" w:space="0" w:color="BFBFBF"/>
              <w:right w:val="outset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D8B" w:rsidRPr="00F73D8B" w:rsidRDefault="00F73D8B" w:rsidP="00F7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7812" w:type="dxa"/>
            <w:tcBorders>
              <w:top w:val="nil"/>
              <w:left w:val="nil"/>
              <w:bottom w:val="outset" w:sz="8" w:space="0" w:color="BFBFBF"/>
              <w:right w:val="outset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D8B" w:rsidRPr="00F73D8B" w:rsidRDefault="00F73D8B" w:rsidP="00F73D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aps/>
                <w:color w:val="181818"/>
                <w:sz w:val="24"/>
                <w:szCs w:val="24"/>
                <w:lang w:eastAsia="ru-RU"/>
              </w:rPr>
              <w:t>МЕТОДИЧЕСКОЕ ОБЕСПЕЧЕНИЕ</w:t>
            </w:r>
          </w:p>
        </w:tc>
        <w:tc>
          <w:tcPr>
            <w:tcW w:w="922" w:type="dxa"/>
            <w:tcBorders>
              <w:top w:val="nil"/>
              <w:left w:val="nil"/>
              <w:bottom w:val="outset" w:sz="8" w:space="0" w:color="BFBFBF"/>
              <w:right w:val="outset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D8B" w:rsidRPr="00F73D8B" w:rsidRDefault="00F73D8B" w:rsidP="00F7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17</w:t>
            </w:r>
          </w:p>
        </w:tc>
      </w:tr>
      <w:tr w:rsidR="00F73D8B" w:rsidRPr="00F73D8B" w:rsidTr="00686783">
        <w:trPr>
          <w:trHeight w:val="399"/>
        </w:trPr>
        <w:tc>
          <w:tcPr>
            <w:tcW w:w="836" w:type="dxa"/>
            <w:tcBorders>
              <w:top w:val="nil"/>
              <w:left w:val="outset" w:sz="8" w:space="0" w:color="BFBFBF"/>
              <w:bottom w:val="outset" w:sz="8" w:space="0" w:color="BFBFBF"/>
              <w:right w:val="outset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D8B" w:rsidRPr="00F73D8B" w:rsidRDefault="00F73D8B" w:rsidP="00F7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812" w:type="dxa"/>
            <w:tcBorders>
              <w:top w:val="nil"/>
              <w:left w:val="nil"/>
              <w:bottom w:val="outset" w:sz="8" w:space="0" w:color="BFBFBF"/>
              <w:right w:val="outset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D8B" w:rsidRPr="00F73D8B" w:rsidRDefault="00F73D8B" w:rsidP="00F73D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aps/>
                <w:color w:val="181818"/>
                <w:sz w:val="24"/>
                <w:szCs w:val="24"/>
                <w:lang w:eastAsia="ru-RU"/>
              </w:rPr>
              <w:t>ЛИТЕРАТУРА И ЭЛЕКТРОННЫЕ РЕСУРСЫ</w:t>
            </w:r>
          </w:p>
        </w:tc>
        <w:tc>
          <w:tcPr>
            <w:tcW w:w="922" w:type="dxa"/>
            <w:tcBorders>
              <w:top w:val="nil"/>
              <w:left w:val="nil"/>
              <w:bottom w:val="outset" w:sz="8" w:space="0" w:color="BFBFBF"/>
              <w:right w:val="outset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D8B" w:rsidRPr="00F73D8B" w:rsidRDefault="00F73D8B" w:rsidP="00F7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19</w:t>
            </w:r>
          </w:p>
        </w:tc>
      </w:tr>
      <w:tr w:rsidR="00F73D8B" w:rsidRPr="00F73D8B" w:rsidTr="00686783">
        <w:trPr>
          <w:trHeight w:val="399"/>
        </w:trPr>
        <w:tc>
          <w:tcPr>
            <w:tcW w:w="836" w:type="dxa"/>
            <w:tcBorders>
              <w:top w:val="nil"/>
              <w:left w:val="outset" w:sz="8" w:space="0" w:color="BFBFBF"/>
              <w:bottom w:val="outset" w:sz="8" w:space="0" w:color="BFBFBF"/>
              <w:right w:val="outset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D8B" w:rsidRPr="00F73D8B" w:rsidRDefault="00F73D8B" w:rsidP="00F7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812" w:type="dxa"/>
            <w:tcBorders>
              <w:top w:val="nil"/>
              <w:left w:val="nil"/>
              <w:bottom w:val="outset" w:sz="8" w:space="0" w:color="BFBFBF"/>
              <w:right w:val="outset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D8B" w:rsidRPr="00F73D8B" w:rsidRDefault="00F73D8B" w:rsidP="00F73D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aps/>
                <w:color w:val="181818"/>
                <w:sz w:val="24"/>
                <w:szCs w:val="24"/>
                <w:lang w:eastAsia="ru-RU"/>
              </w:rPr>
              <w:t>ПРИЛОЖЕНИЯ</w:t>
            </w:r>
          </w:p>
        </w:tc>
        <w:tc>
          <w:tcPr>
            <w:tcW w:w="922" w:type="dxa"/>
            <w:tcBorders>
              <w:top w:val="nil"/>
              <w:left w:val="nil"/>
              <w:bottom w:val="outset" w:sz="8" w:space="0" w:color="BFBFBF"/>
              <w:right w:val="outset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D8B" w:rsidRPr="00F73D8B" w:rsidRDefault="00F73D8B" w:rsidP="00F7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20</w:t>
            </w:r>
          </w:p>
        </w:tc>
      </w:tr>
      <w:tr w:rsidR="00F73D8B" w:rsidRPr="00F73D8B" w:rsidTr="00686783">
        <w:trPr>
          <w:trHeight w:val="399"/>
        </w:trPr>
        <w:tc>
          <w:tcPr>
            <w:tcW w:w="836" w:type="dxa"/>
            <w:tcBorders>
              <w:top w:val="nil"/>
              <w:left w:val="outset" w:sz="8" w:space="0" w:color="BFBFBF"/>
              <w:bottom w:val="outset" w:sz="8" w:space="0" w:color="BFBFBF"/>
              <w:right w:val="outset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D8B" w:rsidRPr="00F73D8B" w:rsidRDefault="00F73D8B" w:rsidP="00F7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7812" w:type="dxa"/>
            <w:tcBorders>
              <w:top w:val="nil"/>
              <w:left w:val="nil"/>
              <w:bottom w:val="outset" w:sz="8" w:space="0" w:color="BFBFBF"/>
              <w:right w:val="outset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D8B" w:rsidRPr="00F73D8B" w:rsidRDefault="00F73D8B" w:rsidP="00F7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Приложение 1</w:t>
            </w:r>
            <w:r w:rsidRPr="00F73D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 Характеристика возрастных особенностей  обучающихся</w:t>
            </w:r>
          </w:p>
        </w:tc>
        <w:tc>
          <w:tcPr>
            <w:tcW w:w="922" w:type="dxa"/>
            <w:tcBorders>
              <w:top w:val="nil"/>
              <w:left w:val="nil"/>
              <w:bottom w:val="outset" w:sz="8" w:space="0" w:color="BFBFBF"/>
              <w:right w:val="outset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D8B" w:rsidRPr="00F73D8B" w:rsidRDefault="00F73D8B" w:rsidP="00F7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20</w:t>
            </w:r>
          </w:p>
        </w:tc>
      </w:tr>
      <w:tr w:rsidR="00F73D8B" w:rsidRPr="00F73D8B" w:rsidTr="00686783">
        <w:trPr>
          <w:trHeight w:val="399"/>
        </w:trPr>
        <w:tc>
          <w:tcPr>
            <w:tcW w:w="836" w:type="dxa"/>
            <w:tcBorders>
              <w:top w:val="nil"/>
              <w:left w:val="outset" w:sz="8" w:space="0" w:color="BFBFBF"/>
              <w:bottom w:val="outset" w:sz="8" w:space="0" w:color="BFBFBF"/>
              <w:right w:val="outset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D8B" w:rsidRPr="00F73D8B" w:rsidRDefault="00F73D8B" w:rsidP="00F7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7812" w:type="dxa"/>
            <w:tcBorders>
              <w:top w:val="nil"/>
              <w:left w:val="nil"/>
              <w:bottom w:val="outset" w:sz="8" w:space="0" w:color="BFBFBF"/>
              <w:right w:val="outset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D8B" w:rsidRPr="00F73D8B" w:rsidRDefault="00F73D8B" w:rsidP="00F7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Приложение 2</w:t>
            </w:r>
            <w:r w:rsidRPr="00F73D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22" w:type="dxa"/>
            <w:tcBorders>
              <w:top w:val="nil"/>
              <w:left w:val="nil"/>
              <w:bottom w:val="outset" w:sz="8" w:space="0" w:color="BFBFBF"/>
              <w:right w:val="outset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D8B" w:rsidRPr="00F73D8B" w:rsidRDefault="00F73D8B" w:rsidP="00F7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21</w:t>
            </w:r>
          </w:p>
        </w:tc>
      </w:tr>
      <w:tr w:rsidR="00F73D8B" w:rsidRPr="00F73D8B" w:rsidTr="00686783">
        <w:trPr>
          <w:trHeight w:val="399"/>
        </w:trPr>
        <w:tc>
          <w:tcPr>
            <w:tcW w:w="836" w:type="dxa"/>
            <w:tcBorders>
              <w:top w:val="nil"/>
              <w:left w:val="outset" w:sz="8" w:space="0" w:color="BFBFBF"/>
              <w:bottom w:val="outset" w:sz="8" w:space="0" w:color="BFBFBF"/>
              <w:right w:val="outset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D8B" w:rsidRPr="00F73D8B" w:rsidRDefault="00F73D8B" w:rsidP="00F7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7812" w:type="dxa"/>
            <w:tcBorders>
              <w:top w:val="nil"/>
              <w:left w:val="nil"/>
              <w:bottom w:val="outset" w:sz="8" w:space="0" w:color="BFBFBF"/>
              <w:right w:val="outset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D8B" w:rsidRPr="00F73D8B" w:rsidRDefault="00F73D8B" w:rsidP="00F7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Приложение 3.</w:t>
            </w:r>
          </w:p>
        </w:tc>
        <w:tc>
          <w:tcPr>
            <w:tcW w:w="922" w:type="dxa"/>
            <w:tcBorders>
              <w:top w:val="nil"/>
              <w:left w:val="nil"/>
              <w:bottom w:val="outset" w:sz="8" w:space="0" w:color="BFBFBF"/>
              <w:right w:val="outset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D8B" w:rsidRPr="00F73D8B" w:rsidRDefault="00F73D8B" w:rsidP="00F7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25</w:t>
            </w:r>
          </w:p>
        </w:tc>
      </w:tr>
    </w:tbl>
    <w:p w:rsidR="00F73D8B" w:rsidRPr="00F73D8B" w:rsidRDefault="00F73D8B" w:rsidP="00F73D8B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73D8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F73D8B" w:rsidRDefault="00F73D8B" w:rsidP="00F73D8B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F73D8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686783" w:rsidRDefault="00686783" w:rsidP="00F73D8B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686783" w:rsidRDefault="00686783" w:rsidP="00F73D8B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686783" w:rsidRDefault="00686783" w:rsidP="00F73D8B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686783" w:rsidRDefault="00686783" w:rsidP="00F73D8B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686783" w:rsidRPr="00F73D8B" w:rsidRDefault="00686783" w:rsidP="00F73D8B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</w:p>
    <w:p w:rsidR="00F73D8B" w:rsidRPr="00F73D8B" w:rsidRDefault="00F73D8B" w:rsidP="00F73D8B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73D8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> </w:t>
      </w:r>
    </w:p>
    <w:p w:rsidR="00F73D8B" w:rsidRPr="00F73D8B" w:rsidRDefault="00F73D8B" w:rsidP="00F73D8B">
      <w:pPr>
        <w:shd w:val="clear" w:color="auto" w:fill="FFFFFF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73D8B">
        <w:rPr>
          <w:rFonts w:ascii="Times New Roman" w:eastAsia="Times New Roman" w:hAnsi="Times New Roman" w:cs="Times New Roman"/>
          <w:b/>
          <w:bCs/>
          <w:caps/>
          <w:color w:val="181818"/>
          <w:sz w:val="28"/>
          <w:szCs w:val="28"/>
          <w:lang w:eastAsia="ru-RU"/>
        </w:rPr>
        <w:t>I.</w:t>
      </w:r>
      <w:r w:rsidRPr="00F73D8B">
        <w:rPr>
          <w:rFonts w:ascii="Times New Roman" w:eastAsia="Times New Roman" w:hAnsi="Times New Roman" w:cs="Times New Roman"/>
          <w:b/>
          <w:bCs/>
          <w:caps/>
          <w:color w:val="181818"/>
          <w:sz w:val="14"/>
          <w:szCs w:val="14"/>
          <w:lang w:eastAsia="ru-RU"/>
        </w:rPr>
        <w:t>      </w:t>
      </w:r>
      <w:r w:rsidRPr="00F73D8B">
        <w:rPr>
          <w:rFonts w:ascii="Times New Roman" w:eastAsia="Times New Roman" w:hAnsi="Times New Roman" w:cs="Times New Roman"/>
          <w:b/>
          <w:bCs/>
          <w:caps/>
          <w:color w:val="181818"/>
          <w:sz w:val="28"/>
          <w:szCs w:val="28"/>
          <w:lang w:eastAsia="ru-RU"/>
        </w:rPr>
        <w:t>КОМПЛЕКС ОСНОВНЫХ ХАРАКТЕРИСТИК ПРОГРАММЫ</w:t>
      </w:r>
    </w:p>
    <w:p w:rsidR="00F73D8B" w:rsidRPr="00F73D8B" w:rsidRDefault="00F73D8B" w:rsidP="00F73D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73D8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1.1 ПОЯСНИТЕЛЬНАЯ ЗАПИСКА</w:t>
      </w:r>
    </w:p>
    <w:p w:rsidR="00F73D8B" w:rsidRPr="00F73D8B" w:rsidRDefault="00F73D8B" w:rsidP="00F73D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73D8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1.1.1. Направленность программы</w:t>
      </w:r>
    </w:p>
    <w:p w:rsidR="00F73D8B" w:rsidRPr="00F73D8B" w:rsidRDefault="00F73D8B" w:rsidP="00F73D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73D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Дополнительная общеобразовательная общеразвивающая программа «Юный турист» (далее - Программа) имеет туристско-краеведческую направленность и предлагает курс обучения туристскому мастерству, основным умениям и навыкам в области спортивного туризма и краеведения.   </w:t>
      </w:r>
      <w:r w:rsidRPr="00F73D8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       </w:t>
      </w:r>
    </w:p>
    <w:p w:rsidR="00F73D8B" w:rsidRPr="00F73D8B" w:rsidRDefault="00F73D8B" w:rsidP="00F73D8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73D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Нормативно-правовую основу составляют следующие документы:</w:t>
      </w:r>
    </w:p>
    <w:p w:rsidR="00F73D8B" w:rsidRPr="00F73D8B" w:rsidRDefault="00F73D8B" w:rsidP="00F73D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73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Конвенция о правах ребенка (одобрена Генеральной Ассамблеей ООН 20.11.1989) (вступила в силу для СССР 15.09.1990г.);</w:t>
      </w:r>
    </w:p>
    <w:p w:rsidR="00F73D8B" w:rsidRPr="00F73D8B" w:rsidRDefault="00F73D8B" w:rsidP="00F73D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73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Федеральный закон от 29.12.2012 N 273-ФЗ (с изменениями и дополнениями от 29.12.2017 г) «Об образовании в Российской Федерации»;</w:t>
      </w:r>
    </w:p>
    <w:p w:rsidR="00F73D8B" w:rsidRPr="00F73D8B" w:rsidRDefault="00F73D8B" w:rsidP="00F73D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73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Паспорт национального проекта «Образование» (утв. президиумом Совета при Президенте РФ по стратегическому развитию и национальным проектам, протокол от 24.12.2018 № 16);</w:t>
      </w:r>
    </w:p>
    <w:p w:rsidR="00F73D8B" w:rsidRPr="00F73D8B" w:rsidRDefault="00F73D8B" w:rsidP="00F73D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73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Паспорт федерального проекта «Успех каждого ребенка» (утв. Протоколом заседания проектного комитета по национальному проекту «Образование» от 07.12. 2018 № 3);</w:t>
      </w:r>
    </w:p>
    <w:p w:rsidR="00F73D8B" w:rsidRPr="00F73D8B" w:rsidRDefault="00F73D8B" w:rsidP="00F73D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73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Приказ Министерства просвещения России от 09.11.2018 № 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F73D8B" w:rsidRPr="00F73D8B" w:rsidRDefault="00F73D8B" w:rsidP="00F73D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73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Концепция развития дополнительного образования детей (утв. распоряжением Правительства РФ от 4 сентября 2014 г. № 1726-р);</w:t>
      </w:r>
    </w:p>
    <w:p w:rsidR="00F73D8B" w:rsidRPr="00F73D8B" w:rsidRDefault="00F73D8B" w:rsidP="00F73D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73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Постановление Главного государственного санитарного врача Российской Федерации от 4 июля 2014 г. № 41 «Об утверждении СанПиН 2.4.4.3172-14 «Санитарно-эпидемиологические требования к устройству, со-держанию и организации </w:t>
      </w:r>
      <w:proofErr w:type="gramStart"/>
      <w:r w:rsidRPr="00F73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режима работы образовательных организаций дополнительного образования детей</w:t>
      </w:r>
      <w:proofErr w:type="gramEnd"/>
      <w:r w:rsidRPr="00F73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:rsidR="00F73D8B" w:rsidRPr="00F73D8B" w:rsidRDefault="00F73D8B" w:rsidP="00F73D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73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Письмо Министерства образования и науки России от 18.11.2015 № 09-3242 «Методические рекомендации по проектированию дополнительных </w:t>
      </w:r>
      <w:proofErr w:type="spellStart"/>
      <w:r w:rsidRPr="00F73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общеразвивающих</w:t>
      </w:r>
      <w:proofErr w:type="spellEnd"/>
      <w:r w:rsidRPr="00F73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 (включая </w:t>
      </w:r>
      <w:proofErr w:type="spellStart"/>
      <w:r w:rsidRPr="00F73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разноуровневые</w:t>
      </w:r>
      <w:proofErr w:type="spellEnd"/>
      <w:r w:rsidRPr="00F73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программы)»;</w:t>
      </w:r>
    </w:p>
    <w:p w:rsidR="00F73D8B" w:rsidRPr="00F73D8B" w:rsidRDefault="00F73D8B" w:rsidP="00F73D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73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Паспорт регионального проекта «Успех каждого ребенка» (утв. губернатором Оренбургской области, руководителем совета при губернаторе Оренбургской области по стратегическому развитию и приоритетным проектам (программам) от 13.12.2018);</w:t>
      </w:r>
    </w:p>
    <w:p w:rsidR="00F73D8B" w:rsidRPr="00F73D8B" w:rsidRDefault="00F73D8B" w:rsidP="00F73D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73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F73D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ФЗ от 29 декабря 2012 г. № 273-ФЗ «Об образовании в РФ» (Статья 16. «Реализация образовательных программ с применением электронного обучения и дистанционных образовательных технологий»);</w:t>
      </w:r>
    </w:p>
    <w:p w:rsidR="00F73D8B" w:rsidRPr="00F73D8B" w:rsidRDefault="00F73D8B" w:rsidP="00F73D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73D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Приказ Министерства образования и науки РФ от 23 августа 2017 г.</w:t>
      </w:r>
    </w:p>
    <w:p w:rsidR="00F73D8B" w:rsidRPr="00F73D8B" w:rsidRDefault="00F73D8B" w:rsidP="00F73D8B">
      <w:pPr>
        <w:shd w:val="clear" w:color="auto" w:fill="FFFFFF"/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73D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№</w:t>
      </w:r>
      <w:r w:rsidRPr="00F73D8B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</w:t>
      </w:r>
      <w:r w:rsidRPr="00F73D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816 «Об утверждении Порядка применения организациями, осуществляющими образовательную деятельность, электронного обучения,</w:t>
      </w:r>
    </w:p>
    <w:p w:rsidR="00F73D8B" w:rsidRPr="00F73D8B" w:rsidRDefault="00F73D8B" w:rsidP="00F73D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73D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дистанционных образовательных технологий при реализации образовательных программ»;</w:t>
      </w:r>
    </w:p>
    <w:p w:rsidR="00F73D8B" w:rsidRPr="00F73D8B" w:rsidRDefault="00F73D8B" w:rsidP="00F73D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73D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Приказ Министерства просвещения Российской Федерации от 17.03.2020 № 103 «Об утверждении временного порядка сопровождения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технологий»;</w:t>
      </w:r>
    </w:p>
    <w:p w:rsidR="00F73D8B" w:rsidRPr="00F73D8B" w:rsidRDefault="00F73D8B" w:rsidP="00F73D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73D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Приказ № 104 от 17 марта 2020 г. «Об организации образовательной деятельности в организациях, реализующих образовательные программы начального общего, основного общего и среднего общего образования, образовательные программы среднего профессионального образования, соответствующего дополнительного профессионального образования и дополнительные общеобразовательные программы, в условиях распространения новой </w:t>
      </w:r>
      <w:proofErr w:type="spellStart"/>
      <w:r w:rsidRPr="00F73D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коронавирусной</w:t>
      </w:r>
      <w:proofErr w:type="spellEnd"/>
      <w:r w:rsidRPr="00F73D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инфекции на территории Российской Федерации»;</w:t>
      </w:r>
    </w:p>
    <w:p w:rsidR="00F73D8B" w:rsidRPr="00F73D8B" w:rsidRDefault="00F73D8B" w:rsidP="00F73D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73D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Письмо Федеральной службы по надзору в сфере защиты прав потребителей и благополучия человека от 12 мая 2020 г. № 02/9060-2020-24 «О направлении рекомендаций по организации работы образовательных организаций в условиях распространения COVID-19»;</w:t>
      </w:r>
    </w:p>
    <w:p w:rsidR="00F73D8B" w:rsidRPr="00F73D8B" w:rsidRDefault="00F73D8B" w:rsidP="00F73D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73D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Постановление Главного государственного санитарного врача Российской Федерации от 22.05.2020 № 15 «Об утверждении санитарно-эпидемиологических правил СП 3.1.3597-20 «Профилактика новой </w:t>
      </w:r>
      <w:proofErr w:type="spellStart"/>
      <w:r w:rsidRPr="00F73D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коронавирусной</w:t>
      </w:r>
      <w:proofErr w:type="spellEnd"/>
      <w:r w:rsidRPr="00F73D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инфекции (COVID-19)»;</w:t>
      </w:r>
    </w:p>
    <w:p w:rsidR="00F73D8B" w:rsidRPr="00F73D8B" w:rsidRDefault="00F73D8B" w:rsidP="00F73D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73D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Постановление Главного государственного санитарного врача РФ от 30 июня 2020 г. № 16 «Об утверждении санитарно-эпидемиологических правил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F73D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коронавирусной</w:t>
      </w:r>
      <w:proofErr w:type="spellEnd"/>
      <w:r w:rsidRPr="00F73D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инфекции (COVID-19)»;</w:t>
      </w:r>
    </w:p>
    <w:p w:rsidR="00F73D8B" w:rsidRPr="00F73D8B" w:rsidRDefault="00F73D8B" w:rsidP="00F73D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73D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Постановление Главного государственного санитарного врача Российской Федерации от 13.07.2020 № 20 «О мероприятиях по профилактике гриппа и острых респираторных вирусных инфекций, в том числе новой </w:t>
      </w:r>
      <w:proofErr w:type="spellStart"/>
      <w:r w:rsidRPr="00F73D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коронавирусной</w:t>
      </w:r>
      <w:proofErr w:type="spellEnd"/>
      <w:r w:rsidRPr="00F73D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инфекции (COVID-19) в эпидемическом сезоне 2020-2021 годов» (Зарегистрирован 29.07.2020 №59091);</w:t>
      </w:r>
    </w:p>
    <w:p w:rsidR="00F73D8B" w:rsidRPr="00F73D8B" w:rsidRDefault="00F73D8B" w:rsidP="00F73D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73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Устав муниципального бюджетного учреждения дополнительного образования "Дом творчества </w:t>
      </w:r>
      <w:proofErr w:type="spellStart"/>
      <w:r w:rsidRPr="00F73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Илекского</w:t>
      </w:r>
      <w:proofErr w:type="spellEnd"/>
      <w:r w:rsidRPr="00F73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Оренбургской области";</w:t>
      </w:r>
    </w:p>
    <w:p w:rsidR="00F73D8B" w:rsidRPr="00F73D8B" w:rsidRDefault="00F73D8B" w:rsidP="00F73D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73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Положение о программе педагога дополнительного образования муниципального бюджетного учреждения дополнительного образования "Дом творчества </w:t>
      </w:r>
      <w:proofErr w:type="spellStart"/>
      <w:r w:rsidRPr="00F73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Илекского</w:t>
      </w:r>
      <w:proofErr w:type="spellEnd"/>
      <w:r w:rsidRPr="00F73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Оренбургской области" (приказ директора № 272 от 31.08.2020г.).</w:t>
      </w:r>
    </w:p>
    <w:p w:rsidR="00F73D8B" w:rsidRPr="00F73D8B" w:rsidRDefault="00F73D8B" w:rsidP="00F73D8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73D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Программа - модифицированная.</w:t>
      </w:r>
    </w:p>
    <w:p w:rsidR="00F73D8B" w:rsidRDefault="00F73D8B" w:rsidP="00F73D8B">
      <w:pPr>
        <w:shd w:val="clear" w:color="auto" w:fill="FFFFFF"/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F73D8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686783" w:rsidRDefault="00686783" w:rsidP="00F73D8B">
      <w:pPr>
        <w:shd w:val="clear" w:color="auto" w:fill="FFFFFF"/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686783" w:rsidRDefault="00686783" w:rsidP="00F73D8B">
      <w:pPr>
        <w:shd w:val="clear" w:color="auto" w:fill="FFFFFF"/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686783" w:rsidRPr="00F73D8B" w:rsidRDefault="00686783" w:rsidP="00F73D8B">
      <w:pPr>
        <w:shd w:val="clear" w:color="auto" w:fill="FFFFFF"/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</w:p>
    <w:p w:rsidR="00F73D8B" w:rsidRPr="00F73D8B" w:rsidRDefault="00F73D8B" w:rsidP="00F73D8B">
      <w:pPr>
        <w:shd w:val="clear" w:color="auto" w:fill="FFFFFF"/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73D8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1.1.2 Уровень освоения программы</w:t>
      </w:r>
    </w:p>
    <w:p w:rsidR="00F73D8B" w:rsidRPr="00F73D8B" w:rsidRDefault="00F73D8B" w:rsidP="00F73D8B">
      <w:pPr>
        <w:shd w:val="clear" w:color="auto" w:fill="FFFFFF"/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73D8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F73D8B" w:rsidRPr="00F73D8B" w:rsidRDefault="00F73D8B" w:rsidP="00F73D8B">
      <w:pPr>
        <w:shd w:val="clear" w:color="auto" w:fill="FFFFFF"/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73D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Уровень освоения программы - базовый</w:t>
      </w:r>
    </w:p>
    <w:p w:rsidR="00F73D8B" w:rsidRPr="00F73D8B" w:rsidRDefault="00F73D8B" w:rsidP="00F73D8B">
      <w:pPr>
        <w:shd w:val="clear" w:color="auto" w:fill="FFFFFF"/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73D8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F73D8B" w:rsidRPr="00F73D8B" w:rsidRDefault="00F73D8B" w:rsidP="00F73D8B">
      <w:pPr>
        <w:shd w:val="clear" w:color="auto" w:fill="FFFFFF"/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73D8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1.1.3. Актуальность программы</w:t>
      </w:r>
    </w:p>
    <w:p w:rsidR="00F73D8B" w:rsidRPr="00F73D8B" w:rsidRDefault="00F73D8B" w:rsidP="00F73D8B">
      <w:pPr>
        <w:shd w:val="clear" w:color="auto" w:fill="FFFFFF"/>
        <w:spacing w:after="0" w:line="240" w:lineRule="auto"/>
        <w:ind w:right="40" w:firstLine="567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73D8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 </w:t>
      </w:r>
      <w:r w:rsidRPr="00F73D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 </w:t>
      </w:r>
      <w:r w:rsidR="00686783" w:rsidRPr="00F73D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условиях социокультурного</w:t>
      </w:r>
      <w:r w:rsidRPr="00F73D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развития, для становления человека информационного общества для постижения им окружающего мира и диалогического взаимодействия с ним познавательная деятельность приобретает особый смысл. Как вариант, детский туризм создает условия и одновременно является </w:t>
      </w:r>
      <w:r w:rsidR="00686783" w:rsidRPr="00F73D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средством для</w:t>
      </w:r>
      <w:r w:rsidRPr="00F73D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реализации интересов ребят, социальной их адаптации, </w:t>
      </w:r>
      <w:proofErr w:type="spellStart"/>
      <w:r w:rsidRPr="00F73D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самоактуализации</w:t>
      </w:r>
      <w:proofErr w:type="spellEnd"/>
      <w:r w:rsidRPr="00F73D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через детскую инициативу.</w:t>
      </w:r>
    </w:p>
    <w:p w:rsidR="00F73D8B" w:rsidRPr="00F73D8B" w:rsidRDefault="00F73D8B" w:rsidP="00F73D8B">
      <w:pPr>
        <w:shd w:val="clear" w:color="auto" w:fill="FFFFFF"/>
        <w:spacing w:after="0" w:line="240" w:lineRule="auto"/>
        <w:ind w:right="40" w:firstLine="567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73D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Детский туризм способствует созданию коллектива, т.к. естественным образом требует грамотного разделения сфер ответственности между его членами и согласования их совместной работы.</w:t>
      </w:r>
    </w:p>
    <w:p w:rsidR="00F73D8B" w:rsidRPr="00F73D8B" w:rsidRDefault="00F73D8B" w:rsidP="00F73D8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73D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Детский туризм – это средство гармонического развития детей и подростков, реализуемое в форме отдыха и социально-значимой деятельности, характерным компонентом которого является изучение родного края в процессе путешествия. Специфика предмета детско-юношеского туризма, интегрируя все стороны воспитания детей и подростков: идейно-нравственную, трудовую, физическую, эстетическую, патриотическую, интернациональную, интеллектуальную, возвышает практическую индивидуальную деятельность </w:t>
      </w:r>
      <w:r w:rsidR="00686783" w:rsidRPr="00F73D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 творческой</w:t>
      </w:r>
      <w:r w:rsidRPr="00F73D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чем способствует естественной социализации обучающейся молодежи.</w:t>
      </w:r>
    </w:p>
    <w:p w:rsidR="00F73D8B" w:rsidRPr="00F73D8B" w:rsidRDefault="00F73D8B" w:rsidP="00F73D8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73D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F73D8B" w:rsidRPr="00F73D8B" w:rsidRDefault="00F73D8B" w:rsidP="00F73D8B">
      <w:pPr>
        <w:shd w:val="clear" w:color="auto" w:fill="FFFFFF"/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73D8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1.1.4.</w:t>
      </w:r>
      <w:r w:rsidRPr="00F73D8B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 </w:t>
      </w:r>
      <w:r w:rsidRPr="00F73D8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Отличительные особенности программы</w:t>
      </w:r>
    </w:p>
    <w:p w:rsidR="00F73D8B" w:rsidRPr="00F73D8B" w:rsidRDefault="00F73D8B" w:rsidP="00F73D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73D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основу данной модифицированной программы положены </w:t>
      </w:r>
      <w:r w:rsidRPr="00F73D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образовательные программы для системы дополнительного образования, это «Юные туристы-краеведы» (автор Ю. С. Константинов), «Юные туристы-спасатели» (автор И. А. </w:t>
      </w:r>
      <w:proofErr w:type="spellStart"/>
      <w:r w:rsidRPr="00F73D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Дрогов</w:t>
      </w:r>
      <w:proofErr w:type="spellEnd"/>
      <w:r w:rsidRPr="00F73D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), «Юные инструкторы туризма» (автор А. Г. Маслов). </w:t>
      </w:r>
    </w:p>
    <w:p w:rsidR="00F73D8B" w:rsidRPr="00F73D8B" w:rsidRDefault="00F73D8B" w:rsidP="00F73D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73D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Автором-составителем программы «Юный турист» изменено соотношение теоретических и практических занятий в пользу последних. Практическим занятиям уделяется больше времени, т.к. обучающиеся не умеют работать с картой и компасом, более того - ориентироваться на местности. Объем запланированной по плану информации восполняется обучающимися за счет самостоятельно выполненных работ на предложенные темы. Общей и специальной физической подготовке уделяется особое внимание.</w:t>
      </w:r>
    </w:p>
    <w:p w:rsidR="00F73D8B" w:rsidRPr="00F73D8B" w:rsidRDefault="00F73D8B" w:rsidP="00F73D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73D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Содержание всего курса обучения по программе адаптировано к местным условиям и отвечает требованиям современной педагогики.</w:t>
      </w:r>
    </w:p>
    <w:p w:rsidR="00F73D8B" w:rsidRPr="00F73D8B" w:rsidRDefault="00F73D8B" w:rsidP="00F73D8B">
      <w:pPr>
        <w:shd w:val="clear" w:color="auto" w:fill="FFFFFF"/>
        <w:spacing w:after="0" w:line="240" w:lineRule="auto"/>
        <w:ind w:right="40" w:firstLine="567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73D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F73D8B" w:rsidRPr="00F73D8B" w:rsidRDefault="00F73D8B" w:rsidP="00F73D8B">
      <w:pPr>
        <w:shd w:val="clear" w:color="auto" w:fill="FFFFFF"/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73D8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1.1.5.</w:t>
      </w:r>
      <w:r w:rsidRPr="00F73D8B">
        <w:rPr>
          <w:rFonts w:ascii="Times New Roman" w:eastAsia="Times New Roman" w:hAnsi="Times New Roman" w:cs="Times New Roman"/>
          <w:b/>
          <w:bCs/>
          <w:color w:val="181818"/>
          <w:sz w:val="14"/>
          <w:szCs w:val="14"/>
          <w:lang w:eastAsia="ru-RU"/>
        </w:rPr>
        <w:t>   </w:t>
      </w:r>
      <w:r w:rsidRPr="00F73D8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Адресат программы</w:t>
      </w:r>
    </w:p>
    <w:p w:rsidR="00F73D8B" w:rsidRPr="00F73D8B" w:rsidRDefault="00F73D8B" w:rsidP="00F73D8B">
      <w:pPr>
        <w:shd w:val="clear" w:color="auto" w:fill="FFFFFF"/>
        <w:spacing w:after="0" w:line="240" w:lineRule="auto"/>
        <w:ind w:right="210" w:firstLine="360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73D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Программа рассчитана на детей и подростков от 12 до 15 лет с учетом возрастных особенностей, физических возможностей (Приложение 1).</w:t>
      </w:r>
    </w:p>
    <w:p w:rsidR="00F73D8B" w:rsidRPr="00F73D8B" w:rsidRDefault="00F73D8B" w:rsidP="00F73D8B">
      <w:pPr>
        <w:shd w:val="clear" w:color="auto" w:fill="FFFFFF"/>
        <w:spacing w:after="0" w:line="240" w:lineRule="auto"/>
        <w:ind w:right="40" w:firstLine="567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73D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F73D8B" w:rsidRPr="00F73D8B" w:rsidRDefault="00F73D8B" w:rsidP="00F73D8B">
      <w:pPr>
        <w:shd w:val="clear" w:color="auto" w:fill="FFFFFF"/>
        <w:spacing w:after="0" w:line="240" w:lineRule="auto"/>
        <w:ind w:left="1080" w:right="40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73D8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1.1.6.</w:t>
      </w:r>
      <w:r w:rsidRPr="00F73D8B">
        <w:rPr>
          <w:rFonts w:ascii="Times New Roman" w:eastAsia="Times New Roman" w:hAnsi="Times New Roman" w:cs="Times New Roman"/>
          <w:b/>
          <w:bCs/>
          <w:color w:val="181818"/>
          <w:sz w:val="14"/>
          <w:szCs w:val="14"/>
          <w:lang w:eastAsia="ru-RU"/>
        </w:rPr>
        <w:t>   </w:t>
      </w:r>
      <w:r w:rsidRPr="00F73D8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Объем и сроки освоения программы</w:t>
      </w:r>
    </w:p>
    <w:p w:rsidR="00F73D8B" w:rsidRPr="00F73D8B" w:rsidRDefault="00F73D8B" w:rsidP="00F73D8B">
      <w:pPr>
        <w:shd w:val="clear" w:color="auto" w:fill="FFFFFF"/>
        <w:spacing w:after="0" w:line="240" w:lineRule="auto"/>
        <w:ind w:right="40" w:firstLine="567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73D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Срок обучения 1 год, всего 72 часа.</w:t>
      </w:r>
    </w:p>
    <w:p w:rsidR="00F73D8B" w:rsidRPr="00F73D8B" w:rsidRDefault="00F73D8B" w:rsidP="00F73D8B">
      <w:pPr>
        <w:shd w:val="clear" w:color="auto" w:fill="FFFFFF"/>
        <w:spacing w:after="0" w:line="240" w:lineRule="auto"/>
        <w:ind w:right="40" w:firstLine="567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73D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F73D8B" w:rsidRPr="00F73D8B" w:rsidRDefault="00F73D8B" w:rsidP="00F73D8B">
      <w:pPr>
        <w:shd w:val="clear" w:color="auto" w:fill="FFFFFF"/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73D8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F73D8B" w:rsidRPr="00F73D8B" w:rsidRDefault="00F73D8B" w:rsidP="00F73D8B">
      <w:pPr>
        <w:shd w:val="clear" w:color="auto" w:fill="FFFFFF"/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73D8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1.1.7.</w:t>
      </w:r>
      <w:r w:rsidRPr="00F73D8B">
        <w:rPr>
          <w:rFonts w:ascii="Times New Roman" w:eastAsia="Times New Roman" w:hAnsi="Times New Roman" w:cs="Times New Roman"/>
          <w:b/>
          <w:bCs/>
          <w:color w:val="181818"/>
          <w:sz w:val="14"/>
          <w:szCs w:val="14"/>
          <w:lang w:eastAsia="ru-RU"/>
        </w:rPr>
        <w:t>       </w:t>
      </w:r>
      <w:r w:rsidRPr="00F73D8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Формы организации образовательного процесса</w:t>
      </w:r>
    </w:p>
    <w:p w:rsidR="00F73D8B" w:rsidRPr="00F73D8B" w:rsidRDefault="00F73D8B" w:rsidP="00F73D8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73D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Форма обучения – очная, дистанционная, смешанная форма обучения.</w:t>
      </w:r>
    </w:p>
    <w:p w:rsidR="00F73D8B" w:rsidRPr="00F73D8B" w:rsidRDefault="00F73D8B" w:rsidP="00F73D8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73D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Форма организации образовательного процесса:</w:t>
      </w:r>
    </w:p>
    <w:p w:rsidR="00F73D8B" w:rsidRPr="00F73D8B" w:rsidRDefault="00F73D8B" w:rsidP="00F73D8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73D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индивидуальные, групповые и т.д. занятия;</w:t>
      </w:r>
    </w:p>
    <w:p w:rsidR="00F73D8B" w:rsidRPr="00F73D8B" w:rsidRDefault="00F73D8B" w:rsidP="00F73D8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73D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индивидуальные или групповые onlain-занятия;</w:t>
      </w:r>
    </w:p>
    <w:p w:rsidR="00F73D8B" w:rsidRPr="00F73D8B" w:rsidRDefault="00F73D8B" w:rsidP="00F73D8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73D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образовательные onlain-платформы; </w:t>
      </w:r>
      <w:proofErr w:type="spellStart"/>
      <w:r w:rsidRPr="00F73D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цифровыеобразовательные</w:t>
      </w:r>
      <w:proofErr w:type="spellEnd"/>
      <w:r w:rsidRPr="00F73D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ресурсы; видеоконференции (</w:t>
      </w:r>
      <w:proofErr w:type="spellStart"/>
      <w:r w:rsidRPr="00F73D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Skype</w:t>
      </w:r>
      <w:proofErr w:type="spellEnd"/>
      <w:r w:rsidRPr="00F73D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 </w:t>
      </w:r>
      <w:proofErr w:type="spellStart"/>
      <w:r w:rsidRPr="00F73D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Zoom</w:t>
      </w:r>
      <w:proofErr w:type="spellEnd"/>
      <w:r w:rsidRPr="00F73D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); социальные сети; </w:t>
      </w:r>
      <w:proofErr w:type="spellStart"/>
      <w:r w:rsidRPr="00F73D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мессенджеры</w:t>
      </w:r>
      <w:proofErr w:type="spellEnd"/>
      <w:r w:rsidRPr="00F73D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; электронная почта;</w:t>
      </w:r>
    </w:p>
    <w:p w:rsidR="00F73D8B" w:rsidRPr="00F73D8B" w:rsidRDefault="00F73D8B" w:rsidP="00F73D8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73D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комбинированное использование </w:t>
      </w:r>
      <w:proofErr w:type="spellStart"/>
      <w:r w:rsidRPr="00F73D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onlain</w:t>
      </w:r>
      <w:proofErr w:type="spellEnd"/>
      <w:r w:rsidRPr="00F73D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и </w:t>
      </w:r>
      <w:proofErr w:type="spellStart"/>
      <w:r w:rsidRPr="00F73D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offline</w:t>
      </w:r>
      <w:proofErr w:type="spellEnd"/>
      <w:r w:rsidRPr="00F73D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режимов;</w:t>
      </w:r>
    </w:p>
    <w:p w:rsidR="00F73D8B" w:rsidRPr="00F73D8B" w:rsidRDefault="00F73D8B" w:rsidP="00F73D8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73D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</w:t>
      </w:r>
      <w:proofErr w:type="spellStart"/>
      <w:r w:rsidRPr="00F73D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видеолекция</w:t>
      </w:r>
      <w:proofErr w:type="spellEnd"/>
      <w:r w:rsidRPr="00F73D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;</w:t>
      </w:r>
    </w:p>
    <w:p w:rsidR="00F73D8B" w:rsidRPr="00F73D8B" w:rsidRDefault="00F73D8B" w:rsidP="00F73D8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73D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 onlain-консультация и др.</w:t>
      </w:r>
    </w:p>
    <w:p w:rsidR="00F73D8B" w:rsidRPr="00F73D8B" w:rsidRDefault="00F73D8B" w:rsidP="00F73D8B">
      <w:pPr>
        <w:shd w:val="clear" w:color="auto" w:fill="FFFFFF"/>
        <w:spacing w:after="0" w:line="240" w:lineRule="auto"/>
        <w:ind w:right="40" w:firstLine="567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73D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Формы организации занятий: </w:t>
      </w:r>
      <w:r w:rsidR="00042FBE" w:rsidRPr="00F73D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экскурсии, лекции</w:t>
      </w:r>
      <w:r w:rsidRPr="00F73D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практические и семинарские занятия, соревнования.</w:t>
      </w:r>
    </w:p>
    <w:p w:rsidR="00F73D8B" w:rsidRPr="00F73D8B" w:rsidRDefault="00F73D8B" w:rsidP="00F73D8B">
      <w:pPr>
        <w:shd w:val="clear" w:color="auto" w:fill="FFFFFF"/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73D8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F73D8B" w:rsidRPr="00F73D8B" w:rsidRDefault="00F73D8B" w:rsidP="00F73D8B">
      <w:pPr>
        <w:shd w:val="clear" w:color="auto" w:fill="FFFFFF"/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73D8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1.1.8.</w:t>
      </w:r>
      <w:r w:rsidRPr="00F73D8B">
        <w:rPr>
          <w:rFonts w:ascii="Times New Roman" w:eastAsia="Times New Roman" w:hAnsi="Times New Roman" w:cs="Times New Roman"/>
          <w:b/>
          <w:bCs/>
          <w:color w:val="181818"/>
          <w:sz w:val="14"/>
          <w:szCs w:val="14"/>
          <w:lang w:eastAsia="ru-RU"/>
        </w:rPr>
        <w:t>       </w:t>
      </w:r>
      <w:r w:rsidRPr="00F73D8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Режим занятий</w:t>
      </w:r>
    </w:p>
    <w:p w:rsidR="00F73D8B" w:rsidRPr="00F73D8B" w:rsidRDefault="00F73D8B" w:rsidP="00F73D8B">
      <w:pPr>
        <w:shd w:val="clear" w:color="auto" w:fill="FFFFFF"/>
        <w:spacing w:after="0" w:line="240" w:lineRule="auto"/>
        <w:ind w:right="40" w:firstLine="567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73D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Занятия проводится 1 раз в неделю по 2 часа. Еженедельная нагрузка на одного ребенка составляет 2 часа.</w:t>
      </w:r>
    </w:p>
    <w:p w:rsidR="00F73D8B" w:rsidRPr="00F73D8B" w:rsidRDefault="00F73D8B" w:rsidP="00F73D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73D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 очной форме работы – по 45 минут с 10 минутным перерывом каждый час.</w:t>
      </w:r>
    </w:p>
    <w:p w:rsidR="00F73D8B" w:rsidRPr="00F73D8B" w:rsidRDefault="00F73D8B" w:rsidP="00F73D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73D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 дистанционной форме:</w:t>
      </w:r>
    </w:p>
    <w:p w:rsidR="00F73D8B" w:rsidRPr="00F73D8B" w:rsidRDefault="00F73D8B" w:rsidP="00F73D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73D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- 30 минут - для обучающихся среднего и старшего школьного возраста.</w:t>
      </w:r>
    </w:p>
    <w:p w:rsidR="00F73D8B" w:rsidRPr="00F73D8B" w:rsidRDefault="00F73D8B" w:rsidP="00F73D8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73D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 время </w:t>
      </w:r>
      <w:proofErr w:type="spellStart"/>
      <w:r w:rsidRPr="00F73D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onlinе-занятия</w:t>
      </w:r>
      <w:proofErr w:type="spellEnd"/>
      <w:r w:rsidRPr="00F73D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проводится динамическая пауза, гимнастика для глаз.</w:t>
      </w:r>
    </w:p>
    <w:p w:rsidR="00F73D8B" w:rsidRPr="00F73D8B" w:rsidRDefault="00F73D8B" w:rsidP="00F73D8B">
      <w:pPr>
        <w:shd w:val="clear" w:color="auto" w:fill="FFFFFF"/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73D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Оптимальная наполняемость групп: 15 человек.</w:t>
      </w:r>
    </w:p>
    <w:p w:rsidR="00F73D8B" w:rsidRPr="00F73D8B" w:rsidRDefault="00F73D8B" w:rsidP="00F73D8B">
      <w:pPr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73D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F73D8B" w:rsidRPr="00F73D8B" w:rsidRDefault="00F73D8B" w:rsidP="00F73D8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73D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1.2. </w:t>
      </w:r>
      <w:r w:rsidRPr="00F73D8B">
        <w:rPr>
          <w:rFonts w:ascii="Times New Roman" w:eastAsia="Times New Roman" w:hAnsi="Times New Roman" w:cs="Times New Roman"/>
          <w:caps/>
          <w:color w:val="181818"/>
          <w:sz w:val="28"/>
          <w:szCs w:val="28"/>
          <w:lang w:eastAsia="ru-RU"/>
        </w:rPr>
        <w:t>ЦЕЛЬ И ЗАДАЧИ ПРОГРАММЫ:</w:t>
      </w:r>
    </w:p>
    <w:p w:rsidR="00F73D8B" w:rsidRPr="00F73D8B" w:rsidRDefault="00F73D8B" w:rsidP="00F73D8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73D8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Цель: </w:t>
      </w:r>
      <w:r w:rsidRPr="00F73D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формирование всесторонне развитой личности средствами туризма и краеведения, создание условий для самореализации, социальной адаптации, оздоровления, профессионального самоопределения личности.</w:t>
      </w:r>
    </w:p>
    <w:p w:rsidR="00F73D8B" w:rsidRPr="00F73D8B" w:rsidRDefault="00F73D8B" w:rsidP="00F73D8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73D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F73D8B" w:rsidRPr="00F73D8B" w:rsidRDefault="00F73D8B" w:rsidP="00F73D8B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73D8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Обучающие:</w:t>
      </w:r>
    </w:p>
    <w:p w:rsidR="00F73D8B" w:rsidRPr="00F73D8B" w:rsidRDefault="00F73D8B" w:rsidP="00F73D8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73D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 Сформировать систему знаний, умений, навыков по основам туристской подготовки (знания о снаряжении, быте, питании, техники и тактики в туристском походе).</w:t>
      </w:r>
    </w:p>
    <w:p w:rsidR="00F73D8B" w:rsidRPr="00F73D8B" w:rsidRDefault="00F73D8B" w:rsidP="00F73D8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73D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 Познакомить детей с основами топографии и ориентирования (топографическая и спортивная карта, компас, способы ориентирования).</w:t>
      </w:r>
    </w:p>
    <w:p w:rsidR="00F73D8B" w:rsidRPr="00F73D8B" w:rsidRDefault="00F73D8B" w:rsidP="00F73D8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73D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  Поддержать интерес в изучении природы, истории и культуры родного края.</w:t>
      </w:r>
    </w:p>
    <w:p w:rsidR="00F73D8B" w:rsidRPr="00F73D8B" w:rsidRDefault="00F73D8B" w:rsidP="00F73D8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73D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 xml:space="preserve">4.  Обучить </w:t>
      </w:r>
      <w:r w:rsidR="00042FBE" w:rsidRPr="00F73D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детей основным</w:t>
      </w:r>
      <w:r w:rsidRPr="00F73D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приемам оказания первой доврачебной помощи.</w:t>
      </w:r>
    </w:p>
    <w:p w:rsidR="00F73D8B" w:rsidRPr="00F73D8B" w:rsidRDefault="00F73D8B" w:rsidP="00F73D8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73D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 Овладеть знаниями и умениями, необходимыми для участия в соревнованиях по ориентированию.</w:t>
      </w:r>
    </w:p>
    <w:p w:rsidR="00F73D8B" w:rsidRPr="00F73D8B" w:rsidRDefault="00F73D8B" w:rsidP="00F73D8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73D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6. Формирование элементов IT-компетенций.</w:t>
      </w:r>
    </w:p>
    <w:p w:rsidR="00F73D8B" w:rsidRPr="00F73D8B" w:rsidRDefault="00F73D8B" w:rsidP="00F73D8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73D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F73D8B" w:rsidRPr="00F73D8B" w:rsidRDefault="00F73D8B" w:rsidP="00F73D8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73D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F73D8B" w:rsidRPr="00F73D8B" w:rsidRDefault="00F73D8B" w:rsidP="00F73D8B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73D8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Развивающие:</w:t>
      </w:r>
    </w:p>
    <w:p w:rsidR="00F73D8B" w:rsidRPr="00F73D8B" w:rsidRDefault="00F73D8B" w:rsidP="00F73D8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73D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1.   </w:t>
      </w:r>
      <w:r w:rsidR="00042FBE" w:rsidRPr="00F73D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Развить индивидуальные</w:t>
      </w:r>
      <w:r w:rsidRPr="00F73D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способности и инициативу учащихся.</w:t>
      </w:r>
    </w:p>
    <w:p w:rsidR="00F73D8B" w:rsidRPr="00F73D8B" w:rsidRDefault="00F73D8B" w:rsidP="00F73D8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73D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2. Развить внимательность при выполнении практических упражнений, наблюдательность к предметам и явлениям внешнего мира, творческое воображение в </w:t>
      </w:r>
      <w:r w:rsidR="00042FBE" w:rsidRPr="00F73D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походах и путешествиях</w:t>
      </w:r>
      <w:r w:rsidRPr="00F73D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F73D8B" w:rsidRPr="00F73D8B" w:rsidRDefault="00F73D8B" w:rsidP="00F73D8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73D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 Развить мыслительные процессы: анализ, синтез, обобщение, оценка, установление причинно-следственных связей и закономерностей.</w:t>
      </w:r>
    </w:p>
    <w:p w:rsidR="00F73D8B" w:rsidRPr="00F73D8B" w:rsidRDefault="00F73D8B" w:rsidP="00F73D8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73D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5.  </w:t>
      </w:r>
      <w:r w:rsidR="00042FBE" w:rsidRPr="00F73D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Развить физические</w:t>
      </w:r>
      <w:r w:rsidRPr="00F73D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качества: силу, </w:t>
      </w:r>
      <w:r w:rsidR="00042FBE" w:rsidRPr="00F73D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выносливость и</w:t>
      </w:r>
      <w:r w:rsidRPr="00F73D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координацию движений.</w:t>
      </w:r>
    </w:p>
    <w:p w:rsidR="00F73D8B" w:rsidRPr="00F73D8B" w:rsidRDefault="00F73D8B" w:rsidP="00F73D8B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73D8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Воспитательные:</w:t>
      </w:r>
    </w:p>
    <w:p w:rsidR="00F73D8B" w:rsidRPr="00F73D8B" w:rsidRDefault="00F73D8B" w:rsidP="00F73D8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73D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1.   </w:t>
      </w:r>
      <w:r w:rsidR="00042FBE" w:rsidRPr="00F73D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Воспитать гуманное</w:t>
      </w:r>
      <w:r w:rsidRPr="00F73D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отношение к природе.</w:t>
      </w:r>
    </w:p>
    <w:p w:rsidR="00F73D8B" w:rsidRPr="00F73D8B" w:rsidRDefault="00F73D8B" w:rsidP="00F73D8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73D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2. </w:t>
      </w:r>
      <w:r w:rsidR="00042FBE" w:rsidRPr="00F73D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Выработать организаторские навыки</w:t>
      </w:r>
      <w:r w:rsidRPr="00F73D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умение взаимодействовать, доводить начатое дело до конца, работать и правильно вести себя в коллективе.</w:t>
      </w:r>
    </w:p>
    <w:p w:rsidR="00F73D8B" w:rsidRPr="00F73D8B" w:rsidRDefault="00F73D8B" w:rsidP="00F73D8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73D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   Сформировать уважение к истории и культуре родного края.</w:t>
      </w:r>
    </w:p>
    <w:p w:rsidR="00F73D8B" w:rsidRPr="00F73D8B" w:rsidRDefault="00F73D8B" w:rsidP="00F73D8B">
      <w:pPr>
        <w:shd w:val="clear" w:color="auto" w:fill="FFFFFF"/>
        <w:spacing w:after="28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73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 Воспитать коммуникативные навыки, потребность во взаимоотношениях и умении общаться в коллективе.</w:t>
      </w:r>
    </w:p>
    <w:p w:rsidR="00F73D8B" w:rsidRPr="00F73D8B" w:rsidRDefault="00F73D8B" w:rsidP="00F73D8B">
      <w:pPr>
        <w:shd w:val="clear" w:color="auto" w:fill="FFFFFF"/>
        <w:spacing w:after="0" w:line="240" w:lineRule="auto"/>
        <w:ind w:left="96" w:firstLine="46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73D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1.3</w:t>
      </w:r>
      <w:r w:rsidRPr="00F73D8B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. СОДЕРЖАНИЕ ПРОГРАММЫ</w:t>
      </w:r>
    </w:p>
    <w:p w:rsidR="00F73D8B" w:rsidRPr="00F73D8B" w:rsidRDefault="00F73D8B" w:rsidP="00F73D8B">
      <w:pPr>
        <w:shd w:val="clear" w:color="auto" w:fill="FFFFFF"/>
        <w:spacing w:after="0" w:line="240" w:lineRule="auto"/>
        <w:ind w:left="96" w:firstLine="46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73D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1.3.1. </w:t>
      </w:r>
      <w:r w:rsidRPr="00F73D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Учебный план программы</w:t>
      </w:r>
    </w:p>
    <w:p w:rsidR="00F73D8B" w:rsidRPr="00F73D8B" w:rsidRDefault="00F73D8B" w:rsidP="00F73D8B">
      <w:pPr>
        <w:shd w:val="clear" w:color="auto" w:fill="FFFFFF"/>
        <w:spacing w:after="0" w:line="240" w:lineRule="auto"/>
        <w:ind w:left="96" w:firstLine="46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73D8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tbl>
      <w:tblPr>
        <w:tblW w:w="9532" w:type="dxa"/>
        <w:tblInd w:w="-70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74"/>
        <w:gridCol w:w="2870"/>
        <w:gridCol w:w="1092"/>
        <w:gridCol w:w="1110"/>
        <w:gridCol w:w="1396"/>
        <w:gridCol w:w="2327"/>
        <w:gridCol w:w="63"/>
      </w:tblGrid>
      <w:tr w:rsidR="00F73D8B" w:rsidRPr="00F73D8B" w:rsidTr="00042FBE">
        <w:trPr>
          <w:trHeight w:val="387"/>
        </w:trPr>
        <w:tc>
          <w:tcPr>
            <w:tcW w:w="674" w:type="dxa"/>
            <w:vMerge w:val="restart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F73D8B" w:rsidRPr="00F73D8B" w:rsidRDefault="00F73D8B" w:rsidP="00F7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70" w:type="dxa"/>
            <w:vMerge w:val="restart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F73D8B" w:rsidRPr="00F73D8B" w:rsidRDefault="00F73D8B" w:rsidP="00F7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Наименование темы</w:t>
            </w:r>
          </w:p>
        </w:tc>
        <w:tc>
          <w:tcPr>
            <w:tcW w:w="3598" w:type="dxa"/>
            <w:gridSpan w:val="3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73D8B" w:rsidRPr="00F73D8B" w:rsidRDefault="00F73D8B" w:rsidP="00F7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327" w:type="dxa"/>
            <w:vMerge w:val="restar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73D8B" w:rsidRPr="00F73D8B" w:rsidRDefault="00F73D8B" w:rsidP="00F7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Форма аттестации/</w:t>
            </w:r>
          </w:p>
          <w:p w:rsidR="00F73D8B" w:rsidRPr="00F73D8B" w:rsidRDefault="00F73D8B" w:rsidP="00F7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контроля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73D8B" w:rsidRPr="00F73D8B" w:rsidRDefault="00F73D8B" w:rsidP="00F7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F73D8B" w:rsidRPr="00F73D8B" w:rsidTr="00042FBE">
        <w:trPr>
          <w:trHeight w:val="271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73D8B" w:rsidRPr="00F73D8B" w:rsidRDefault="00F73D8B" w:rsidP="00F7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2870" w:type="dxa"/>
            <w:vMerge/>
            <w:shd w:val="clear" w:color="auto" w:fill="FFFFFF"/>
            <w:vAlign w:val="center"/>
            <w:hideMark/>
          </w:tcPr>
          <w:p w:rsidR="00F73D8B" w:rsidRPr="00F73D8B" w:rsidRDefault="00F73D8B" w:rsidP="00F7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73D8B" w:rsidRPr="00F73D8B" w:rsidRDefault="00F73D8B" w:rsidP="00F7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10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73D8B" w:rsidRPr="00F73D8B" w:rsidRDefault="00F73D8B" w:rsidP="00F7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396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73D8B" w:rsidRPr="00F73D8B" w:rsidRDefault="00F73D8B" w:rsidP="00F7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73D8B" w:rsidRPr="00F73D8B" w:rsidRDefault="00F73D8B" w:rsidP="00F7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73D8B" w:rsidRPr="00F73D8B" w:rsidRDefault="00F73D8B" w:rsidP="00F7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 </w:t>
            </w:r>
          </w:p>
        </w:tc>
      </w:tr>
      <w:tr w:rsidR="00F73D8B" w:rsidRPr="00F73D8B" w:rsidTr="00042FBE">
        <w:tc>
          <w:tcPr>
            <w:tcW w:w="67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73D8B" w:rsidRPr="00F73D8B" w:rsidRDefault="00F73D8B" w:rsidP="00F7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70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73D8B" w:rsidRPr="00F73D8B" w:rsidRDefault="00F73D8B" w:rsidP="00F7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Водное занятие</w:t>
            </w:r>
          </w:p>
        </w:tc>
        <w:tc>
          <w:tcPr>
            <w:tcW w:w="1092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F73D8B" w:rsidRPr="00F73D8B" w:rsidRDefault="00F73D8B" w:rsidP="00F7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0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F73D8B" w:rsidRPr="00F73D8B" w:rsidRDefault="00F73D8B" w:rsidP="00F7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6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F73D8B" w:rsidRPr="00F73D8B" w:rsidRDefault="00F73D8B" w:rsidP="00F7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2390" w:type="dxa"/>
            <w:gridSpan w:val="2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73D8B" w:rsidRPr="00F73D8B" w:rsidRDefault="00F73D8B" w:rsidP="00F7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Входная диагностика</w:t>
            </w:r>
          </w:p>
        </w:tc>
      </w:tr>
      <w:tr w:rsidR="00F73D8B" w:rsidRPr="00F73D8B" w:rsidTr="00042FBE">
        <w:tc>
          <w:tcPr>
            <w:tcW w:w="67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73D8B" w:rsidRPr="00F73D8B" w:rsidRDefault="00F73D8B" w:rsidP="00F7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70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73D8B" w:rsidRPr="00F73D8B" w:rsidRDefault="00F73D8B" w:rsidP="00F7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Основы туризма</w:t>
            </w:r>
          </w:p>
        </w:tc>
        <w:tc>
          <w:tcPr>
            <w:tcW w:w="1092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F73D8B" w:rsidRPr="00F73D8B" w:rsidRDefault="00F73D8B" w:rsidP="00F7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0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F73D8B" w:rsidRPr="00F73D8B" w:rsidRDefault="00F73D8B" w:rsidP="00F7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6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F73D8B" w:rsidRPr="00F73D8B" w:rsidRDefault="00F73D8B" w:rsidP="00F7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0" w:type="dxa"/>
            <w:gridSpan w:val="2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73D8B" w:rsidRPr="00F73D8B" w:rsidRDefault="00F73D8B" w:rsidP="00F7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F73D8B" w:rsidRPr="00F73D8B" w:rsidTr="00042FBE">
        <w:tc>
          <w:tcPr>
            <w:tcW w:w="67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73D8B" w:rsidRPr="00F73D8B" w:rsidRDefault="00F73D8B" w:rsidP="00F7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70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73D8B" w:rsidRPr="00F73D8B" w:rsidRDefault="00F73D8B" w:rsidP="00F7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Личное и групповое туристическое снаряжение</w:t>
            </w:r>
          </w:p>
        </w:tc>
        <w:tc>
          <w:tcPr>
            <w:tcW w:w="1092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F73D8B" w:rsidRPr="00F73D8B" w:rsidRDefault="00F73D8B" w:rsidP="00F7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10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F73D8B" w:rsidRPr="00F73D8B" w:rsidRDefault="00F73D8B" w:rsidP="00F7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6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F73D8B" w:rsidRPr="00F73D8B" w:rsidRDefault="00F73D8B" w:rsidP="00F7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90" w:type="dxa"/>
            <w:gridSpan w:val="2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73D8B" w:rsidRPr="00F73D8B" w:rsidRDefault="00F73D8B" w:rsidP="00F7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устный опрос</w:t>
            </w:r>
          </w:p>
          <w:p w:rsidR="00F73D8B" w:rsidRPr="00F73D8B" w:rsidRDefault="00F73D8B" w:rsidP="00F7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Педагогическая диагностика</w:t>
            </w:r>
          </w:p>
        </w:tc>
      </w:tr>
      <w:tr w:rsidR="00F73D8B" w:rsidRPr="00F73D8B" w:rsidTr="00042FBE">
        <w:tc>
          <w:tcPr>
            <w:tcW w:w="67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73D8B" w:rsidRPr="00F73D8B" w:rsidRDefault="00F73D8B" w:rsidP="00F7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70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73D8B" w:rsidRPr="00F73D8B" w:rsidRDefault="00F73D8B" w:rsidP="00F7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Питание в путешествии</w:t>
            </w:r>
          </w:p>
        </w:tc>
        <w:tc>
          <w:tcPr>
            <w:tcW w:w="1092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F73D8B" w:rsidRPr="00F73D8B" w:rsidRDefault="00F73D8B" w:rsidP="00F7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0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F73D8B" w:rsidRPr="00F73D8B" w:rsidRDefault="00F73D8B" w:rsidP="00F7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6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F73D8B" w:rsidRPr="00F73D8B" w:rsidRDefault="00F73D8B" w:rsidP="00F7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90" w:type="dxa"/>
            <w:gridSpan w:val="2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73D8B" w:rsidRPr="00F73D8B" w:rsidRDefault="00F73D8B" w:rsidP="00F7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устный опрос</w:t>
            </w:r>
          </w:p>
          <w:p w:rsidR="00F73D8B" w:rsidRPr="00F73D8B" w:rsidRDefault="00F73D8B" w:rsidP="00F7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Групповая оценка работ</w:t>
            </w:r>
          </w:p>
        </w:tc>
      </w:tr>
      <w:tr w:rsidR="00F73D8B" w:rsidRPr="00F73D8B" w:rsidTr="00042FBE">
        <w:tc>
          <w:tcPr>
            <w:tcW w:w="67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73D8B" w:rsidRPr="00F73D8B" w:rsidRDefault="00F73D8B" w:rsidP="00F7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70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73D8B" w:rsidRPr="00F73D8B" w:rsidRDefault="00F73D8B" w:rsidP="00F7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Личная гигиена и доврачебная помощь</w:t>
            </w:r>
          </w:p>
        </w:tc>
        <w:tc>
          <w:tcPr>
            <w:tcW w:w="1092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F73D8B" w:rsidRPr="00F73D8B" w:rsidRDefault="00F73D8B" w:rsidP="00F7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0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F73D8B" w:rsidRPr="00F73D8B" w:rsidRDefault="00F73D8B" w:rsidP="00F7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6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F73D8B" w:rsidRPr="00F73D8B" w:rsidRDefault="00F73D8B" w:rsidP="00F7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90" w:type="dxa"/>
            <w:gridSpan w:val="2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73D8B" w:rsidRPr="00F73D8B" w:rsidRDefault="00F73D8B" w:rsidP="00F7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устный опрос</w:t>
            </w:r>
          </w:p>
          <w:p w:rsidR="00F73D8B" w:rsidRPr="00F73D8B" w:rsidRDefault="00F73D8B" w:rsidP="00F7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F73D8B" w:rsidRPr="00F73D8B" w:rsidTr="00042FBE">
        <w:tc>
          <w:tcPr>
            <w:tcW w:w="67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73D8B" w:rsidRPr="00F73D8B" w:rsidRDefault="00F73D8B" w:rsidP="00F7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70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73D8B" w:rsidRPr="00F73D8B" w:rsidRDefault="00F73D8B" w:rsidP="00F7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Топография и ориентирование</w:t>
            </w:r>
          </w:p>
        </w:tc>
        <w:tc>
          <w:tcPr>
            <w:tcW w:w="1092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F73D8B" w:rsidRPr="00F73D8B" w:rsidRDefault="00F73D8B" w:rsidP="00F7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10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F73D8B" w:rsidRPr="00F73D8B" w:rsidRDefault="00F73D8B" w:rsidP="00F7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6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F73D8B" w:rsidRPr="00F73D8B" w:rsidRDefault="00F73D8B" w:rsidP="00F7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90" w:type="dxa"/>
            <w:gridSpan w:val="2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73D8B" w:rsidRPr="00F73D8B" w:rsidRDefault="00F73D8B" w:rsidP="00F7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устный опрос</w:t>
            </w:r>
          </w:p>
          <w:p w:rsidR="00F73D8B" w:rsidRPr="00F73D8B" w:rsidRDefault="00F73D8B" w:rsidP="00F7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Групповая оценка работ</w:t>
            </w:r>
          </w:p>
        </w:tc>
      </w:tr>
      <w:tr w:rsidR="00F73D8B" w:rsidRPr="00F73D8B" w:rsidTr="00042FBE">
        <w:tc>
          <w:tcPr>
            <w:tcW w:w="67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73D8B" w:rsidRPr="00F73D8B" w:rsidRDefault="00F73D8B" w:rsidP="00F7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70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73D8B" w:rsidRPr="00F73D8B" w:rsidRDefault="00F73D8B" w:rsidP="00F7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Организация </w:t>
            </w:r>
            <w:r w:rsidRPr="00F73D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туристического быта. Привалы и ночлеги</w:t>
            </w:r>
          </w:p>
        </w:tc>
        <w:tc>
          <w:tcPr>
            <w:tcW w:w="1092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F73D8B" w:rsidRPr="00F73D8B" w:rsidRDefault="00F73D8B" w:rsidP="00F7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110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F73D8B" w:rsidRPr="00F73D8B" w:rsidRDefault="00F73D8B" w:rsidP="00F7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6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F73D8B" w:rsidRPr="00F73D8B" w:rsidRDefault="00F73D8B" w:rsidP="00F7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90" w:type="dxa"/>
            <w:gridSpan w:val="2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73D8B" w:rsidRPr="00F73D8B" w:rsidRDefault="00F73D8B" w:rsidP="00F7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устный опрос</w:t>
            </w:r>
          </w:p>
          <w:p w:rsidR="00F73D8B" w:rsidRPr="00F73D8B" w:rsidRDefault="00F73D8B" w:rsidP="00F7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Групповая оценка работ</w:t>
            </w:r>
          </w:p>
        </w:tc>
      </w:tr>
      <w:tr w:rsidR="00F73D8B" w:rsidRPr="00F73D8B" w:rsidTr="00042FBE">
        <w:tc>
          <w:tcPr>
            <w:tcW w:w="67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73D8B" w:rsidRPr="00F73D8B" w:rsidRDefault="00F73D8B" w:rsidP="00F7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2870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73D8B" w:rsidRPr="00F73D8B" w:rsidRDefault="00F73D8B" w:rsidP="00F7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Основы краеведения</w:t>
            </w:r>
          </w:p>
        </w:tc>
        <w:tc>
          <w:tcPr>
            <w:tcW w:w="1092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F73D8B" w:rsidRPr="00F73D8B" w:rsidRDefault="00F73D8B" w:rsidP="00F7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0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F73D8B" w:rsidRPr="00F73D8B" w:rsidRDefault="00F73D8B" w:rsidP="00F7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96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F73D8B" w:rsidRPr="00F73D8B" w:rsidRDefault="00F73D8B" w:rsidP="00F7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0" w:type="dxa"/>
            <w:gridSpan w:val="2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73D8B" w:rsidRPr="00F73D8B" w:rsidRDefault="00F73D8B" w:rsidP="00F7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устный опрос</w:t>
            </w:r>
          </w:p>
          <w:p w:rsidR="00F73D8B" w:rsidRPr="00F73D8B" w:rsidRDefault="00F73D8B" w:rsidP="00F7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Групповая оценка работ</w:t>
            </w:r>
          </w:p>
        </w:tc>
      </w:tr>
      <w:tr w:rsidR="00F73D8B" w:rsidRPr="00F73D8B" w:rsidTr="00042FBE">
        <w:tc>
          <w:tcPr>
            <w:tcW w:w="67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73D8B" w:rsidRPr="00F73D8B" w:rsidRDefault="00F73D8B" w:rsidP="00F7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70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73D8B" w:rsidRPr="00F73D8B" w:rsidRDefault="00F73D8B" w:rsidP="00F7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Методика учебно-тренировочного похода</w:t>
            </w:r>
          </w:p>
        </w:tc>
        <w:tc>
          <w:tcPr>
            <w:tcW w:w="1092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F73D8B" w:rsidRPr="00F73D8B" w:rsidRDefault="00F73D8B" w:rsidP="00F7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10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F73D8B" w:rsidRPr="00F73D8B" w:rsidRDefault="00F73D8B" w:rsidP="00F7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6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F73D8B" w:rsidRPr="00F73D8B" w:rsidRDefault="00F73D8B" w:rsidP="00F7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90" w:type="dxa"/>
            <w:gridSpan w:val="2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73D8B" w:rsidRPr="00F73D8B" w:rsidRDefault="00F73D8B" w:rsidP="00F7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устный опрос</w:t>
            </w:r>
          </w:p>
          <w:p w:rsidR="00F73D8B" w:rsidRPr="00F73D8B" w:rsidRDefault="00F73D8B" w:rsidP="00F7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F73D8B" w:rsidRPr="00F73D8B" w:rsidTr="00042FBE">
        <w:tc>
          <w:tcPr>
            <w:tcW w:w="67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73D8B" w:rsidRPr="00F73D8B" w:rsidRDefault="00F73D8B" w:rsidP="00F7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70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73D8B" w:rsidRPr="00F73D8B" w:rsidRDefault="00F73D8B" w:rsidP="00F7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Подготовка к походу</w:t>
            </w:r>
          </w:p>
        </w:tc>
        <w:tc>
          <w:tcPr>
            <w:tcW w:w="1092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F73D8B" w:rsidRPr="00F73D8B" w:rsidRDefault="00F73D8B" w:rsidP="00F7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10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F73D8B" w:rsidRPr="00F73D8B" w:rsidRDefault="00F73D8B" w:rsidP="00F7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6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F73D8B" w:rsidRPr="00F73D8B" w:rsidRDefault="00F73D8B" w:rsidP="00F7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90" w:type="dxa"/>
            <w:gridSpan w:val="2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73D8B" w:rsidRPr="00F73D8B" w:rsidRDefault="00F73D8B" w:rsidP="00F7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Самооценка обучающихся своих знаний и умений</w:t>
            </w:r>
          </w:p>
        </w:tc>
      </w:tr>
      <w:tr w:rsidR="00F73D8B" w:rsidRPr="00F73D8B" w:rsidTr="00042FBE">
        <w:tc>
          <w:tcPr>
            <w:tcW w:w="67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73D8B" w:rsidRPr="00F73D8B" w:rsidRDefault="00F73D8B" w:rsidP="00F7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70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73D8B" w:rsidRPr="00F73D8B" w:rsidRDefault="00F73D8B" w:rsidP="00F7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Поход</w:t>
            </w:r>
          </w:p>
        </w:tc>
        <w:tc>
          <w:tcPr>
            <w:tcW w:w="1092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F73D8B" w:rsidRPr="00F73D8B" w:rsidRDefault="00F73D8B" w:rsidP="00F7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10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F73D8B" w:rsidRPr="00F73D8B" w:rsidRDefault="00F73D8B" w:rsidP="00F7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6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F73D8B" w:rsidRPr="00F73D8B" w:rsidRDefault="00F73D8B" w:rsidP="00F7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390" w:type="dxa"/>
            <w:gridSpan w:val="2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73D8B" w:rsidRPr="00F73D8B" w:rsidRDefault="00F73D8B" w:rsidP="00F7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Групповая оценка работ</w:t>
            </w:r>
          </w:p>
        </w:tc>
      </w:tr>
      <w:tr w:rsidR="00F73D8B" w:rsidRPr="00F73D8B" w:rsidTr="00042FBE">
        <w:tc>
          <w:tcPr>
            <w:tcW w:w="67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73D8B" w:rsidRPr="00F73D8B" w:rsidRDefault="00F73D8B" w:rsidP="00F7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70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73D8B" w:rsidRPr="00F73D8B" w:rsidRDefault="00F73D8B" w:rsidP="00F7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Подведение итогов работы кружка.</w:t>
            </w:r>
          </w:p>
        </w:tc>
        <w:tc>
          <w:tcPr>
            <w:tcW w:w="1092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F73D8B" w:rsidRPr="00F73D8B" w:rsidRDefault="00F73D8B" w:rsidP="00F7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0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F73D8B" w:rsidRPr="00F73D8B" w:rsidRDefault="00F73D8B" w:rsidP="00F7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6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F73D8B" w:rsidRPr="00F73D8B" w:rsidRDefault="00F73D8B" w:rsidP="00F7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90" w:type="dxa"/>
            <w:gridSpan w:val="2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73D8B" w:rsidRPr="00F73D8B" w:rsidRDefault="00F73D8B" w:rsidP="00F7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Самооценка обучающихся своих знаний и умений</w:t>
            </w:r>
          </w:p>
        </w:tc>
      </w:tr>
      <w:tr w:rsidR="00F73D8B" w:rsidRPr="00F73D8B" w:rsidTr="00042FBE">
        <w:tc>
          <w:tcPr>
            <w:tcW w:w="67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73D8B" w:rsidRPr="00F73D8B" w:rsidRDefault="00F73D8B" w:rsidP="00F7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0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73D8B" w:rsidRPr="00F73D8B" w:rsidRDefault="00F73D8B" w:rsidP="00F7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92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F73D8B" w:rsidRPr="00F73D8B" w:rsidRDefault="00F73D8B" w:rsidP="00F7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110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F73D8B" w:rsidRPr="00F73D8B" w:rsidRDefault="00F73D8B" w:rsidP="00F7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96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F73D8B" w:rsidRPr="00F73D8B" w:rsidRDefault="00F73D8B" w:rsidP="00F7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390" w:type="dxa"/>
            <w:gridSpan w:val="2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73D8B" w:rsidRPr="00F73D8B" w:rsidRDefault="00F73D8B" w:rsidP="00F7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</w:tbl>
    <w:p w:rsidR="00F73D8B" w:rsidRPr="00F73D8B" w:rsidRDefault="00F73D8B" w:rsidP="00F73D8B">
      <w:pPr>
        <w:shd w:val="clear" w:color="auto" w:fill="FFFFFF"/>
        <w:spacing w:after="0" w:line="240" w:lineRule="auto"/>
        <w:ind w:right="1382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73D8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F73D8B" w:rsidRPr="00F73D8B" w:rsidRDefault="00F73D8B" w:rsidP="00F73D8B">
      <w:pPr>
        <w:shd w:val="clear" w:color="auto" w:fill="FFFFFF"/>
        <w:spacing w:after="0" w:line="240" w:lineRule="auto"/>
        <w:ind w:right="1382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73D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1.3.</w:t>
      </w:r>
      <w:r w:rsidR="00042FBE" w:rsidRPr="00F73D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Содержание</w:t>
      </w:r>
      <w:r w:rsidRPr="00F73D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учебного плана обучения</w:t>
      </w:r>
    </w:p>
    <w:p w:rsidR="00F73D8B" w:rsidRPr="00F73D8B" w:rsidRDefault="00F73D8B" w:rsidP="00F73D8B">
      <w:pPr>
        <w:shd w:val="clear" w:color="auto" w:fill="FFFFFF"/>
        <w:spacing w:after="0" w:line="240" w:lineRule="auto"/>
        <w:ind w:right="1382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73D8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F73D8B" w:rsidRPr="00F73D8B" w:rsidRDefault="00F73D8B" w:rsidP="00F73D8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73D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Тема 1.</w:t>
      </w:r>
      <w:r w:rsidRPr="00F73D8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Вводное занятие (1 час)</w:t>
      </w:r>
    </w:p>
    <w:p w:rsidR="00F73D8B" w:rsidRPr="00F73D8B" w:rsidRDefault="00F73D8B" w:rsidP="00F73D8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73D8B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Теория</w:t>
      </w:r>
      <w:r w:rsidRPr="00F73D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Беседа о туризме и о работе учебной группы, о значении туризма для человека. Инструктаж по ТБ.</w:t>
      </w:r>
    </w:p>
    <w:p w:rsidR="00F73D8B" w:rsidRPr="00F73D8B" w:rsidRDefault="00F73D8B" w:rsidP="00F73D8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73D8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Тема 2: Основы туризма (2 часа)</w:t>
      </w:r>
    </w:p>
    <w:p w:rsidR="00F73D8B" w:rsidRPr="00F73D8B" w:rsidRDefault="00F73D8B" w:rsidP="00F73D8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73D8B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Теория</w:t>
      </w:r>
      <w:r w:rsidRPr="00F73D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Условия участия в походах, общие вопросы организации, рассказы об интересных походах и путешествиях.</w:t>
      </w:r>
    </w:p>
    <w:p w:rsidR="00F73D8B" w:rsidRPr="00F73D8B" w:rsidRDefault="00F73D8B" w:rsidP="00F73D8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73D8B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Практика</w:t>
      </w:r>
      <w:r w:rsidRPr="00F73D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Первоначальное знакомство с туристическим снаряжением.</w:t>
      </w:r>
    </w:p>
    <w:p w:rsidR="00F73D8B" w:rsidRPr="00F73D8B" w:rsidRDefault="00F73D8B" w:rsidP="00F73D8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73D8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Тема № 3: Личное и групповое туристическое снаряжение (8 часов)</w:t>
      </w:r>
    </w:p>
    <w:p w:rsidR="00F73D8B" w:rsidRPr="00F73D8B" w:rsidRDefault="00F73D8B" w:rsidP="00F73D8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73D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Теория.</w:t>
      </w:r>
      <w:r w:rsidRPr="00F73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Понятие о личном и групповом снаряжении. Перечень личного снаряжения для одно-трехдневного похода, требования к нему. Типы рюкзаков, спальных мешков, преимущества и недостатки. Правила размещения предметов в рюкзаке. Одежда и обувь для летних и зимних походов. Как готовить личное снаряжение к походу. Групповое снаряжение, требования к нему. Типы палаток, их назначе</w:t>
      </w:r>
      <w:r w:rsidRPr="00F73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ние, преимущества и недостатки. Походная посуда для приготовления пищи. Топоры, пилы. Состав и назначение ремонтной аптечки. Хозяйственный набор: оборудование для костра, рукавицы, ножи, половник и др.</w:t>
      </w:r>
    </w:p>
    <w:p w:rsidR="00F73D8B" w:rsidRPr="00F73D8B" w:rsidRDefault="00F73D8B" w:rsidP="00F73D8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73D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Практика.</w:t>
      </w:r>
      <w:r w:rsidRPr="00F73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Укладка рюкзаков, подгонка снаряжения. Работа со снаряжением, уход за снаряжением, его ремонт.</w:t>
      </w:r>
    </w:p>
    <w:p w:rsidR="00F73D8B" w:rsidRPr="00F73D8B" w:rsidRDefault="00F73D8B" w:rsidP="00F73D8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73D8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Тема №4. Питание в путешествии (4 часа)</w:t>
      </w:r>
    </w:p>
    <w:p w:rsidR="00F73D8B" w:rsidRPr="00F73D8B" w:rsidRDefault="00F73D8B" w:rsidP="00F73D8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73D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Теория.</w:t>
      </w:r>
      <w:r w:rsidRPr="00F73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Значение правильного питания в походе. Организация питания  в 2-3-дневном  походе.   Составление  меню,</w:t>
      </w:r>
    </w:p>
    <w:p w:rsidR="00F73D8B" w:rsidRPr="00F73D8B" w:rsidRDefault="00F73D8B" w:rsidP="00F73D8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73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списка  продуктов.   Фасовка,   упаковка  и   переноска  продуктов   в рюкзаках. Приготовление пищи на костре. Питьевой режим на маршруте.</w:t>
      </w:r>
    </w:p>
    <w:p w:rsidR="00F73D8B" w:rsidRPr="00F73D8B" w:rsidRDefault="00F73D8B" w:rsidP="00F73D8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73D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Практика.</w:t>
      </w:r>
      <w:r w:rsidRPr="00F73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Составление  меню  и  списка продуктов  для   1-3-дневного  похода. Закупка,  фасовка и упаковка продуктов.  Приготовление пищи на костре.</w:t>
      </w:r>
    </w:p>
    <w:p w:rsidR="00F73D8B" w:rsidRPr="00F73D8B" w:rsidRDefault="00F73D8B" w:rsidP="00F73D8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73D8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Тема № 5. Личная гигиена и доврачебная помощь (4 часа)</w:t>
      </w:r>
    </w:p>
    <w:p w:rsidR="00F73D8B" w:rsidRPr="00F73D8B" w:rsidRDefault="00F73D8B" w:rsidP="00F73D8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73D8B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Теория.</w:t>
      </w:r>
      <w:r w:rsidRPr="00F73D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Личная гигиена туриста, профилактика различных заболеваний. Походная медицинская аптечка. Основы гигиены и первая доврачебная помощь.</w:t>
      </w:r>
    </w:p>
    <w:p w:rsidR="00F73D8B" w:rsidRPr="00F73D8B" w:rsidRDefault="00F73D8B" w:rsidP="00F73D8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73D8B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Практика</w:t>
      </w:r>
      <w:r w:rsidRPr="00F73D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Оказание первой помощи условно пострадавшему  (диагностика, практическое оказание помощи). Изготовление носилок, волокуш, разучивание различных видов транспортировки пострадавшего.</w:t>
      </w:r>
    </w:p>
    <w:p w:rsidR="00F73D8B" w:rsidRPr="00F73D8B" w:rsidRDefault="00F73D8B" w:rsidP="00F73D8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73D8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Тема № 6. Топография и ориентирование </w:t>
      </w:r>
      <w:proofErr w:type="gramStart"/>
      <w:r w:rsidRPr="00F73D8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( </w:t>
      </w:r>
      <w:proofErr w:type="gramEnd"/>
      <w:r w:rsidRPr="00F73D8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6 часов)</w:t>
      </w:r>
    </w:p>
    <w:p w:rsidR="00F73D8B" w:rsidRPr="00F73D8B" w:rsidRDefault="00F73D8B" w:rsidP="00F73D8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73D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Теория.</w:t>
      </w:r>
      <w:r w:rsidRPr="00F73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Определение  роли  топографии  и  топографических  карт,   значение </w:t>
      </w:r>
      <w:proofErr w:type="spellStart"/>
      <w:r w:rsidRPr="00F73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топокарт</w:t>
      </w:r>
      <w:proofErr w:type="spellEnd"/>
      <w:r w:rsidRPr="00F73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туристов.</w:t>
      </w:r>
    </w:p>
    <w:p w:rsidR="00F73D8B" w:rsidRPr="00F73D8B" w:rsidRDefault="00F73D8B" w:rsidP="00F73D8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73D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Масштаб. Виды масштабов. Масштабы топографических карт. Назначение спортивной карты, ее отличие от топографической карты. Понятие о карте. Условные знаки топографических карт. Масштабы и его виды. Особенности изображения местности на картах ориентирования. Компас. Азимуты прямой и обратный. Определение азимута.  Способы ориентирования по местным признакам.</w:t>
      </w:r>
    </w:p>
    <w:p w:rsidR="00F73D8B" w:rsidRPr="00F73D8B" w:rsidRDefault="00F73D8B" w:rsidP="00F73D8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73D8B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Практика.</w:t>
      </w:r>
      <w:r w:rsidRPr="00F73D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Чтение и изображение </w:t>
      </w:r>
      <w:proofErr w:type="spellStart"/>
      <w:r w:rsidRPr="00F73D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топознаков</w:t>
      </w:r>
      <w:proofErr w:type="spellEnd"/>
      <w:r w:rsidRPr="00F73D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  Расчет расстояние на карте с помощью линейки, нитки. Определение азимута. Движение по азимуту.  Измерение расстояния «на глаз» и шагами.</w:t>
      </w:r>
    </w:p>
    <w:p w:rsidR="00F73D8B" w:rsidRPr="00F73D8B" w:rsidRDefault="00F73D8B" w:rsidP="00F73D8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73D8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Тема № 7. Организация туристического быта. Привалы и ночлеги. </w:t>
      </w:r>
      <w:proofErr w:type="gramStart"/>
      <w:r w:rsidRPr="00F73D8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( </w:t>
      </w:r>
      <w:proofErr w:type="gramEnd"/>
      <w:r w:rsidRPr="00F73D8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6 часов)</w:t>
      </w:r>
    </w:p>
    <w:p w:rsidR="00F73D8B" w:rsidRPr="00F73D8B" w:rsidRDefault="00F73D8B" w:rsidP="00F73D8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73D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Теория.</w:t>
      </w:r>
      <w:r w:rsidRPr="00F73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Привалы и ночлеги в походе. Продолжительность и периодичность привалов   в   походе  в   зависимости   от  условий   (погода,   рельеф местности, физическое состояние участников и т.д.). Выбор места для привала и ночлега (бивака). Основные требования к месту привала и бивака. Организация работы по развертыванию и свертыванию лагеря: планирования лагеря (выбор места для палаток, костра, определение мест для забо</w:t>
      </w:r>
      <w:r w:rsidRPr="00F73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 воды и умывания, туалетов, мусорной ямы.), заготовка дров. Установка палаток. Размещение вещей в них. Предохранение палатки от намокания и проникновения насекомых.  Правила поведения в палатке. Уборка места лагеря перед уходом группы. Типы костров. Правила разведения костра, работы с топором, пилой при заготовке дров. Правила хранения и переноски колющих и режущих предметов. Уход за одеждой и обувью в походе (сушка и ремонт). Меры безопасности при обращении с огнем, кипятком. Организация ночлегов в помещении. Правила купания.</w:t>
      </w:r>
    </w:p>
    <w:p w:rsidR="00F73D8B" w:rsidRPr="00F73D8B" w:rsidRDefault="00F73D8B" w:rsidP="00F73D8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73D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Практика:</w:t>
      </w:r>
    </w:p>
    <w:p w:rsidR="00F73D8B" w:rsidRPr="00F73D8B" w:rsidRDefault="00F73D8B" w:rsidP="00F73D8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73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мест, пригодных для организации привалов и ночлегов. Развертывание и свертывание лагеря (бивака). Разжигание костра.</w:t>
      </w:r>
    </w:p>
    <w:p w:rsidR="00F73D8B" w:rsidRPr="00F73D8B" w:rsidRDefault="00F73D8B" w:rsidP="00F73D8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73D8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Тема № 8. Основы краеведения. (4 часа)</w:t>
      </w:r>
    </w:p>
    <w:p w:rsidR="00F73D8B" w:rsidRPr="00F73D8B" w:rsidRDefault="00F73D8B" w:rsidP="00F73D8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73D8B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Теория.</w:t>
      </w:r>
      <w:r w:rsidRPr="00F73D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Родной край, его природные особенности, история, известные земляки. Краткие сведения об истории и культурных традициях </w:t>
      </w:r>
      <w:r w:rsidRPr="00F73D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края.</w:t>
      </w:r>
      <w:r w:rsidRPr="00F73D8B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 </w:t>
      </w:r>
      <w:r w:rsidRPr="00F73D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Интересные места для проведения походов и экскурсий.</w:t>
      </w:r>
      <w:r w:rsidRPr="00F73D8B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 </w:t>
      </w:r>
      <w:r w:rsidRPr="00F73D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Туристские возможности родного края, обзор экскурсионных объектов, музеи.</w:t>
      </w:r>
    </w:p>
    <w:p w:rsidR="00F73D8B" w:rsidRPr="00F73D8B" w:rsidRDefault="00F73D8B" w:rsidP="00F73D8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73D8B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Практика.</w:t>
      </w:r>
      <w:r w:rsidRPr="00F73D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Знакомство с картой края. «Путешествия» по карте; экскурсия по поселку, беседы о  родном крае; посещение школьных музеев; экскурсии по памятным местам поселка; подборка материала для сообщений.</w:t>
      </w:r>
    </w:p>
    <w:p w:rsidR="00F73D8B" w:rsidRPr="00F73D8B" w:rsidRDefault="00F73D8B" w:rsidP="00F73D8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73D8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Тема № 9. Методика учебно-тренировочного похода. (7 часов)</w:t>
      </w:r>
    </w:p>
    <w:p w:rsidR="00F73D8B" w:rsidRPr="00F73D8B" w:rsidRDefault="00F73D8B" w:rsidP="00F73D8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73D8B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Теория</w:t>
      </w:r>
      <w:r w:rsidRPr="00F73D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Основные приемы страховки. Узлы. Основные и вспомогательные веревки.</w:t>
      </w:r>
    </w:p>
    <w:p w:rsidR="00F73D8B" w:rsidRPr="00F73D8B" w:rsidRDefault="00F73D8B" w:rsidP="00F73D8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73D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Карабины. Правила прохождения технических этапов туристической полосы препятствий.</w:t>
      </w:r>
    </w:p>
    <w:p w:rsidR="00F73D8B" w:rsidRPr="00F73D8B" w:rsidRDefault="00F73D8B" w:rsidP="00F73D8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73D8B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Практика</w:t>
      </w:r>
      <w:r w:rsidRPr="00F73D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Вязание узлов на время. Надевание страховочной системы на время. Отработка элементов пешего туризма: движение по параллельным веревкам, преодоление водных преград: навесная переправа, переправа по бревну с перилами.</w:t>
      </w:r>
    </w:p>
    <w:p w:rsidR="00F73D8B" w:rsidRPr="00F73D8B" w:rsidRDefault="00F73D8B" w:rsidP="00F73D8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73D8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Тема № 10. Подготовка к походу. (7 часов)</w:t>
      </w:r>
    </w:p>
    <w:p w:rsidR="00F73D8B" w:rsidRPr="00F73D8B" w:rsidRDefault="00F73D8B" w:rsidP="00F73D8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73D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Теория.</w:t>
      </w:r>
      <w:r w:rsidRPr="00F73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Определение цели и района похода. Распределение обязанностей в группе. Составление плана подготовки похода.</w:t>
      </w:r>
    </w:p>
    <w:p w:rsidR="00F73D8B" w:rsidRPr="00F73D8B" w:rsidRDefault="00F73D8B" w:rsidP="00F73D8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73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  района  похода:   изучение  литературы,  карт,   отчетов  о походах, запросы в местные образовательные и другие учреждения, получение сведений у людей, прошедших планируемый маршрут. Разработка маршрута, составление плана-графика движения. Подготовка личного и общественного снаряжения.</w:t>
      </w:r>
    </w:p>
    <w:p w:rsidR="00F73D8B" w:rsidRPr="00F73D8B" w:rsidRDefault="00F73D8B" w:rsidP="00F73D8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73D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Практика.</w:t>
      </w:r>
    </w:p>
    <w:p w:rsidR="00F73D8B" w:rsidRPr="00F73D8B" w:rsidRDefault="00F73D8B" w:rsidP="00F73D8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73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   плана   подготовки    1-3-дневного   похода.    Изучение маршрутов  походов.  Составление плана-графика движения в  1-3 дневном походе. Подготовка личного и общественного снаряжения.</w:t>
      </w:r>
    </w:p>
    <w:p w:rsidR="00F73D8B" w:rsidRPr="00F73D8B" w:rsidRDefault="00F73D8B" w:rsidP="00F73D8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73D8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Тема №11. Поход (22 часа)</w:t>
      </w:r>
    </w:p>
    <w:p w:rsidR="00F73D8B" w:rsidRPr="00F73D8B" w:rsidRDefault="00F73D8B" w:rsidP="00F73D8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73D8B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Практика.</w:t>
      </w:r>
    </w:p>
    <w:p w:rsidR="00F73D8B" w:rsidRPr="00F73D8B" w:rsidRDefault="00F73D8B" w:rsidP="00F73D8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73D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Комплектование личного и общественного снаряжения, подгонка личного снаряжения; изготовление, усовершенствование и ремонт снаряжения. изучение маршрутов походов;</w:t>
      </w:r>
    </w:p>
    <w:p w:rsidR="00F73D8B" w:rsidRPr="00F73D8B" w:rsidRDefault="00F73D8B" w:rsidP="00F73D8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73D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составление подробного плана-графика похода; заполнение маршрутной документации;</w:t>
      </w:r>
    </w:p>
    <w:p w:rsidR="00F73D8B" w:rsidRPr="00F73D8B" w:rsidRDefault="00F73D8B" w:rsidP="00F73D8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73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составление сметы расходов; составление меню и списка продуктов, фасовка и упаковка продуктов; приготовление пищи на костре. Отработка техники движения и преодоления препятствий. Выполнение   обязанностей   по   должностям   в   период   подготовки, проведения похода и подведения итогов. Порядок движения группы на маршруте. Туристский строй. Режим движения,   темп.   Обязанности   направляющего   и  замыкающего   в группе. Режим ходового дня. Отработка движения колонной. Соблюдение режима движения. Отработка техники движения по дорогам, тропам, по пересеченной местности: по лесу, через заросли кустарников, завалы, по заболоченной местности. Отработка техники преодоления естественных препятствий: склонов, подъемов.   Использование   альпенштока   на   склонах.   Организация переправы по бревну с </w:t>
      </w:r>
      <w:proofErr w:type="spellStart"/>
      <w:r w:rsidRPr="00F73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самостраховкой</w:t>
      </w:r>
      <w:proofErr w:type="spellEnd"/>
      <w:r w:rsidRPr="00F73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73D8B" w:rsidRPr="00F73D8B" w:rsidRDefault="00F73D8B" w:rsidP="00F73D8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73D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Тема № 12. Подведение итогов работы кружка. (1 час)</w:t>
      </w:r>
    </w:p>
    <w:p w:rsidR="00F73D8B" w:rsidRDefault="00F73D8B" w:rsidP="00F73D8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3D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Теория.</w:t>
      </w:r>
      <w:r w:rsidRPr="00F73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Обсуждение   итогов   </w:t>
      </w:r>
      <w:r w:rsidR="00042FBE" w:rsidRPr="00F73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похода в</w:t>
      </w:r>
      <w:r w:rsidRPr="00F73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группе,   отчеты   ответственных  по участкам работы. Обработка  собранных материалов.   Составление   отчета  о  походе, подготовка    фотографий,    коллекций    и    пособий. Выполнение   творческих  работ  участниками   похода.</w:t>
      </w:r>
    </w:p>
    <w:p w:rsidR="00042FBE" w:rsidRDefault="00042FBE" w:rsidP="00F73D8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2FBE" w:rsidRDefault="00042FBE" w:rsidP="00F73D8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2FBE" w:rsidRDefault="00042FBE" w:rsidP="00F73D8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2FBE" w:rsidRPr="00F73D8B" w:rsidRDefault="00042FBE" w:rsidP="00F73D8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</w:p>
    <w:p w:rsidR="00F73D8B" w:rsidRPr="00F73D8B" w:rsidRDefault="00F73D8B" w:rsidP="00F73D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73D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F73D8B" w:rsidRPr="00F73D8B" w:rsidRDefault="00F73D8B" w:rsidP="00F73D8B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</w:pPr>
      <w:r w:rsidRPr="00F73D8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1. 4.  </w:t>
      </w:r>
      <w:r w:rsidRPr="00F73D8B">
        <w:rPr>
          <w:rFonts w:ascii="Times New Roman" w:eastAsia="Times New Roman" w:hAnsi="Times New Roman" w:cs="Times New Roman"/>
          <w:b/>
          <w:bCs/>
          <w:caps/>
          <w:color w:val="181818"/>
          <w:sz w:val="28"/>
          <w:szCs w:val="28"/>
          <w:lang w:eastAsia="ru-RU"/>
        </w:rPr>
        <w:t>ПЛАНИРУЕМЫЕ РЕЗУЛЬТАТЫ ОСВОЕНИЯ ПРОГРАММЫ</w:t>
      </w:r>
    </w:p>
    <w:p w:rsidR="00F73D8B" w:rsidRPr="00F73D8B" w:rsidRDefault="00F73D8B" w:rsidP="00F73D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73D8B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> </w:t>
      </w:r>
    </w:p>
    <w:p w:rsidR="00F73D8B" w:rsidRPr="00F73D8B" w:rsidRDefault="00F73D8B" w:rsidP="00F73D8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73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Личностные, </w:t>
      </w:r>
      <w:proofErr w:type="spellStart"/>
      <w:r w:rsidRPr="00F73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метапредметные</w:t>
      </w:r>
      <w:proofErr w:type="spellEnd"/>
      <w:r w:rsidRPr="00F73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предметные результаты, получаемые обучающимися в результате освоения программы:</w:t>
      </w:r>
    </w:p>
    <w:p w:rsidR="00F73D8B" w:rsidRPr="00F73D8B" w:rsidRDefault="00F73D8B" w:rsidP="00F73D8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73D8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Личностные результаты:</w:t>
      </w:r>
    </w:p>
    <w:p w:rsidR="00F73D8B" w:rsidRPr="00F73D8B" w:rsidRDefault="00F73D8B" w:rsidP="00F73D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73D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</w:t>
      </w:r>
      <w:proofErr w:type="spellStart"/>
      <w:r w:rsidRPr="00F73D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Сформированность</w:t>
      </w:r>
      <w:proofErr w:type="spellEnd"/>
      <w:r w:rsidRPr="00F73D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уважительного и ответственного отношения к труду и обучению</w:t>
      </w:r>
    </w:p>
    <w:p w:rsidR="00F73D8B" w:rsidRPr="00F73D8B" w:rsidRDefault="00F73D8B" w:rsidP="00F73D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73D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Формирование целостного </w:t>
      </w:r>
      <w:proofErr w:type="spellStart"/>
      <w:r w:rsidRPr="00F73D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мировозрения</w:t>
      </w:r>
      <w:proofErr w:type="spellEnd"/>
      <w:r w:rsidRPr="00F73D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накопление опыта, нравственное сознание.</w:t>
      </w:r>
    </w:p>
    <w:p w:rsidR="00F73D8B" w:rsidRPr="00F73D8B" w:rsidRDefault="00F73D8B" w:rsidP="00F73D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73D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</w:t>
      </w:r>
      <w:proofErr w:type="spellStart"/>
      <w:r w:rsidRPr="00F73D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Сформированность</w:t>
      </w:r>
      <w:proofErr w:type="spellEnd"/>
      <w:r w:rsidRPr="00F73D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основ саморазвития и самовоспитания</w:t>
      </w:r>
      <w:proofErr w:type="gramStart"/>
      <w:r w:rsidRPr="00F73D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..</w:t>
      </w:r>
      <w:proofErr w:type="gramEnd"/>
    </w:p>
    <w:p w:rsidR="00F73D8B" w:rsidRPr="00F73D8B" w:rsidRDefault="00F73D8B" w:rsidP="00F73D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73D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Формирование личной ответственности перед командой.</w:t>
      </w:r>
    </w:p>
    <w:p w:rsidR="00F73D8B" w:rsidRPr="00F73D8B" w:rsidRDefault="00F73D8B" w:rsidP="00F73D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73D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Формирование мотивации к занятиям спортом, установки на безопасный и здоровый образ жизни.</w:t>
      </w:r>
    </w:p>
    <w:p w:rsidR="00F73D8B" w:rsidRPr="00F73D8B" w:rsidRDefault="00F73D8B" w:rsidP="00F73D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73D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Развитие эстетического сознания, включая эстетику </w:t>
      </w:r>
      <w:proofErr w:type="spellStart"/>
      <w:r w:rsidRPr="00F73D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быта</w:t>
      </w:r>
      <w:proofErr w:type="gramStart"/>
      <w:r w:rsidRPr="00F73D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,с</w:t>
      </w:r>
      <w:proofErr w:type="gramEnd"/>
      <w:r w:rsidRPr="00F73D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порта</w:t>
      </w:r>
      <w:proofErr w:type="spellEnd"/>
      <w:r w:rsidRPr="00F73D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творчества</w:t>
      </w:r>
    </w:p>
    <w:p w:rsidR="00F73D8B" w:rsidRPr="00F73D8B" w:rsidRDefault="00F73D8B" w:rsidP="00F73D8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73D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F73D8B" w:rsidRPr="00F73D8B" w:rsidRDefault="00F73D8B" w:rsidP="00F73D8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73D8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Предметные результаты:</w:t>
      </w:r>
    </w:p>
    <w:p w:rsidR="00F73D8B" w:rsidRPr="00F73D8B" w:rsidRDefault="00F73D8B" w:rsidP="00F73D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73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Умение самостоятельно подбирать личное и групповое снаряжение для многодневного похода</w:t>
      </w:r>
    </w:p>
    <w:p w:rsidR="00F73D8B" w:rsidRPr="00F73D8B" w:rsidRDefault="00F73D8B" w:rsidP="00F73D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73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Умение самостоятельно разрабатывать маршрут похода</w:t>
      </w:r>
    </w:p>
    <w:p w:rsidR="00F73D8B" w:rsidRPr="00F73D8B" w:rsidRDefault="00F73D8B" w:rsidP="00F73D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73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Умение работать по должностям в группе</w:t>
      </w:r>
    </w:p>
    <w:p w:rsidR="00F73D8B" w:rsidRPr="00F73D8B" w:rsidRDefault="00F73D8B" w:rsidP="00F73D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73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Умение ориентироваться на местности в различных условиях</w:t>
      </w:r>
    </w:p>
    <w:p w:rsidR="00F73D8B" w:rsidRPr="00F73D8B" w:rsidRDefault="00F73D8B" w:rsidP="00F73D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73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Умение применять способы транспортировки пострадавшего;</w:t>
      </w:r>
    </w:p>
    <w:p w:rsidR="00F73D8B" w:rsidRPr="00F73D8B" w:rsidRDefault="00F73D8B" w:rsidP="00F73D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73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Умение выживать в экстремальных условиях;</w:t>
      </w:r>
    </w:p>
    <w:p w:rsidR="00F73D8B" w:rsidRPr="00F73D8B" w:rsidRDefault="00F73D8B" w:rsidP="00F73D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73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Умение применять различные переправы через реки;</w:t>
      </w:r>
    </w:p>
    <w:p w:rsidR="00F73D8B" w:rsidRPr="00F73D8B" w:rsidRDefault="00F73D8B" w:rsidP="00F73D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73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Умение применять свои знания в различных соревнованиях;</w:t>
      </w:r>
    </w:p>
    <w:p w:rsidR="00F73D8B" w:rsidRPr="00F73D8B" w:rsidRDefault="00F73D8B" w:rsidP="00F73D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73D8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- </w:t>
      </w:r>
      <w:r w:rsidRPr="00F73D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Обучающиеся будут иметь сформированные элементы IT-компетенций.</w:t>
      </w:r>
    </w:p>
    <w:p w:rsidR="00F73D8B" w:rsidRPr="00F73D8B" w:rsidRDefault="00F73D8B" w:rsidP="00F73D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73D8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</w:p>
    <w:p w:rsidR="00F73D8B" w:rsidRPr="00F73D8B" w:rsidRDefault="00F73D8B" w:rsidP="00F73D8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proofErr w:type="spellStart"/>
      <w:r w:rsidRPr="00F73D8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Метапредметные</w:t>
      </w:r>
      <w:proofErr w:type="spellEnd"/>
      <w:r w:rsidRPr="00F73D8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результаты:</w:t>
      </w:r>
    </w:p>
    <w:p w:rsidR="00F73D8B" w:rsidRPr="00F73D8B" w:rsidRDefault="00F73D8B" w:rsidP="00F73D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73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F73D8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Регулятивные УУД</w:t>
      </w:r>
      <w:r w:rsidRPr="00F73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F73D8B" w:rsidRPr="00F73D8B" w:rsidRDefault="00F73D8B" w:rsidP="00F73D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73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Обучающиеся научаться понимать и принимать учебную задачу, сформулированную учителем;</w:t>
      </w:r>
    </w:p>
    <w:p w:rsidR="00F73D8B" w:rsidRPr="00F73D8B" w:rsidRDefault="00F73D8B" w:rsidP="00F73D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73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Обучающиеся научаться осуществлять контроль, коррекцию и оценку результатов своей деятельности</w:t>
      </w:r>
    </w:p>
    <w:p w:rsidR="00F73D8B" w:rsidRPr="00F73D8B" w:rsidRDefault="00F73D8B" w:rsidP="00F73D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73D8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Познавательная УУД</w:t>
      </w:r>
      <w:r w:rsidRPr="00F73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F73D8B" w:rsidRPr="00F73D8B" w:rsidRDefault="00F73D8B" w:rsidP="00F73D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73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Обучающиеся научаться проводить сравнение и классификацию объектов;</w:t>
      </w:r>
    </w:p>
    <w:p w:rsidR="00F73D8B" w:rsidRPr="00F73D8B" w:rsidRDefault="00F73D8B" w:rsidP="00F73D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73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Обучающиеся научаться понимать и применять полученную информацию при выполнении заданий;</w:t>
      </w:r>
    </w:p>
    <w:p w:rsidR="00F73D8B" w:rsidRPr="00F73D8B" w:rsidRDefault="00F73D8B" w:rsidP="00F73D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73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Обучающиеся научаться проявлять индивидуальные творческие способности.</w:t>
      </w:r>
    </w:p>
    <w:p w:rsidR="00F73D8B" w:rsidRPr="00F73D8B" w:rsidRDefault="00F73D8B" w:rsidP="00F73D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73D8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Коммуникативные УУД</w:t>
      </w:r>
      <w:r w:rsidRPr="00F73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F73D8B" w:rsidRPr="00F73D8B" w:rsidRDefault="00F73D8B" w:rsidP="00F73D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73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Обучающиеся научаться работать в группе, учитывать мнение партнёров, отличные от собственных;</w:t>
      </w:r>
    </w:p>
    <w:p w:rsidR="00F73D8B" w:rsidRPr="00F73D8B" w:rsidRDefault="00F73D8B" w:rsidP="00F73D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73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Обучающиеся научаться обращаться за помощью;</w:t>
      </w:r>
    </w:p>
    <w:p w:rsidR="00F73D8B" w:rsidRPr="00F73D8B" w:rsidRDefault="00F73D8B" w:rsidP="00F73D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73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Обучающиеся научаться предлагать помощь и сотрудничество;</w:t>
      </w:r>
    </w:p>
    <w:p w:rsidR="00F73D8B" w:rsidRPr="00F73D8B" w:rsidRDefault="00F73D8B" w:rsidP="00F73D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73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Обучающиеся научаться слушать собеседника;</w:t>
      </w:r>
    </w:p>
    <w:p w:rsidR="00F73D8B" w:rsidRPr="00F73D8B" w:rsidRDefault="00F73D8B" w:rsidP="00F73D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73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Обучающиеся научаться формулировать свои затруднения;</w:t>
      </w:r>
    </w:p>
    <w:p w:rsidR="00F73D8B" w:rsidRPr="00F73D8B" w:rsidRDefault="00F73D8B" w:rsidP="00F73D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73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Обучающиеся научаться формулировать собственное мнение и позицию;</w:t>
      </w:r>
    </w:p>
    <w:p w:rsidR="00F73D8B" w:rsidRPr="00F73D8B" w:rsidRDefault="00F73D8B" w:rsidP="00F73D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73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Обучающиеся научаться договариваться и приходить к общему решению;</w:t>
      </w:r>
    </w:p>
    <w:p w:rsidR="00F73D8B" w:rsidRDefault="00F73D8B" w:rsidP="00F73D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3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Обучающиеся научаться осуществлять взаимный контроль.</w:t>
      </w:r>
    </w:p>
    <w:p w:rsidR="00042FBE" w:rsidRDefault="00042FBE" w:rsidP="00F73D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2FBE" w:rsidRDefault="00042FBE" w:rsidP="00F73D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2FBE" w:rsidRDefault="00042FBE" w:rsidP="00F73D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2FBE" w:rsidRDefault="00042FBE" w:rsidP="00F73D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2FBE" w:rsidRDefault="00042FBE" w:rsidP="00F73D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2FBE" w:rsidRDefault="00042FBE" w:rsidP="00F73D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2FBE" w:rsidRDefault="00042FBE" w:rsidP="00F73D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2FBE" w:rsidRDefault="00042FBE" w:rsidP="00F73D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2FBE" w:rsidRDefault="00042FBE" w:rsidP="00F73D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2FBE" w:rsidRDefault="00042FBE" w:rsidP="00F73D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2FBE" w:rsidRDefault="00042FBE" w:rsidP="00F73D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2FBE" w:rsidRDefault="00042FBE" w:rsidP="00F73D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2FBE" w:rsidRDefault="00042FBE" w:rsidP="00F73D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2FBE" w:rsidRDefault="00042FBE" w:rsidP="00F73D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2FBE" w:rsidRDefault="00042FBE" w:rsidP="00F73D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2FBE" w:rsidRDefault="00042FBE" w:rsidP="00F73D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2FBE" w:rsidRDefault="00042FBE" w:rsidP="00F73D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2FBE" w:rsidRDefault="00042FBE" w:rsidP="00F73D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2FBE" w:rsidRDefault="00042FBE" w:rsidP="00F73D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2FBE" w:rsidRDefault="00042FBE" w:rsidP="00F73D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2FBE" w:rsidRDefault="00042FBE" w:rsidP="00F73D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2FBE" w:rsidRDefault="00042FBE" w:rsidP="00F73D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2FBE" w:rsidRDefault="00042FBE" w:rsidP="00F73D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2FBE" w:rsidRDefault="00042FBE" w:rsidP="00F73D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2FBE" w:rsidRDefault="00042FBE" w:rsidP="00F73D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2FBE" w:rsidRDefault="00042FBE" w:rsidP="00F73D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2FBE" w:rsidRDefault="00042FBE" w:rsidP="00F73D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2FBE" w:rsidRDefault="00042FBE" w:rsidP="00F73D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2FBE" w:rsidRDefault="00042FBE" w:rsidP="00F73D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2FBE" w:rsidRDefault="00042FBE" w:rsidP="00F73D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2FBE" w:rsidRPr="00F73D8B" w:rsidRDefault="00042FBE" w:rsidP="00F73D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</w:p>
    <w:p w:rsidR="00F73D8B" w:rsidRPr="00F73D8B" w:rsidRDefault="00F73D8B" w:rsidP="00F73D8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48"/>
          <w:szCs w:val="48"/>
          <w:lang w:eastAsia="ru-RU"/>
        </w:rPr>
      </w:pPr>
      <w:r w:rsidRPr="00F73D8B">
        <w:rPr>
          <w:rFonts w:ascii="Times New Roman" w:eastAsia="Times New Roman" w:hAnsi="Times New Roman" w:cs="Times New Roman"/>
          <w:b/>
          <w:bCs/>
          <w:caps/>
          <w:color w:val="181818"/>
          <w:kern w:val="36"/>
          <w:sz w:val="28"/>
          <w:szCs w:val="28"/>
          <w:lang w:eastAsia="ru-RU"/>
        </w:rPr>
        <w:lastRenderedPageBreak/>
        <w:t>II. КОМПЛЕКС ОРГАНИЗАЦИОННО-ПЕДАГОГИЧЕСКИХ</w:t>
      </w:r>
    </w:p>
    <w:p w:rsidR="00F73D8B" w:rsidRPr="00F73D8B" w:rsidRDefault="00F73D8B" w:rsidP="00F73D8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48"/>
          <w:szCs w:val="48"/>
          <w:lang w:eastAsia="ru-RU"/>
        </w:rPr>
      </w:pPr>
      <w:r w:rsidRPr="00F73D8B">
        <w:rPr>
          <w:rFonts w:ascii="Times New Roman" w:eastAsia="Times New Roman" w:hAnsi="Times New Roman" w:cs="Times New Roman"/>
          <w:b/>
          <w:bCs/>
          <w:caps/>
          <w:color w:val="181818"/>
          <w:kern w:val="36"/>
          <w:sz w:val="28"/>
          <w:szCs w:val="28"/>
          <w:lang w:eastAsia="ru-RU"/>
        </w:rPr>
        <w:t>УСЛОВИЙ</w:t>
      </w:r>
    </w:p>
    <w:p w:rsidR="00F73D8B" w:rsidRPr="00F73D8B" w:rsidRDefault="00F73D8B" w:rsidP="00F73D8B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</w:pPr>
      <w:r w:rsidRPr="00F73D8B">
        <w:rPr>
          <w:rFonts w:ascii="Times New Roman" w:eastAsia="Times New Roman" w:hAnsi="Times New Roman" w:cs="Times New Roman"/>
          <w:b/>
          <w:bCs/>
          <w:caps/>
          <w:color w:val="181818"/>
          <w:sz w:val="28"/>
          <w:szCs w:val="28"/>
          <w:lang w:eastAsia="ru-RU"/>
        </w:rPr>
        <w:t>2.</w:t>
      </w:r>
      <w:r w:rsidR="00042FBE" w:rsidRPr="00F73D8B">
        <w:rPr>
          <w:rFonts w:ascii="Times New Roman" w:eastAsia="Times New Roman" w:hAnsi="Times New Roman" w:cs="Times New Roman"/>
          <w:b/>
          <w:bCs/>
          <w:caps/>
          <w:color w:val="181818"/>
          <w:sz w:val="28"/>
          <w:szCs w:val="28"/>
          <w:lang w:eastAsia="ru-RU"/>
        </w:rPr>
        <w:t>1. КАЛЕНДАРНЫЙ</w:t>
      </w:r>
      <w:r w:rsidRPr="00F73D8B">
        <w:rPr>
          <w:rFonts w:ascii="Times New Roman" w:eastAsia="Times New Roman" w:hAnsi="Times New Roman" w:cs="Times New Roman"/>
          <w:b/>
          <w:bCs/>
          <w:caps/>
          <w:color w:val="181818"/>
          <w:sz w:val="28"/>
          <w:szCs w:val="28"/>
          <w:lang w:eastAsia="ru-RU"/>
        </w:rPr>
        <w:t xml:space="preserve"> УЧЕБНЫЙ ГРАФИК</w:t>
      </w:r>
    </w:p>
    <w:p w:rsidR="00F73D8B" w:rsidRDefault="00F73D8B" w:rsidP="00F73D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F73D8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2.1.1 Календарный учебный график обучения</w:t>
      </w:r>
    </w:p>
    <w:p w:rsidR="00042FBE" w:rsidRPr="00F73D8B" w:rsidRDefault="00042FBE" w:rsidP="00F73D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</w:p>
    <w:tbl>
      <w:tblPr>
        <w:tblW w:w="5352" w:type="pct"/>
        <w:tblInd w:w="-861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116"/>
        <w:gridCol w:w="1155"/>
        <w:gridCol w:w="2061"/>
        <w:gridCol w:w="900"/>
        <w:gridCol w:w="3198"/>
        <w:gridCol w:w="1815"/>
      </w:tblGrid>
      <w:tr w:rsidR="00062E01" w:rsidRPr="00F73D8B" w:rsidTr="00062E01">
        <w:tc>
          <w:tcPr>
            <w:tcW w:w="5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E01" w:rsidRPr="00F73D8B" w:rsidRDefault="00062E01" w:rsidP="00F7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№</w:t>
            </w:r>
          </w:p>
          <w:p w:rsidR="00062E01" w:rsidRPr="00F73D8B" w:rsidRDefault="00062E01" w:rsidP="00F7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56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E01" w:rsidRPr="00F73D8B" w:rsidRDefault="00062E01" w:rsidP="00F7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100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E01" w:rsidRPr="00F73D8B" w:rsidRDefault="00062E01" w:rsidP="00F7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Форма</w:t>
            </w:r>
          </w:p>
          <w:p w:rsidR="00062E01" w:rsidRPr="00F73D8B" w:rsidRDefault="00062E01" w:rsidP="00F7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43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E01" w:rsidRPr="00F73D8B" w:rsidRDefault="00062E01" w:rsidP="00F7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Кол-во</w:t>
            </w:r>
          </w:p>
          <w:p w:rsidR="00062E01" w:rsidRPr="00F73D8B" w:rsidRDefault="00062E01" w:rsidP="00F7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часов</w:t>
            </w:r>
          </w:p>
        </w:tc>
        <w:tc>
          <w:tcPr>
            <w:tcW w:w="156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E01" w:rsidRPr="00F73D8B" w:rsidRDefault="00062E01" w:rsidP="00F7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88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E01" w:rsidRPr="00F73D8B" w:rsidRDefault="00062E01" w:rsidP="00F73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Форма контроля</w:t>
            </w:r>
          </w:p>
        </w:tc>
      </w:tr>
      <w:tr w:rsidR="00062E01" w:rsidRPr="00F73D8B" w:rsidTr="00062E01">
        <w:trPr>
          <w:trHeight w:val="474"/>
        </w:trPr>
        <w:tc>
          <w:tcPr>
            <w:tcW w:w="54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E01" w:rsidRPr="00F73D8B" w:rsidRDefault="00062E01" w:rsidP="00F7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</w:t>
            </w:r>
            <w:r w:rsidRPr="00F73D8B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               </w:t>
            </w:r>
            <w:r w:rsidRPr="00F73D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E01" w:rsidRPr="00F73D8B" w:rsidRDefault="00062E01" w:rsidP="00F7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E01" w:rsidRPr="00F73D8B" w:rsidRDefault="00062E01" w:rsidP="00F7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групповое onlain-занятие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E01" w:rsidRPr="00F73D8B" w:rsidRDefault="00062E01" w:rsidP="00F7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E01" w:rsidRPr="00F73D8B" w:rsidRDefault="00062E01" w:rsidP="00F7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Вводное занятие.</w:t>
            </w:r>
          </w:p>
          <w:p w:rsidR="00062E01" w:rsidRPr="00F73D8B" w:rsidRDefault="00062E01" w:rsidP="00F7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Туристические путешествия</w:t>
            </w:r>
          </w:p>
        </w:tc>
        <w:tc>
          <w:tcPr>
            <w:tcW w:w="8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E01" w:rsidRPr="00F73D8B" w:rsidRDefault="00062E01" w:rsidP="00F7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Учебное тестирование</w:t>
            </w:r>
          </w:p>
        </w:tc>
      </w:tr>
      <w:tr w:rsidR="00062E01" w:rsidRPr="00F73D8B" w:rsidTr="00062E01">
        <w:trPr>
          <w:trHeight w:val="474"/>
        </w:trPr>
        <w:tc>
          <w:tcPr>
            <w:tcW w:w="54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E01" w:rsidRPr="00F73D8B" w:rsidRDefault="00062E01" w:rsidP="00F7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</w:t>
            </w:r>
            <w:r w:rsidRPr="00F73D8B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               </w:t>
            </w:r>
            <w:r w:rsidRPr="00F73D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E01" w:rsidRPr="00F73D8B" w:rsidRDefault="00062E01" w:rsidP="00F7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E01" w:rsidRPr="00F73D8B" w:rsidRDefault="00062E01" w:rsidP="00F7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групповое onlain-занятие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E01" w:rsidRPr="00F73D8B" w:rsidRDefault="00062E01" w:rsidP="00F7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E01" w:rsidRPr="00F73D8B" w:rsidRDefault="00062E01" w:rsidP="00F7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туризма.</w:t>
            </w:r>
            <w:r w:rsidRPr="00F73D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Понятие о личном и групповом снаряжении</w:t>
            </w:r>
          </w:p>
        </w:tc>
        <w:tc>
          <w:tcPr>
            <w:tcW w:w="8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E01" w:rsidRPr="00F73D8B" w:rsidRDefault="00062E01" w:rsidP="00F7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Интерактивное учебное тестирование</w:t>
            </w:r>
          </w:p>
        </w:tc>
      </w:tr>
      <w:tr w:rsidR="00062E01" w:rsidRPr="00F73D8B" w:rsidTr="00062E01">
        <w:trPr>
          <w:trHeight w:val="474"/>
        </w:trPr>
        <w:tc>
          <w:tcPr>
            <w:tcW w:w="54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E01" w:rsidRPr="00F73D8B" w:rsidRDefault="00062E01" w:rsidP="00F7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3.</w:t>
            </w:r>
            <w:r w:rsidRPr="00F73D8B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               </w:t>
            </w:r>
            <w:r w:rsidRPr="00F73D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E01" w:rsidRPr="00F73D8B" w:rsidRDefault="00062E01" w:rsidP="00F7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E01" w:rsidRPr="00F73D8B" w:rsidRDefault="00062E01" w:rsidP="00F7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групповое onlain-занятие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E01" w:rsidRPr="00F73D8B" w:rsidRDefault="00062E01" w:rsidP="00F7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E01" w:rsidRPr="00F73D8B" w:rsidRDefault="00062E01" w:rsidP="00F7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Перечень личного снаряжения. Укладка рюкзаков</w:t>
            </w:r>
          </w:p>
          <w:p w:rsidR="00062E01" w:rsidRPr="00F73D8B" w:rsidRDefault="00062E01" w:rsidP="00F7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E01" w:rsidRPr="00F73D8B" w:rsidRDefault="00062E01" w:rsidP="00F7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Учебное тестирование</w:t>
            </w:r>
          </w:p>
        </w:tc>
      </w:tr>
      <w:tr w:rsidR="00062E01" w:rsidRPr="00F73D8B" w:rsidTr="00062E01">
        <w:trPr>
          <w:trHeight w:val="474"/>
        </w:trPr>
        <w:tc>
          <w:tcPr>
            <w:tcW w:w="54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E01" w:rsidRPr="00F73D8B" w:rsidRDefault="00062E01" w:rsidP="00F7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4.</w:t>
            </w:r>
            <w:r w:rsidRPr="00F73D8B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               </w:t>
            </w:r>
            <w:r w:rsidRPr="00F73D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E01" w:rsidRPr="00F73D8B" w:rsidRDefault="00062E01" w:rsidP="00F7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E01" w:rsidRPr="00F73D8B" w:rsidRDefault="00062E01" w:rsidP="00F7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групповое onlain-занятие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E01" w:rsidRPr="00F73D8B" w:rsidRDefault="00062E01" w:rsidP="00F7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E01" w:rsidRPr="00F73D8B" w:rsidRDefault="00062E01" w:rsidP="00F7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Подгонка снаряжения</w:t>
            </w:r>
          </w:p>
          <w:p w:rsidR="00062E01" w:rsidRPr="00F73D8B" w:rsidRDefault="00062E01" w:rsidP="00F7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Работа со снаряжением</w:t>
            </w:r>
          </w:p>
          <w:p w:rsidR="00062E01" w:rsidRPr="00F73D8B" w:rsidRDefault="00062E01" w:rsidP="00F7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E01" w:rsidRPr="00F73D8B" w:rsidRDefault="00062E01" w:rsidP="00F7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Учебное тестирование</w:t>
            </w:r>
          </w:p>
        </w:tc>
      </w:tr>
      <w:tr w:rsidR="00062E01" w:rsidRPr="00F73D8B" w:rsidTr="00062E01">
        <w:trPr>
          <w:trHeight w:val="474"/>
        </w:trPr>
        <w:tc>
          <w:tcPr>
            <w:tcW w:w="54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E01" w:rsidRPr="00F73D8B" w:rsidRDefault="00062E01" w:rsidP="00F7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5.</w:t>
            </w:r>
            <w:r w:rsidRPr="00F73D8B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               </w:t>
            </w:r>
            <w:r w:rsidRPr="00F73D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E01" w:rsidRPr="00F73D8B" w:rsidRDefault="00062E01" w:rsidP="00F7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E01" w:rsidRPr="00F73D8B" w:rsidRDefault="00062E01" w:rsidP="00F7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групповое onlain-занятие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E01" w:rsidRPr="00F73D8B" w:rsidRDefault="00062E01" w:rsidP="00F7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E01" w:rsidRPr="00F73D8B" w:rsidRDefault="00062E01" w:rsidP="00F7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Работа со снаряжением</w:t>
            </w:r>
          </w:p>
          <w:p w:rsidR="00062E01" w:rsidRPr="00F73D8B" w:rsidRDefault="00062E01" w:rsidP="00F7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Уход за снаряжением</w:t>
            </w:r>
          </w:p>
          <w:p w:rsidR="00062E01" w:rsidRPr="00F73D8B" w:rsidRDefault="00062E01" w:rsidP="00F7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E01" w:rsidRPr="00F73D8B" w:rsidRDefault="00062E01" w:rsidP="00F7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Учебное тестирование</w:t>
            </w:r>
          </w:p>
        </w:tc>
      </w:tr>
      <w:tr w:rsidR="00062E01" w:rsidRPr="00F73D8B" w:rsidTr="00062E01">
        <w:trPr>
          <w:trHeight w:val="474"/>
        </w:trPr>
        <w:tc>
          <w:tcPr>
            <w:tcW w:w="54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E01" w:rsidRPr="00F73D8B" w:rsidRDefault="00062E01" w:rsidP="00F7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6.</w:t>
            </w:r>
            <w:r w:rsidRPr="00F73D8B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               </w:t>
            </w:r>
            <w:r w:rsidRPr="00F73D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E01" w:rsidRPr="00F73D8B" w:rsidRDefault="00062E01" w:rsidP="00F7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E01" w:rsidRPr="00F73D8B" w:rsidRDefault="00062E01" w:rsidP="00F7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групповое onlain-занятие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E01" w:rsidRPr="00F73D8B" w:rsidRDefault="00062E01" w:rsidP="00F7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E01" w:rsidRPr="00F73D8B" w:rsidRDefault="00062E01" w:rsidP="00F7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Ремонт снаряжения</w:t>
            </w:r>
          </w:p>
          <w:p w:rsidR="00062E01" w:rsidRPr="00F73D8B" w:rsidRDefault="00062E01" w:rsidP="00F7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Организация питания</w:t>
            </w:r>
          </w:p>
        </w:tc>
        <w:tc>
          <w:tcPr>
            <w:tcW w:w="8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E01" w:rsidRPr="00F73D8B" w:rsidRDefault="00062E01" w:rsidP="00F7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Интерактивное учебное тестирование</w:t>
            </w:r>
          </w:p>
        </w:tc>
      </w:tr>
      <w:tr w:rsidR="00062E01" w:rsidRPr="00F73D8B" w:rsidTr="00062E01">
        <w:trPr>
          <w:trHeight w:val="474"/>
        </w:trPr>
        <w:tc>
          <w:tcPr>
            <w:tcW w:w="54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E01" w:rsidRPr="00F73D8B" w:rsidRDefault="00062E01" w:rsidP="00F7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7.</w:t>
            </w:r>
            <w:r w:rsidRPr="00F73D8B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               </w:t>
            </w:r>
            <w:r w:rsidRPr="00F73D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E01" w:rsidRPr="00F73D8B" w:rsidRDefault="00062E01" w:rsidP="00F7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E01" w:rsidRPr="00F73D8B" w:rsidRDefault="00062E01" w:rsidP="00F7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групповое onlain-занятие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E01" w:rsidRPr="00F73D8B" w:rsidRDefault="00062E01" w:rsidP="00F7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E01" w:rsidRPr="00F73D8B" w:rsidRDefault="00062E01" w:rsidP="00F7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Значение правильного питания в походе</w:t>
            </w:r>
          </w:p>
          <w:p w:rsidR="00062E01" w:rsidRPr="00F73D8B" w:rsidRDefault="00062E01" w:rsidP="00F7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Составление меню и списка продуктов</w:t>
            </w:r>
          </w:p>
        </w:tc>
        <w:tc>
          <w:tcPr>
            <w:tcW w:w="8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E01" w:rsidRPr="00F73D8B" w:rsidRDefault="00062E01" w:rsidP="00F7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Интерактивное учебное тестирование</w:t>
            </w:r>
          </w:p>
        </w:tc>
      </w:tr>
      <w:tr w:rsidR="00062E01" w:rsidRPr="00F73D8B" w:rsidTr="00062E01">
        <w:trPr>
          <w:trHeight w:val="474"/>
        </w:trPr>
        <w:tc>
          <w:tcPr>
            <w:tcW w:w="54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E01" w:rsidRPr="00F73D8B" w:rsidRDefault="00062E01" w:rsidP="00F7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8.</w:t>
            </w:r>
            <w:r w:rsidRPr="00F73D8B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               </w:t>
            </w:r>
            <w:r w:rsidRPr="00F73D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E01" w:rsidRPr="00F73D8B" w:rsidRDefault="00062E01" w:rsidP="00F7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E01" w:rsidRPr="00F73D8B" w:rsidRDefault="00062E01" w:rsidP="00F7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групповое onlain-занятие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E01" w:rsidRPr="00F73D8B" w:rsidRDefault="00062E01" w:rsidP="00F7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E01" w:rsidRPr="00F73D8B" w:rsidRDefault="00062E01" w:rsidP="00F7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Приготовление пищи на костре. Правила личной гигиены</w:t>
            </w:r>
          </w:p>
        </w:tc>
        <w:tc>
          <w:tcPr>
            <w:tcW w:w="8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E01" w:rsidRPr="00F73D8B" w:rsidRDefault="00062E01" w:rsidP="00F7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Интерактивное учебное тестирование</w:t>
            </w:r>
          </w:p>
        </w:tc>
      </w:tr>
      <w:tr w:rsidR="00062E01" w:rsidRPr="00F73D8B" w:rsidTr="00062E01">
        <w:trPr>
          <w:trHeight w:val="474"/>
        </w:trPr>
        <w:tc>
          <w:tcPr>
            <w:tcW w:w="54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E01" w:rsidRPr="00F73D8B" w:rsidRDefault="00062E01" w:rsidP="00F7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9.</w:t>
            </w:r>
            <w:r w:rsidRPr="00F73D8B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               </w:t>
            </w:r>
            <w:r w:rsidRPr="00F73D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E01" w:rsidRPr="00F73D8B" w:rsidRDefault="00062E01" w:rsidP="00F7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E01" w:rsidRPr="00F73D8B" w:rsidRDefault="00062E01" w:rsidP="00F7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групповое onlain-занятие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E01" w:rsidRPr="00F73D8B" w:rsidRDefault="00062E01" w:rsidP="00F7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E01" w:rsidRPr="00F73D8B" w:rsidRDefault="00062E01" w:rsidP="00F7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Роль закаливания в занятиях туризмом. Походный травматизм. Заболевания в походе.</w:t>
            </w:r>
          </w:p>
        </w:tc>
        <w:tc>
          <w:tcPr>
            <w:tcW w:w="8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E01" w:rsidRPr="00F73D8B" w:rsidRDefault="00062E01" w:rsidP="00F7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Интерактивное учебное тестирование</w:t>
            </w:r>
          </w:p>
        </w:tc>
      </w:tr>
      <w:tr w:rsidR="00062E01" w:rsidRPr="00F73D8B" w:rsidTr="00062E01">
        <w:trPr>
          <w:trHeight w:val="474"/>
        </w:trPr>
        <w:tc>
          <w:tcPr>
            <w:tcW w:w="54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E01" w:rsidRPr="00F73D8B" w:rsidRDefault="00062E01" w:rsidP="00F7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10.</w:t>
            </w:r>
            <w:r w:rsidRPr="00F73D8B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           </w:t>
            </w:r>
            <w:r w:rsidRPr="00F73D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E01" w:rsidRPr="00F73D8B" w:rsidRDefault="00062E01" w:rsidP="00F7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E01" w:rsidRPr="00F73D8B" w:rsidRDefault="00062E01" w:rsidP="00F7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групповое onlain-занятие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E01" w:rsidRPr="00F73D8B" w:rsidRDefault="00062E01" w:rsidP="00F7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E01" w:rsidRPr="00F73D8B" w:rsidRDefault="00062E01" w:rsidP="00F7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Помощь при различных травмах.</w:t>
            </w:r>
            <w:r w:rsidRPr="00F73D8B">
              <w:rPr>
                <w:rFonts w:ascii="Times New Roman" w:eastAsia="Times New Roman" w:hAnsi="Times New Roman" w:cs="Times New Roman"/>
                <w:color w:val="181818"/>
                <w:spacing w:val="-5"/>
                <w:sz w:val="24"/>
                <w:szCs w:val="24"/>
                <w:lang w:eastAsia="ru-RU"/>
              </w:rPr>
              <w:t> Определение  роли  топографии  и  топографических  карт</w:t>
            </w:r>
          </w:p>
        </w:tc>
        <w:tc>
          <w:tcPr>
            <w:tcW w:w="8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E01" w:rsidRPr="00F73D8B" w:rsidRDefault="00062E01" w:rsidP="00F7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Интерактивное учебное тестирование</w:t>
            </w:r>
          </w:p>
        </w:tc>
      </w:tr>
      <w:tr w:rsidR="00062E01" w:rsidRPr="00F73D8B" w:rsidTr="00062E01">
        <w:trPr>
          <w:trHeight w:val="474"/>
        </w:trPr>
        <w:tc>
          <w:tcPr>
            <w:tcW w:w="54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E01" w:rsidRPr="00F73D8B" w:rsidRDefault="00062E01" w:rsidP="00F7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11.</w:t>
            </w:r>
            <w:r w:rsidRPr="00F73D8B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           </w:t>
            </w:r>
            <w:r w:rsidRPr="00F73D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E01" w:rsidRPr="00F73D8B" w:rsidRDefault="00062E01" w:rsidP="00F7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E01" w:rsidRPr="00F73D8B" w:rsidRDefault="00062E01" w:rsidP="00F7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групповое onlain-занятие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E01" w:rsidRPr="00F73D8B" w:rsidRDefault="00062E01" w:rsidP="00F7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E01" w:rsidRPr="00F73D8B" w:rsidRDefault="00062E01" w:rsidP="00F7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Условные топографические знаки, Топографическая карта.</w:t>
            </w:r>
          </w:p>
          <w:p w:rsidR="00062E01" w:rsidRPr="00F73D8B" w:rsidRDefault="00062E01" w:rsidP="00F7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Измерение расстояния по карте и на местности</w:t>
            </w:r>
          </w:p>
          <w:p w:rsidR="00062E01" w:rsidRPr="00F73D8B" w:rsidRDefault="00062E01" w:rsidP="00F7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E01" w:rsidRPr="00F73D8B" w:rsidRDefault="00062E01" w:rsidP="00F7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Интерактивное учебное тестирование</w:t>
            </w:r>
          </w:p>
        </w:tc>
      </w:tr>
      <w:tr w:rsidR="00062E01" w:rsidRPr="00F73D8B" w:rsidTr="00062E01">
        <w:trPr>
          <w:trHeight w:val="474"/>
        </w:trPr>
        <w:tc>
          <w:tcPr>
            <w:tcW w:w="54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E01" w:rsidRPr="00F73D8B" w:rsidRDefault="00062E01" w:rsidP="00F7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12.</w:t>
            </w:r>
            <w:r w:rsidRPr="00F73D8B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           </w:t>
            </w:r>
            <w:r w:rsidRPr="00F73D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E01" w:rsidRPr="00F73D8B" w:rsidRDefault="00062E01" w:rsidP="00F7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E01" w:rsidRPr="00F73D8B" w:rsidRDefault="00062E01" w:rsidP="00F7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групповое onlain-занятие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E01" w:rsidRPr="00F73D8B" w:rsidRDefault="00062E01" w:rsidP="00F7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E01" w:rsidRPr="00F73D8B" w:rsidRDefault="00062E01" w:rsidP="00F7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Ориентирование на местности.</w:t>
            </w:r>
          </w:p>
          <w:p w:rsidR="00062E01" w:rsidRPr="00F73D8B" w:rsidRDefault="00062E01" w:rsidP="00F7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E01" w:rsidRPr="00F73D8B" w:rsidRDefault="00062E01" w:rsidP="00F7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Интерактивное учебное тестирование</w:t>
            </w:r>
          </w:p>
        </w:tc>
      </w:tr>
      <w:tr w:rsidR="00062E01" w:rsidRPr="00F73D8B" w:rsidTr="00062E01">
        <w:trPr>
          <w:trHeight w:val="474"/>
        </w:trPr>
        <w:tc>
          <w:tcPr>
            <w:tcW w:w="54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E01" w:rsidRPr="00F73D8B" w:rsidRDefault="00062E01" w:rsidP="00F7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13.</w:t>
            </w:r>
            <w:r w:rsidRPr="00F73D8B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           </w:t>
            </w:r>
            <w:r w:rsidRPr="00F73D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E01" w:rsidRPr="00F73D8B" w:rsidRDefault="00062E01" w:rsidP="00F7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E01" w:rsidRPr="00F73D8B" w:rsidRDefault="00062E01" w:rsidP="00F7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групповое onlain-занятие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E01" w:rsidRPr="00F73D8B" w:rsidRDefault="00062E01" w:rsidP="00F7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E01" w:rsidRPr="00F73D8B" w:rsidRDefault="00062E01" w:rsidP="00F7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Ориентирование на местности. Выбор места для привала и ночлега.</w:t>
            </w:r>
          </w:p>
        </w:tc>
        <w:tc>
          <w:tcPr>
            <w:tcW w:w="8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E01" w:rsidRPr="00F73D8B" w:rsidRDefault="00062E01" w:rsidP="00F7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Интерактивное учебное тестирование</w:t>
            </w:r>
          </w:p>
        </w:tc>
      </w:tr>
      <w:tr w:rsidR="00062E01" w:rsidRPr="00F73D8B" w:rsidTr="00062E01">
        <w:trPr>
          <w:trHeight w:val="474"/>
        </w:trPr>
        <w:tc>
          <w:tcPr>
            <w:tcW w:w="54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E01" w:rsidRPr="00F73D8B" w:rsidRDefault="00062E01" w:rsidP="00F7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14.</w:t>
            </w:r>
            <w:r w:rsidRPr="00F73D8B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           </w:t>
            </w:r>
            <w:r w:rsidRPr="00F73D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E01" w:rsidRPr="00F73D8B" w:rsidRDefault="00062E01" w:rsidP="00F7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E01" w:rsidRPr="00F73D8B" w:rsidRDefault="00062E01" w:rsidP="00F7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групповое onlain-занятие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E01" w:rsidRPr="00F73D8B" w:rsidRDefault="00062E01" w:rsidP="00F7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E01" w:rsidRPr="00F73D8B" w:rsidRDefault="00062E01" w:rsidP="00F7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Правила установки палаток и размещение в них вещей</w:t>
            </w:r>
          </w:p>
          <w:p w:rsidR="00062E01" w:rsidRPr="00F73D8B" w:rsidRDefault="00062E01" w:rsidP="00F7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Правила поведения в палатке</w:t>
            </w:r>
          </w:p>
        </w:tc>
        <w:tc>
          <w:tcPr>
            <w:tcW w:w="8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E01" w:rsidRPr="00F73D8B" w:rsidRDefault="00062E01" w:rsidP="00F7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Интерактивное учебное тестирование</w:t>
            </w:r>
          </w:p>
        </w:tc>
      </w:tr>
      <w:tr w:rsidR="00062E01" w:rsidRPr="00F73D8B" w:rsidTr="00062E01">
        <w:trPr>
          <w:trHeight w:val="70"/>
        </w:trPr>
        <w:tc>
          <w:tcPr>
            <w:tcW w:w="54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E01" w:rsidRPr="00F73D8B" w:rsidRDefault="00062E01" w:rsidP="00F7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15.</w:t>
            </w:r>
            <w:r w:rsidRPr="00F73D8B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           </w:t>
            </w:r>
            <w:r w:rsidRPr="00F73D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E01" w:rsidRPr="00F73D8B" w:rsidRDefault="00062E01" w:rsidP="00F7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E01" w:rsidRPr="00F73D8B" w:rsidRDefault="00062E01" w:rsidP="00F7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групповое onlain-занятие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E01" w:rsidRPr="00F73D8B" w:rsidRDefault="00062E01" w:rsidP="00F7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E01" w:rsidRPr="00F73D8B" w:rsidRDefault="00062E01" w:rsidP="00F7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Типы костров, правила их разведения</w:t>
            </w:r>
          </w:p>
          <w:p w:rsidR="00062E01" w:rsidRPr="00F73D8B" w:rsidRDefault="00062E01" w:rsidP="00F7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Правила работы с топором, пилой, правила хранения и переноски колющих и режущих предметов.</w:t>
            </w:r>
          </w:p>
        </w:tc>
        <w:tc>
          <w:tcPr>
            <w:tcW w:w="8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E01" w:rsidRPr="00F73D8B" w:rsidRDefault="00062E01" w:rsidP="00F7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Разборка и сборка велосипеда</w:t>
            </w:r>
          </w:p>
        </w:tc>
      </w:tr>
      <w:tr w:rsidR="00062E01" w:rsidRPr="00F73D8B" w:rsidTr="00062E01">
        <w:trPr>
          <w:trHeight w:val="474"/>
        </w:trPr>
        <w:tc>
          <w:tcPr>
            <w:tcW w:w="54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E01" w:rsidRPr="00F73D8B" w:rsidRDefault="00062E01" w:rsidP="00F7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16.</w:t>
            </w:r>
            <w:r w:rsidRPr="00F73D8B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           </w:t>
            </w:r>
            <w:r w:rsidRPr="00F73D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E01" w:rsidRPr="00F73D8B" w:rsidRDefault="00062E01" w:rsidP="00F7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E01" w:rsidRPr="00F73D8B" w:rsidRDefault="00062E01" w:rsidP="00F7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групповое onlain-занятие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E01" w:rsidRPr="00F73D8B" w:rsidRDefault="00062E01" w:rsidP="00F7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E01" w:rsidRPr="00F73D8B" w:rsidRDefault="00062E01" w:rsidP="00F7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Меры безопасности при обращении с огнем, кипятком. Туристские возможности родного края</w:t>
            </w:r>
          </w:p>
        </w:tc>
        <w:tc>
          <w:tcPr>
            <w:tcW w:w="8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E01" w:rsidRPr="00F73D8B" w:rsidRDefault="00062E01" w:rsidP="00F7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Учебное тестирование</w:t>
            </w:r>
          </w:p>
        </w:tc>
      </w:tr>
      <w:tr w:rsidR="00062E01" w:rsidRPr="00F73D8B" w:rsidTr="00062E01">
        <w:trPr>
          <w:trHeight w:val="474"/>
        </w:trPr>
        <w:tc>
          <w:tcPr>
            <w:tcW w:w="54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E01" w:rsidRPr="00F73D8B" w:rsidRDefault="00062E01" w:rsidP="00F7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17.</w:t>
            </w:r>
            <w:r w:rsidRPr="00F73D8B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           </w:t>
            </w:r>
            <w:r w:rsidRPr="00F73D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E01" w:rsidRPr="00F73D8B" w:rsidRDefault="00062E01" w:rsidP="00F7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E01" w:rsidRPr="00F73D8B" w:rsidRDefault="00062E01" w:rsidP="00F7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групповое onlain-занятие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E01" w:rsidRPr="00F73D8B" w:rsidRDefault="00062E01" w:rsidP="00F7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E01" w:rsidRPr="00F73D8B" w:rsidRDefault="00062E01" w:rsidP="00F7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Наиболее интересные исторические природные и архитектурные места родного края</w:t>
            </w:r>
          </w:p>
        </w:tc>
        <w:tc>
          <w:tcPr>
            <w:tcW w:w="8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E01" w:rsidRPr="00F73D8B" w:rsidRDefault="00062E01" w:rsidP="00F7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Учебное тестирование</w:t>
            </w:r>
          </w:p>
        </w:tc>
      </w:tr>
      <w:tr w:rsidR="00062E01" w:rsidRPr="00F73D8B" w:rsidTr="00062E01">
        <w:trPr>
          <w:trHeight w:val="474"/>
        </w:trPr>
        <w:tc>
          <w:tcPr>
            <w:tcW w:w="54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E01" w:rsidRPr="00F73D8B" w:rsidRDefault="00062E01" w:rsidP="00F7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18.</w:t>
            </w:r>
            <w:r w:rsidRPr="00F73D8B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           </w:t>
            </w:r>
            <w:r w:rsidRPr="00F73D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E01" w:rsidRPr="00F73D8B" w:rsidRDefault="00062E01" w:rsidP="00F7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E01" w:rsidRPr="00F73D8B" w:rsidRDefault="00062E01" w:rsidP="00F7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групповое onlain-занятие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E01" w:rsidRPr="00F73D8B" w:rsidRDefault="00062E01" w:rsidP="00F7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E01" w:rsidRPr="00F73D8B" w:rsidRDefault="00062E01" w:rsidP="00F7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Экскурсии в музеи</w:t>
            </w:r>
          </w:p>
        </w:tc>
        <w:tc>
          <w:tcPr>
            <w:tcW w:w="8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E01" w:rsidRPr="00F73D8B" w:rsidRDefault="00062E01" w:rsidP="00F7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 в музей онлайн</w:t>
            </w:r>
          </w:p>
        </w:tc>
      </w:tr>
      <w:tr w:rsidR="00062E01" w:rsidRPr="00F73D8B" w:rsidTr="00062E01">
        <w:trPr>
          <w:trHeight w:val="474"/>
        </w:trPr>
        <w:tc>
          <w:tcPr>
            <w:tcW w:w="54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E01" w:rsidRPr="00F73D8B" w:rsidRDefault="00062E01" w:rsidP="00F7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19.</w:t>
            </w:r>
            <w:r w:rsidRPr="00F73D8B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           </w:t>
            </w:r>
            <w:r w:rsidRPr="00F73D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E01" w:rsidRPr="00F73D8B" w:rsidRDefault="00062E01" w:rsidP="00F7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E01" w:rsidRPr="00F73D8B" w:rsidRDefault="00062E01" w:rsidP="00F7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групповое onlain-занятие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E01" w:rsidRPr="00F73D8B" w:rsidRDefault="00062E01" w:rsidP="00F7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E01" w:rsidRPr="00F73D8B" w:rsidRDefault="00062E01" w:rsidP="00F7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Выбор места для привала и ночлега</w:t>
            </w:r>
          </w:p>
          <w:p w:rsidR="00062E01" w:rsidRPr="00F73D8B" w:rsidRDefault="00062E01" w:rsidP="00F7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Доврачебная помощь</w:t>
            </w:r>
          </w:p>
        </w:tc>
        <w:tc>
          <w:tcPr>
            <w:tcW w:w="8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E01" w:rsidRPr="00F73D8B" w:rsidRDefault="00062E01" w:rsidP="00F7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Учебное тестирование</w:t>
            </w:r>
          </w:p>
        </w:tc>
      </w:tr>
      <w:tr w:rsidR="00062E01" w:rsidRPr="00F73D8B" w:rsidTr="00062E01">
        <w:trPr>
          <w:trHeight w:val="474"/>
        </w:trPr>
        <w:tc>
          <w:tcPr>
            <w:tcW w:w="54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E01" w:rsidRPr="00F73D8B" w:rsidRDefault="00062E01" w:rsidP="00F7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20.</w:t>
            </w:r>
            <w:r w:rsidRPr="00F73D8B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           </w:t>
            </w:r>
            <w:r w:rsidRPr="00F73D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E01" w:rsidRPr="00F73D8B" w:rsidRDefault="00062E01" w:rsidP="00F7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E01" w:rsidRPr="00F73D8B" w:rsidRDefault="00062E01" w:rsidP="00F7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групповое onlain-занятие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E01" w:rsidRPr="00F73D8B" w:rsidRDefault="00062E01" w:rsidP="00F7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E01" w:rsidRPr="00F73D8B" w:rsidRDefault="00062E01" w:rsidP="00F7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Личное и групповое туристическое снаряжение</w:t>
            </w:r>
          </w:p>
        </w:tc>
        <w:tc>
          <w:tcPr>
            <w:tcW w:w="8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E01" w:rsidRPr="00F73D8B" w:rsidRDefault="00062E01" w:rsidP="00F7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Учебное тестирование</w:t>
            </w:r>
          </w:p>
        </w:tc>
      </w:tr>
      <w:tr w:rsidR="00062E01" w:rsidRPr="00F73D8B" w:rsidTr="00062E01">
        <w:trPr>
          <w:trHeight w:val="474"/>
        </w:trPr>
        <w:tc>
          <w:tcPr>
            <w:tcW w:w="54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E01" w:rsidRPr="00F73D8B" w:rsidRDefault="00062E01" w:rsidP="00F7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21.</w:t>
            </w:r>
            <w:r w:rsidRPr="00F73D8B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           </w:t>
            </w:r>
            <w:r w:rsidRPr="00F73D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E01" w:rsidRPr="00F73D8B" w:rsidRDefault="00062E01" w:rsidP="00F7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E01" w:rsidRPr="00F73D8B" w:rsidRDefault="00062E01" w:rsidP="00F7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групповое onlain-занятие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E01" w:rsidRPr="00F73D8B" w:rsidRDefault="00062E01" w:rsidP="00F7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E01" w:rsidRPr="00F73D8B" w:rsidRDefault="00062E01" w:rsidP="00F7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Ориентирование на местности</w:t>
            </w:r>
          </w:p>
          <w:p w:rsidR="00062E01" w:rsidRPr="00F73D8B" w:rsidRDefault="00062E01" w:rsidP="00F7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E01" w:rsidRPr="00F73D8B" w:rsidRDefault="00062E01" w:rsidP="00F7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Учебное тестирование</w:t>
            </w:r>
          </w:p>
        </w:tc>
      </w:tr>
      <w:tr w:rsidR="00062E01" w:rsidRPr="00F73D8B" w:rsidTr="00062E01">
        <w:trPr>
          <w:trHeight w:val="474"/>
        </w:trPr>
        <w:tc>
          <w:tcPr>
            <w:tcW w:w="54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E01" w:rsidRPr="00F73D8B" w:rsidRDefault="00062E01" w:rsidP="00F7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22.</w:t>
            </w:r>
            <w:r w:rsidRPr="00F73D8B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           </w:t>
            </w:r>
            <w:r w:rsidRPr="00F73D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E01" w:rsidRPr="00F73D8B" w:rsidRDefault="00062E01" w:rsidP="00F7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E01" w:rsidRPr="00F73D8B" w:rsidRDefault="00062E01" w:rsidP="00F7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групповое onlain-занятие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E01" w:rsidRPr="00F73D8B" w:rsidRDefault="00062E01" w:rsidP="00F7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E01" w:rsidRPr="00F73D8B" w:rsidRDefault="00062E01" w:rsidP="00F7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Техника и тактика движения. Составление плана похода</w:t>
            </w:r>
          </w:p>
        </w:tc>
        <w:tc>
          <w:tcPr>
            <w:tcW w:w="8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E01" w:rsidRPr="00F73D8B" w:rsidRDefault="00062E01" w:rsidP="00F7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Учебное тестирование</w:t>
            </w:r>
          </w:p>
        </w:tc>
      </w:tr>
      <w:tr w:rsidR="00062E01" w:rsidRPr="00F73D8B" w:rsidTr="00062E01">
        <w:trPr>
          <w:trHeight w:val="474"/>
        </w:trPr>
        <w:tc>
          <w:tcPr>
            <w:tcW w:w="54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E01" w:rsidRPr="00F73D8B" w:rsidRDefault="00062E01" w:rsidP="00F7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23.</w:t>
            </w:r>
            <w:r w:rsidRPr="00F73D8B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           </w:t>
            </w:r>
            <w:r w:rsidRPr="00F73D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E01" w:rsidRPr="00F73D8B" w:rsidRDefault="00062E01" w:rsidP="00F7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E01" w:rsidRPr="00F73D8B" w:rsidRDefault="00062E01" w:rsidP="00F7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групповое onlain-занятие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E01" w:rsidRPr="00F73D8B" w:rsidRDefault="00062E01" w:rsidP="00F7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E01" w:rsidRPr="00F73D8B" w:rsidRDefault="00062E01" w:rsidP="00F7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Сбор сведений о районе путешествия. Организация питания</w:t>
            </w:r>
          </w:p>
        </w:tc>
        <w:tc>
          <w:tcPr>
            <w:tcW w:w="8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E01" w:rsidRPr="00F73D8B" w:rsidRDefault="00062E01" w:rsidP="00F7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Учебное тестирование</w:t>
            </w:r>
          </w:p>
        </w:tc>
      </w:tr>
      <w:tr w:rsidR="00062E01" w:rsidRPr="00F73D8B" w:rsidTr="00062E01">
        <w:trPr>
          <w:trHeight w:val="474"/>
        </w:trPr>
        <w:tc>
          <w:tcPr>
            <w:tcW w:w="54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E01" w:rsidRPr="00F73D8B" w:rsidRDefault="00062E01" w:rsidP="00F7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24.</w:t>
            </w:r>
            <w:r w:rsidRPr="00F73D8B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           </w:t>
            </w:r>
            <w:r w:rsidRPr="00F73D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E01" w:rsidRPr="00F73D8B" w:rsidRDefault="00062E01" w:rsidP="00F7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E01" w:rsidRPr="00F73D8B" w:rsidRDefault="00062E01" w:rsidP="00F7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групповое onlain-занятие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E01" w:rsidRPr="00F73D8B" w:rsidRDefault="00062E01" w:rsidP="00F7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E01" w:rsidRPr="00F73D8B" w:rsidRDefault="00062E01" w:rsidP="00F7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Подбор личного и группового снаряжения</w:t>
            </w:r>
          </w:p>
        </w:tc>
        <w:tc>
          <w:tcPr>
            <w:tcW w:w="8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E01" w:rsidRPr="00F73D8B" w:rsidRDefault="00062E01" w:rsidP="00F7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Интерактивное учебное тестирование</w:t>
            </w:r>
          </w:p>
        </w:tc>
      </w:tr>
      <w:tr w:rsidR="00062E01" w:rsidRPr="00F73D8B" w:rsidTr="00062E01">
        <w:trPr>
          <w:trHeight w:val="474"/>
        </w:trPr>
        <w:tc>
          <w:tcPr>
            <w:tcW w:w="54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E01" w:rsidRPr="00F73D8B" w:rsidRDefault="00062E01" w:rsidP="00F7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25.</w:t>
            </w:r>
            <w:r w:rsidRPr="00F73D8B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           </w:t>
            </w:r>
            <w:r w:rsidRPr="00F73D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E01" w:rsidRPr="00F73D8B" w:rsidRDefault="00062E01" w:rsidP="00F7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E01" w:rsidRPr="00F73D8B" w:rsidRDefault="00062E01" w:rsidP="00F7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групповое onlain-занятие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E01" w:rsidRPr="00F73D8B" w:rsidRDefault="00062E01" w:rsidP="00F7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E01" w:rsidRPr="00F73D8B" w:rsidRDefault="00062E01" w:rsidP="00F7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Меры безопасности</w:t>
            </w:r>
          </w:p>
          <w:p w:rsidR="00062E01" w:rsidRPr="00F73D8B" w:rsidRDefault="00062E01" w:rsidP="00F7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Установка палаток и размещение в них вещей</w:t>
            </w:r>
          </w:p>
        </w:tc>
        <w:tc>
          <w:tcPr>
            <w:tcW w:w="8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E01" w:rsidRPr="00F73D8B" w:rsidRDefault="00062E01" w:rsidP="00F7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стенда</w:t>
            </w:r>
          </w:p>
        </w:tc>
      </w:tr>
      <w:tr w:rsidR="00062E01" w:rsidRPr="00F73D8B" w:rsidTr="00062E01">
        <w:trPr>
          <w:trHeight w:val="474"/>
        </w:trPr>
        <w:tc>
          <w:tcPr>
            <w:tcW w:w="54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E01" w:rsidRPr="00F73D8B" w:rsidRDefault="00062E01" w:rsidP="00F7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26.</w:t>
            </w:r>
            <w:r w:rsidRPr="00F73D8B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           </w:t>
            </w:r>
            <w:r w:rsidRPr="00F73D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E01" w:rsidRPr="00F73D8B" w:rsidRDefault="00062E01" w:rsidP="00F7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E01" w:rsidRPr="00F73D8B" w:rsidRDefault="00062E01" w:rsidP="00F7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групповое onlain-занятие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E01" w:rsidRPr="00F73D8B" w:rsidRDefault="00062E01" w:rsidP="00F7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E01" w:rsidRPr="00F73D8B" w:rsidRDefault="00062E01" w:rsidP="00F7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Техника и тактика движения.</w:t>
            </w:r>
          </w:p>
          <w:p w:rsidR="00062E01" w:rsidRPr="00F73D8B" w:rsidRDefault="00062E01" w:rsidP="00F7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Порядок движения группы на маршруте</w:t>
            </w:r>
          </w:p>
        </w:tc>
        <w:tc>
          <w:tcPr>
            <w:tcW w:w="8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E01" w:rsidRPr="00F73D8B" w:rsidRDefault="00062E01" w:rsidP="00F7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Интерактивное учебное тестирование</w:t>
            </w:r>
          </w:p>
        </w:tc>
      </w:tr>
      <w:tr w:rsidR="00062E01" w:rsidRPr="00F73D8B" w:rsidTr="00062E01">
        <w:trPr>
          <w:trHeight w:val="474"/>
        </w:trPr>
        <w:tc>
          <w:tcPr>
            <w:tcW w:w="54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E01" w:rsidRPr="00F73D8B" w:rsidRDefault="00062E01" w:rsidP="00F7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27.</w:t>
            </w:r>
            <w:r w:rsidRPr="00F73D8B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           </w:t>
            </w:r>
            <w:r w:rsidRPr="00F73D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E01" w:rsidRPr="00F73D8B" w:rsidRDefault="00062E01" w:rsidP="00F7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E01" w:rsidRPr="00F73D8B" w:rsidRDefault="00062E01" w:rsidP="00F7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групповое onlain-занятие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E01" w:rsidRPr="00F73D8B" w:rsidRDefault="00062E01" w:rsidP="00F7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E01" w:rsidRPr="00F73D8B" w:rsidRDefault="00062E01" w:rsidP="00F7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Туристический строй</w:t>
            </w:r>
          </w:p>
          <w:p w:rsidR="00062E01" w:rsidRPr="00F73D8B" w:rsidRDefault="00062E01" w:rsidP="00F7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Режим движения, темп</w:t>
            </w:r>
          </w:p>
        </w:tc>
        <w:tc>
          <w:tcPr>
            <w:tcW w:w="8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E01" w:rsidRPr="00F73D8B" w:rsidRDefault="00062E01" w:rsidP="00F7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Интерактивное учебное тестирование</w:t>
            </w:r>
          </w:p>
        </w:tc>
      </w:tr>
      <w:tr w:rsidR="00062E01" w:rsidRPr="00F73D8B" w:rsidTr="00062E01">
        <w:trPr>
          <w:trHeight w:val="474"/>
        </w:trPr>
        <w:tc>
          <w:tcPr>
            <w:tcW w:w="54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E01" w:rsidRPr="00F73D8B" w:rsidRDefault="00062E01" w:rsidP="00F7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28.</w:t>
            </w:r>
            <w:r w:rsidRPr="00F73D8B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           </w:t>
            </w:r>
            <w:r w:rsidRPr="00F73D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E01" w:rsidRPr="00F73D8B" w:rsidRDefault="00062E01" w:rsidP="00F7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E01" w:rsidRPr="00F73D8B" w:rsidRDefault="00062E01" w:rsidP="00F7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групповое onlain-занятие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E01" w:rsidRPr="00F73D8B" w:rsidRDefault="00062E01" w:rsidP="00F7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E01" w:rsidRPr="00F73D8B" w:rsidRDefault="00062E01" w:rsidP="00F7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F73D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Признаки изменения погоды</w:t>
            </w:r>
          </w:p>
          <w:p w:rsidR="00062E01" w:rsidRPr="00F73D8B" w:rsidRDefault="00062E01" w:rsidP="00F7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Бивачные работы</w:t>
            </w:r>
          </w:p>
        </w:tc>
        <w:tc>
          <w:tcPr>
            <w:tcW w:w="8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E01" w:rsidRPr="00F73D8B" w:rsidRDefault="00062E01" w:rsidP="00F7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Интерактивное учебное тестирование</w:t>
            </w:r>
          </w:p>
        </w:tc>
      </w:tr>
      <w:tr w:rsidR="00062E01" w:rsidRPr="00F73D8B" w:rsidTr="00062E01">
        <w:trPr>
          <w:trHeight w:val="474"/>
        </w:trPr>
        <w:tc>
          <w:tcPr>
            <w:tcW w:w="54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E01" w:rsidRPr="00F73D8B" w:rsidRDefault="00062E01" w:rsidP="00F7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29.</w:t>
            </w:r>
            <w:r w:rsidRPr="00F73D8B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           </w:t>
            </w:r>
            <w:r w:rsidRPr="00F73D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E01" w:rsidRPr="00F73D8B" w:rsidRDefault="00062E01" w:rsidP="00F7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E01" w:rsidRPr="00F73D8B" w:rsidRDefault="00062E01" w:rsidP="00F7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групповое onlain-занятие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E01" w:rsidRPr="00F73D8B" w:rsidRDefault="00062E01" w:rsidP="00F7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E01" w:rsidRPr="00F73D8B" w:rsidRDefault="00062E01" w:rsidP="00F7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Выбор места для привала</w:t>
            </w:r>
          </w:p>
          <w:p w:rsidR="00062E01" w:rsidRPr="00F73D8B" w:rsidRDefault="00062E01" w:rsidP="00F7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Установка палаток и размещение в них вещей</w:t>
            </w:r>
          </w:p>
          <w:p w:rsidR="00062E01" w:rsidRPr="00F73D8B" w:rsidRDefault="00062E01" w:rsidP="00F7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E01" w:rsidRPr="00F73D8B" w:rsidRDefault="00062E01" w:rsidP="00F7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Интерактивное учебное тестирование</w:t>
            </w:r>
          </w:p>
        </w:tc>
      </w:tr>
      <w:tr w:rsidR="00062E01" w:rsidRPr="00F73D8B" w:rsidTr="00062E01">
        <w:trPr>
          <w:trHeight w:val="474"/>
        </w:trPr>
        <w:tc>
          <w:tcPr>
            <w:tcW w:w="54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E01" w:rsidRPr="00F73D8B" w:rsidRDefault="00062E01" w:rsidP="00F7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30.</w:t>
            </w:r>
            <w:r w:rsidRPr="00F73D8B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           </w:t>
            </w:r>
            <w:r w:rsidRPr="00F73D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E01" w:rsidRPr="00F73D8B" w:rsidRDefault="00062E01" w:rsidP="00F7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E01" w:rsidRPr="00F73D8B" w:rsidRDefault="00062E01" w:rsidP="00F7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групповое onlain-занятие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E01" w:rsidRPr="00F73D8B" w:rsidRDefault="00062E01" w:rsidP="00F7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E01" w:rsidRPr="00F73D8B" w:rsidRDefault="00062E01" w:rsidP="00F7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Меры безопасности при обращении с огнем</w:t>
            </w:r>
          </w:p>
          <w:p w:rsidR="00062E01" w:rsidRPr="00F73D8B" w:rsidRDefault="00062E01" w:rsidP="00F7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Правила личной гигиены</w:t>
            </w:r>
          </w:p>
          <w:p w:rsidR="00062E01" w:rsidRPr="00F73D8B" w:rsidRDefault="00062E01" w:rsidP="00F7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E01" w:rsidRPr="00F73D8B" w:rsidRDefault="00062E01" w:rsidP="00F7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Интерактивное учебное тестирование</w:t>
            </w:r>
          </w:p>
        </w:tc>
      </w:tr>
      <w:tr w:rsidR="00062E01" w:rsidRPr="00F73D8B" w:rsidTr="00062E01">
        <w:trPr>
          <w:trHeight w:val="474"/>
        </w:trPr>
        <w:tc>
          <w:tcPr>
            <w:tcW w:w="54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E01" w:rsidRPr="00F73D8B" w:rsidRDefault="00062E01" w:rsidP="00F7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31.</w:t>
            </w:r>
            <w:r w:rsidRPr="00F73D8B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           </w:t>
            </w:r>
            <w:r w:rsidRPr="00F73D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E01" w:rsidRPr="00F73D8B" w:rsidRDefault="00062E01" w:rsidP="00F7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E01" w:rsidRPr="00F73D8B" w:rsidRDefault="00062E01" w:rsidP="00F7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групповое onlain-занятие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E01" w:rsidRPr="00F73D8B" w:rsidRDefault="00062E01" w:rsidP="00F7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E01" w:rsidRPr="00F73D8B" w:rsidRDefault="00062E01" w:rsidP="00F7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Упражнения для развития различных групп мышц</w:t>
            </w:r>
          </w:p>
          <w:p w:rsidR="00062E01" w:rsidRPr="00F73D8B" w:rsidRDefault="00062E01" w:rsidP="00F73D8B">
            <w:pPr>
              <w:spacing w:after="0" w:line="240" w:lineRule="auto"/>
              <w:ind w:left="66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Ориентирование на местности</w:t>
            </w:r>
          </w:p>
        </w:tc>
        <w:tc>
          <w:tcPr>
            <w:tcW w:w="8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E01" w:rsidRPr="00F73D8B" w:rsidRDefault="00062E01" w:rsidP="00F7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Интерактивное учебное тестирование</w:t>
            </w:r>
          </w:p>
        </w:tc>
      </w:tr>
      <w:tr w:rsidR="00062E01" w:rsidRPr="00F73D8B" w:rsidTr="00062E01">
        <w:trPr>
          <w:trHeight w:val="474"/>
        </w:trPr>
        <w:tc>
          <w:tcPr>
            <w:tcW w:w="54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E01" w:rsidRPr="00F73D8B" w:rsidRDefault="00062E01" w:rsidP="00F7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32.</w:t>
            </w:r>
            <w:r w:rsidRPr="00F73D8B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           </w:t>
            </w:r>
            <w:r w:rsidRPr="00F73D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E01" w:rsidRPr="00F73D8B" w:rsidRDefault="00062E01" w:rsidP="00F7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E01" w:rsidRPr="00F73D8B" w:rsidRDefault="00062E01" w:rsidP="00F7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групповое onlain-занятие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E01" w:rsidRPr="00F73D8B" w:rsidRDefault="00062E01" w:rsidP="00F7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E01" w:rsidRPr="00F73D8B" w:rsidRDefault="00062E01" w:rsidP="00F7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Преодоление препятствий в походе</w:t>
            </w:r>
          </w:p>
          <w:p w:rsidR="00062E01" w:rsidRPr="00F73D8B" w:rsidRDefault="00062E01" w:rsidP="00F73D8B">
            <w:pPr>
              <w:spacing w:after="0" w:line="240" w:lineRule="auto"/>
              <w:ind w:left="66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Движение по тропам, через завалы</w:t>
            </w:r>
          </w:p>
        </w:tc>
        <w:tc>
          <w:tcPr>
            <w:tcW w:w="8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E01" w:rsidRPr="00F73D8B" w:rsidRDefault="00062E01" w:rsidP="00F7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Интерактивное учебное тестирование</w:t>
            </w:r>
          </w:p>
        </w:tc>
      </w:tr>
      <w:tr w:rsidR="00062E01" w:rsidRPr="00F73D8B" w:rsidTr="00062E01">
        <w:trPr>
          <w:trHeight w:val="474"/>
        </w:trPr>
        <w:tc>
          <w:tcPr>
            <w:tcW w:w="54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E01" w:rsidRPr="00F73D8B" w:rsidRDefault="00062E01" w:rsidP="00F7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33.</w:t>
            </w:r>
            <w:r w:rsidRPr="00F73D8B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           </w:t>
            </w:r>
            <w:r w:rsidRPr="00F73D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E01" w:rsidRPr="00F73D8B" w:rsidRDefault="00062E01" w:rsidP="00F7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E01" w:rsidRPr="00F73D8B" w:rsidRDefault="00062E01" w:rsidP="00F7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групповое onlain-занятие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E01" w:rsidRPr="00F73D8B" w:rsidRDefault="00062E01" w:rsidP="00F7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E01" w:rsidRPr="00F73D8B" w:rsidRDefault="00062E01" w:rsidP="00F7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Движение по лесу</w:t>
            </w:r>
          </w:p>
          <w:p w:rsidR="00062E01" w:rsidRPr="00F73D8B" w:rsidRDefault="00062E01" w:rsidP="00F7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Движение по дорогам</w:t>
            </w:r>
          </w:p>
        </w:tc>
        <w:tc>
          <w:tcPr>
            <w:tcW w:w="8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E01" w:rsidRPr="00F73D8B" w:rsidRDefault="00062E01" w:rsidP="00F7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Интерактивное учебное тестирование</w:t>
            </w:r>
          </w:p>
        </w:tc>
      </w:tr>
      <w:tr w:rsidR="00062E01" w:rsidRPr="00F73D8B" w:rsidTr="00062E01">
        <w:trPr>
          <w:trHeight w:val="474"/>
        </w:trPr>
        <w:tc>
          <w:tcPr>
            <w:tcW w:w="54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E01" w:rsidRPr="00F73D8B" w:rsidRDefault="00062E01" w:rsidP="00F7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34.</w:t>
            </w:r>
            <w:r w:rsidRPr="00F73D8B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           </w:t>
            </w:r>
            <w:r w:rsidRPr="00F73D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E01" w:rsidRPr="00F73D8B" w:rsidRDefault="00062E01" w:rsidP="00F7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E01" w:rsidRPr="00F73D8B" w:rsidRDefault="00062E01" w:rsidP="00F7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групповое onlain-занятие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E01" w:rsidRPr="00F73D8B" w:rsidRDefault="00062E01" w:rsidP="00F7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E01" w:rsidRPr="00F73D8B" w:rsidRDefault="00062E01" w:rsidP="00F7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Особенности ориентирования в различных природных условиях</w:t>
            </w:r>
          </w:p>
        </w:tc>
        <w:tc>
          <w:tcPr>
            <w:tcW w:w="8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E01" w:rsidRPr="00F73D8B" w:rsidRDefault="00062E01" w:rsidP="00F7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Интерактивное учебное тестирование</w:t>
            </w:r>
          </w:p>
        </w:tc>
      </w:tr>
      <w:tr w:rsidR="00062E01" w:rsidRPr="00F73D8B" w:rsidTr="00062E01">
        <w:trPr>
          <w:trHeight w:val="474"/>
        </w:trPr>
        <w:tc>
          <w:tcPr>
            <w:tcW w:w="54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E01" w:rsidRPr="00F73D8B" w:rsidRDefault="00062E01" w:rsidP="00F7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35.</w:t>
            </w:r>
            <w:r w:rsidRPr="00F73D8B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           </w:t>
            </w:r>
            <w:r w:rsidRPr="00F73D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E01" w:rsidRPr="00F73D8B" w:rsidRDefault="00062E01" w:rsidP="00F7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E01" w:rsidRPr="00F73D8B" w:rsidRDefault="00062E01" w:rsidP="00F7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групповое onlain-занятие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E01" w:rsidRPr="00F73D8B" w:rsidRDefault="00062E01" w:rsidP="00F7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E01" w:rsidRPr="00F73D8B" w:rsidRDefault="00062E01" w:rsidP="00F7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Работа со снаряжением</w:t>
            </w:r>
          </w:p>
          <w:p w:rsidR="00062E01" w:rsidRPr="00F73D8B" w:rsidRDefault="00062E01" w:rsidP="00F7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Ремонт инвентаря</w:t>
            </w:r>
          </w:p>
        </w:tc>
        <w:tc>
          <w:tcPr>
            <w:tcW w:w="8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E01" w:rsidRPr="00F73D8B" w:rsidRDefault="00062E01" w:rsidP="00F7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Интерактивное учебное тестирование</w:t>
            </w:r>
          </w:p>
        </w:tc>
      </w:tr>
      <w:tr w:rsidR="00062E01" w:rsidRPr="00F73D8B" w:rsidTr="00062E01">
        <w:trPr>
          <w:trHeight w:val="474"/>
        </w:trPr>
        <w:tc>
          <w:tcPr>
            <w:tcW w:w="54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E01" w:rsidRPr="00F73D8B" w:rsidRDefault="00062E01" w:rsidP="00F7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36.</w:t>
            </w:r>
            <w:r w:rsidRPr="00F73D8B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           </w:t>
            </w:r>
            <w:r w:rsidRPr="00F73D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E01" w:rsidRPr="00F73D8B" w:rsidRDefault="00062E01" w:rsidP="00F7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E01" w:rsidRPr="00F73D8B" w:rsidRDefault="00062E01" w:rsidP="00F7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групповое onlain-занятие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E01" w:rsidRPr="00F73D8B" w:rsidRDefault="00062E01" w:rsidP="00F7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E01" w:rsidRPr="00F73D8B" w:rsidRDefault="00062E01" w:rsidP="00F7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Подведение итогов работы творческого объединения</w:t>
            </w:r>
          </w:p>
        </w:tc>
        <w:tc>
          <w:tcPr>
            <w:tcW w:w="8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E01" w:rsidRPr="00F73D8B" w:rsidRDefault="00062E01" w:rsidP="00F7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Интерактивное учебное тестирование</w:t>
            </w:r>
          </w:p>
        </w:tc>
      </w:tr>
      <w:tr w:rsidR="00062E01" w:rsidRPr="00F73D8B" w:rsidTr="00062E01">
        <w:trPr>
          <w:trHeight w:val="474"/>
        </w:trPr>
        <w:tc>
          <w:tcPr>
            <w:tcW w:w="54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E01" w:rsidRPr="00F73D8B" w:rsidRDefault="00062E01" w:rsidP="00F7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E01" w:rsidRPr="00F73D8B" w:rsidRDefault="00062E01" w:rsidP="00F7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E01" w:rsidRPr="00F73D8B" w:rsidRDefault="00062E01" w:rsidP="00F7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E01" w:rsidRPr="00F73D8B" w:rsidRDefault="00062E01" w:rsidP="00F7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5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E01" w:rsidRPr="00F73D8B" w:rsidRDefault="00062E01" w:rsidP="00F7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E01" w:rsidRPr="00F73D8B" w:rsidRDefault="00062E01" w:rsidP="00F7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</w:tbl>
    <w:p w:rsidR="00F73D8B" w:rsidRDefault="00F73D8B" w:rsidP="00F73D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73D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042FBE" w:rsidRDefault="00042FBE" w:rsidP="00F73D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062E01" w:rsidRDefault="00062E01" w:rsidP="00F73D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062E01" w:rsidRDefault="00062E01" w:rsidP="00F73D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062E01" w:rsidRDefault="00062E01" w:rsidP="00F73D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062E01" w:rsidRDefault="00062E01" w:rsidP="00F73D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062E01" w:rsidRDefault="00062E01" w:rsidP="00F73D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062E01" w:rsidRDefault="00062E01" w:rsidP="00F73D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062E01" w:rsidRDefault="00062E01" w:rsidP="00F73D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062E01" w:rsidRDefault="00062E01" w:rsidP="00F73D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062E01" w:rsidRDefault="00062E01" w:rsidP="00F73D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042FBE" w:rsidRDefault="00042FBE" w:rsidP="00F73D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042FBE" w:rsidRPr="00F73D8B" w:rsidRDefault="00042FBE" w:rsidP="00F73D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</w:p>
    <w:p w:rsidR="00F73D8B" w:rsidRPr="00F73D8B" w:rsidRDefault="00F73D8B" w:rsidP="00F73D8B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</w:pPr>
      <w:bookmarkStart w:id="0" w:name="_Toc462723437"/>
      <w:bookmarkStart w:id="1" w:name="_Toc497294503"/>
      <w:bookmarkEnd w:id="0"/>
      <w:r w:rsidRPr="00F73D8B">
        <w:rPr>
          <w:rFonts w:ascii="Times New Roman" w:eastAsia="Times New Roman" w:hAnsi="Times New Roman" w:cs="Times New Roman"/>
          <w:b/>
          <w:bCs/>
          <w:caps/>
          <w:color w:val="267F8C"/>
          <w:sz w:val="28"/>
          <w:szCs w:val="28"/>
          <w:lang w:eastAsia="ru-RU"/>
        </w:rPr>
        <w:t>2.2. УСЛОВИЯ РЕАЛИЗАЦИИ ПРОГРАММЫ</w:t>
      </w:r>
      <w:bookmarkEnd w:id="1"/>
    </w:p>
    <w:p w:rsidR="00F73D8B" w:rsidRPr="00F73D8B" w:rsidRDefault="00F73D8B" w:rsidP="00F73D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73D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F73D8B" w:rsidRPr="00F73D8B" w:rsidRDefault="00F73D8B" w:rsidP="00F73D8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73D8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>2.2.1 Кадровое обеспечение</w:t>
      </w:r>
    </w:p>
    <w:p w:rsidR="00F73D8B" w:rsidRPr="00F73D8B" w:rsidRDefault="00F73D8B" w:rsidP="00F73D8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73D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Программу реализует педагог дополнительного образования на базе </w:t>
      </w:r>
      <w:r w:rsidR="00042FB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МКОУ «</w:t>
      </w:r>
      <w:proofErr w:type="spellStart"/>
      <w:r w:rsidR="00042FB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Султанянгиюртовская</w:t>
      </w:r>
      <w:proofErr w:type="spellEnd"/>
      <w:r w:rsidR="00042FB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СОШ №2»</w:t>
      </w:r>
      <w:r w:rsidRPr="00F73D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F73D8B" w:rsidRPr="00F73D8B" w:rsidRDefault="00F73D8B" w:rsidP="00F73D8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73D8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F73D8B" w:rsidRPr="00F73D8B" w:rsidRDefault="00F73D8B" w:rsidP="00F73D8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73D8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2.2.2 Материально-техническое обеспечение</w:t>
      </w:r>
    </w:p>
    <w:p w:rsidR="00F73D8B" w:rsidRPr="00F73D8B" w:rsidRDefault="00F73D8B" w:rsidP="00F73D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73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73D8B" w:rsidRPr="00F73D8B" w:rsidRDefault="00F73D8B" w:rsidP="00F73D8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73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Веревки альпинистские</w:t>
      </w:r>
    </w:p>
    <w:p w:rsidR="00F73D8B" w:rsidRPr="00F73D8B" w:rsidRDefault="00F73D8B" w:rsidP="00F73D8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73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Зал спортивный</w:t>
      </w:r>
    </w:p>
    <w:p w:rsidR="00F73D8B" w:rsidRPr="00F73D8B" w:rsidRDefault="00F73D8B" w:rsidP="00F73D8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73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Системы страховочные</w:t>
      </w:r>
    </w:p>
    <w:p w:rsidR="00F73D8B" w:rsidRPr="00F73D8B" w:rsidRDefault="00F73D8B" w:rsidP="00F73D8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73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Карабины и другое альпинистское снаряжение</w:t>
      </w:r>
    </w:p>
    <w:p w:rsidR="00F73D8B" w:rsidRPr="00F73D8B" w:rsidRDefault="00F73D8B" w:rsidP="00F73D8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73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Палатки</w:t>
      </w:r>
    </w:p>
    <w:p w:rsidR="00F73D8B" w:rsidRPr="00F73D8B" w:rsidRDefault="00F73D8B" w:rsidP="00F73D8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73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Компас</w:t>
      </w:r>
    </w:p>
    <w:p w:rsidR="00F73D8B" w:rsidRPr="00F73D8B" w:rsidRDefault="00F73D8B" w:rsidP="00F73D8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73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Велосипед</w:t>
      </w:r>
    </w:p>
    <w:p w:rsidR="00F73D8B" w:rsidRPr="00F73D8B" w:rsidRDefault="00F73D8B" w:rsidP="00F73D8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73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Мячи (футбольный, баскетбольный, волейбольный)</w:t>
      </w:r>
    </w:p>
    <w:p w:rsidR="00F73D8B" w:rsidRPr="00F73D8B" w:rsidRDefault="00F73D8B" w:rsidP="00F73D8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73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Маты гимнастические</w:t>
      </w:r>
    </w:p>
    <w:p w:rsidR="00F73D8B" w:rsidRPr="00F73D8B" w:rsidRDefault="00F73D8B" w:rsidP="00F73D8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73D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Для реализации электронного обучения и дистанционных образовательных технологий необходимо наличие компьютера с выходом в Интернет, соответствующего программного обеспечения.</w:t>
      </w:r>
    </w:p>
    <w:p w:rsidR="00F73D8B" w:rsidRPr="00F73D8B" w:rsidRDefault="00F73D8B" w:rsidP="00F73D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73D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F73D8B" w:rsidRPr="00F73D8B" w:rsidRDefault="00F73D8B" w:rsidP="00F73D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73D8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2.3. ФОРМЫ АТТЕСТАЦИИ/КОНТРОЛЯ</w:t>
      </w:r>
    </w:p>
    <w:p w:rsidR="00F73D8B" w:rsidRPr="00F73D8B" w:rsidRDefault="00F73D8B" w:rsidP="00F73D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73D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F73D8B" w:rsidRPr="00F73D8B" w:rsidRDefault="00F73D8B" w:rsidP="00F73D8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73D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Оценочные материалы.</w:t>
      </w:r>
    </w:p>
    <w:p w:rsidR="00F73D8B" w:rsidRPr="00F73D8B" w:rsidRDefault="00F73D8B" w:rsidP="00F73D8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73D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Входная диагностика проходит перед зачислением ребенка в секцию с целью выявления  первоначального уровня знаний и умений, возможности детей.</w:t>
      </w:r>
    </w:p>
    <w:p w:rsidR="00F73D8B" w:rsidRPr="00F73D8B" w:rsidRDefault="00F73D8B" w:rsidP="00F73D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73D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Формы:</w:t>
      </w:r>
    </w:p>
    <w:p w:rsidR="00F73D8B" w:rsidRPr="00F73D8B" w:rsidRDefault="00F73D8B" w:rsidP="00F73D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73D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Прохождение медицинского осмотра</w:t>
      </w:r>
    </w:p>
    <w:p w:rsidR="00F73D8B" w:rsidRPr="00F73D8B" w:rsidRDefault="00F73D8B" w:rsidP="00F73D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73D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Устный опрос</w:t>
      </w:r>
    </w:p>
    <w:p w:rsidR="00F73D8B" w:rsidRPr="00F73D8B" w:rsidRDefault="00F73D8B" w:rsidP="00F73D8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73D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 время проведения входной диагностики педагог  даёт анкету для учащихся «Изучение интереса к занятиям у учащихся»;</w:t>
      </w:r>
    </w:p>
    <w:p w:rsidR="00F73D8B" w:rsidRPr="00F73D8B" w:rsidRDefault="00F73D8B" w:rsidP="00F73D8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73D8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Текущий контроль</w:t>
      </w:r>
      <w:r w:rsidRPr="00F73D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осуществляется на занятиях в течение всего учебного года для отслеживания уровня освоение учебного материала программы и личностных качеств учащихся.</w:t>
      </w:r>
    </w:p>
    <w:p w:rsidR="00F73D8B" w:rsidRPr="00F73D8B" w:rsidRDefault="00F73D8B" w:rsidP="00F73D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73D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Формы:</w:t>
      </w:r>
    </w:p>
    <w:p w:rsidR="00F73D8B" w:rsidRPr="00F73D8B" w:rsidRDefault="00F73D8B" w:rsidP="00F73D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73D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-педагогическое наблюдение</w:t>
      </w:r>
    </w:p>
    <w:p w:rsidR="00F73D8B" w:rsidRPr="00F73D8B" w:rsidRDefault="00F73D8B" w:rsidP="00F73D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73D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-Выполнение тестовых заданий на знание терминологии и истории журналистике</w:t>
      </w:r>
    </w:p>
    <w:p w:rsidR="00F73D8B" w:rsidRPr="00F73D8B" w:rsidRDefault="00F73D8B" w:rsidP="00F73D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73D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-Выполнение практических заданий</w:t>
      </w:r>
    </w:p>
    <w:p w:rsidR="00F73D8B" w:rsidRPr="00F73D8B" w:rsidRDefault="00F73D8B" w:rsidP="00F73D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73D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-Устный и письменный опрос</w:t>
      </w:r>
    </w:p>
    <w:p w:rsidR="00F73D8B" w:rsidRPr="00F73D8B" w:rsidRDefault="00F73D8B" w:rsidP="00F73D8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73D8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Промежуточный контроль</w:t>
      </w:r>
      <w:r w:rsidRPr="00F73D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проводится 2 раза в год – декабрь, май с целью выявления уровня усвоения программой учащимися.</w:t>
      </w:r>
    </w:p>
    <w:p w:rsidR="00F73D8B" w:rsidRPr="00F73D8B" w:rsidRDefault="00F73D8B" w:rsidP="00F73D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73D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Формы</w:t>
      </w:r>
    </w:p>
    <w:p w:rsidR="00F73D8B" w:rsidRPr="00F73D8B" w:rsidRDefault="00F73D8B" w:rsidP="00F73D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73D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Устный и письменный опрос</w:t>
      </w:r>
    </w:p>
    <w:p w:rsidR="00F73D8B" w:rsidRPr="00F73D8B" w:rsidRDefault="00F73D8B" w:rsidP="00F73D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73D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Выполнение тестовых заданий</w:t>
      </w:r>
    </w:p>
    <w:p w:rsidR="00F73D8B" w:rsidRPr="00F73D8B" w:rsidRDefault="00F73D8B" w:rsidP="00F73D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73D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Игровые формы</w:t>
      </w:r>
    </w:p>
    <w:p w:rsidR="00F73D8B" w:rsidRPr="00F73D8B" w:rsidRDefault="00F73D8B" w:rsidP="00F73D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73D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- Сдача нормативов</w:t>
      </w:r>
    </w:p>
    <w:p w:rsidR="00F73D8B" w:rsidRPr="00F73D8B" w:rsidRDefault="00F73D8B" w:rsidP="00F73D8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73D8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Итоговый контроль</w:t>
      </w:r>
      <w:r w:rsidRPr="00F73D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проводится в конце обучения по программе.</w:t>
      </w:r>
    </w:p>
    <w:p w:rsidR="00F73D8B" w:rsidRPr="00F73D8B" w:rsidRDefault="00F73D8B" w:rsidP="00F73D8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73D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Форма</w:t>
      </w:r>
    </w:p>
    <w:p w:rsidR="00F73D8B" w:rsidRPr="00F73D8B" w:rsidRDefault="00F73D8B" w:rsidP="00F73D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73D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-Участие в контрольном выезде туристских групп </w:t>
      </w:r>
    </w:p>
    <w:p w:rsidR="00F73D8B" w:rsidRPr="00F73D8B" w:rsidRDefault="00F73D8B" w:rsidP="00F73D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73D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-Представление и защита разработанного путешествия (меню, маршрут, логистика)</w:t>
      </w:r>
    </w:p>
    <w:p w:rsidR="00F73D8B" w:rsidRPr="00F73D8B" w:rsidRDefault="00F73D8B" w:rsidP="00F73D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73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Наглядные и дидактические пособия:</w:t>
      </w:r>
    </w:p>
    <w:p w:rsidR="00F73D8B" w:rsidRPr="00F73D8B" w:rsidRDefault="00F73D8B" w:rsidP="00F73D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73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учебно-топографический карты;</w:t>
      </w:r>
    </w:p>
    <w:p w:rsidR="00F73D8B" w:rsidRPr="00F73D8B" w:rsidRDefault="00F73D8B" w:rsidP="00F73D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73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плакаты, схемы по технике туризма и технике безопасности;</w:t>
      </w:r>
    </w:p>
    <w:p w:rsidR="00F73D8B" w:rsidRPr="00F73D8B" w:rsidRDefault="00F73D8B" w:rsidP="00F73D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73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фото- и видеоматериалы, слайды;</w:t>
      </w:r>
    </w:p>
    <w:p w:rsidR="00F73D8B" w:rsidRPr="00F73D8B" w:rsidRDefault="00F73D8B" w:rsidP="00F73D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73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карточки-задания по оказанию первой медицинской помощи;</w:t>
      </w:r>
    </w:p>
    <w:p w:rsidR="00F73D8B" w:rsidRPr="00F73D8B" w:rsidRDefault="00F73D8B" w:rsidP="00F73D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73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обучающие и контрольные тесты по спортивному ориентированию.</w:t>
      </w:r>
    </w:p>
    <w:p w:rsidR="00F73D8B" w:rsidRPr="00F73D8B" w:rsidRDefault="00F73D8B" w:rsidP="00F73D8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73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73D8B" w:rsidRPr="00F73D8B" w:rsidRDefault="00F73D8B" w:rsidP="00F73D8B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73D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и сроки  отслеживания результатов</w:t>
      </w:r>
    </w:p>
    <w:p w:rsidR="00F73D8B" w:rsidRPr="00F73D8B" w:rsidRDefault="00F73D8B" w:rsidP="00F73D8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73D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tbl>
      <w:tblPr>
        <w:tblW w:w="9900" w:type="dxa"/>
        <w:tblInd w:w="-71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048"/>
        <w:gridCol w:w="4326"/>
        <w:gridCol w:w="3526"/>
      </w:tblGrid>
      <w:tr w:rsidR="00F73D8B" w:rsidRPr="00F73D8B" w:rsidTr="00042FBE">
        <w:trPr>
          <w:trHeight w:val="469"/>
        </w:trPr>
        <w:tc>
          <w:tcPr>
            <w:tcW w:w="2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D8B" w:rsidRPr="00F73D8B" w:rsidRDefault="00F73D8B" w:rsidP="00F73D8B">
            <w:pPr>
              <w:spacing w:after="0" w:line="240" w:lineRule="auto"/>
              <w:ind w:left="176" w:right="-108"/>
              <w:jc w:val="both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Время</w:t>
            </w:r>
          </w:p>
          <w:p w:rsidR="00F73D8B" w:rsidRPr="00F73D8B" w:rsidRDefault="00F73D8B" w:rsidP="00F73D8B">
            <w:pPr>
              <w:spacing w:after="0" w:line="240" w:lineRule="auto"/>
              <w:ind w:left="176" w:right="-108"/>
              <w:jc w:val="both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проведения</w:t>
            </w:r>
          </w:p>
        </w:tc>
        <w:tc>
          <w:tcPr>
            <w:tcW w:w="43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D8B" w:rsidRPr="00F73D8B" w:rsidRDefault="00F73D8B" w:rsidP="00F73D8B">
            <w:pPr>
              <w:spacing w:after="0" w:line="240" w:lineRule="auto"/>
              <w:ind w:left="709" w:right="-307"/>
              <w:jc w:val="both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 проведения</w:t>
            </w:r>
          </w:p>
        </w:tc>
        <w:tc>
          <w:tcPr>
            <w:tcW w:w="35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D8B" w:rsidRPr="00F73D8B" w:rsidRDefault="00F73D8B" w:rsidP="00F73D8B">
            <w:pPr>
              <w:spacing w:after="0" w:line="240" w:lineRule="auto"/>
              <w:ind w:left="33" w:right="35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Формы и методы</w:t>
            </w:r>
          </w:p>
          <w:p w:rsidR="00F73D8B" w:rsidRPr="00F73D8B" w:rsidRDefault="00F73D8B" w:rsidP="00F73D8B">
            <w:pPr>
              <w:spacing w:after="0" w:line="240" w:lineRule="auto"/>
              <w:ind w:left="33" w:right="35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контроля</w:t>
            </w:r>
          </w:p>
          <w:p w:rsidR="00F73D8B" w:rsidRPr="00F73D8B" w:rsidRDefault="00F73D8B" w:rsidP="00F73D8B">
            <w:pPr>
              <w:spacing w:after="0" w:line="240" w:lineRule="auto"/>
              <w:ind w:left="709" w:right="-307"/>
              <w:jc w:val="both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73D8B" w:rsidRPr="00F73D8B" w:rsidTr="00042FBE">
        <w:trPr>
          <w:trHeight w:val="229"/>
        </w:trPr>
        <w:tc>
          <w:tcPr>
            <w:tcW w:w="990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D8B" w:rsidRPr="00F73D8B" w:rsidRDefault="00F73D8B" w:rsidP="00F73D8B">
            <w:pPr>
              <w:spacing w:after="0" w:line="240" w:lineRule="auto"/>
              <w:ind w:left="709" w:right="-307"/>
              <w:jc w:val="both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Входная диагностика</w:t>
            </w:r>
          </w:p>
        </w:tc>
      </w:tr>
      <w:tr w:rsidR="00F73D8B" w:rsidRPr="00F73D8B" w:rsidTr="00042FBE">
        <w:trPr>
          <w:trHeight w:val="439"/>
        </w:trPr>
        <w:tc>
          <w:tcPr>
            <w:tcW w:w="20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D8B" w:rsidRPr="00F73D8B" w:rsidRDefault="00F73D8B" w:rsidP="00F73D8B">
            <w:pPr>
              <w:spacing w:after="0" w:line="240" w:lineRule="auto"/>
              <w:ind w:left="709" w:right="-307"/>
              <w:jc w:val="both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D8B" w:rsidRPr="00F73D8B" w:rsidRDefault="00F73D8B" w:rsidP="00F73D8B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Определение уровня личностного развития, уровня развития творческих способностей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D8B" w:rsidRPr="00F73D8B" w:rsidRDefault="00F73D8B" w:rsidP="00F73D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Опрос, анкетирование, педагогическое наблюдение.</w:t>
            </w:r>
          </w:p>
        </w:tc>
      </w:tr>
      <w:tr w:rsidR="00F73D8B" w:rsidRPr="00F73D8B" w:rsidTr="00042FBE">
        <w:trPr>
          <w:trHeight w:val="229"/>
        </w:trPr>
        <w:tc>
          <w:tcPr>
            <w:tcW w:w="990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D8B" w:rsidRPr="00F73D8B" w:rsidRDefault="00F73D8B" w:rsidP="00F73D8B">
            <w:pPr>
              <w:spacing w:after="0" w:line="240" w:lineRule="auto"/>
              <w:ind w:left="709" w:right="-307"/>
              <w:jc w:val="both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Промежуточная диагностика</w:t>
            </w:r>
          </w:p>
        </w:tc>
      </w:tr>
      <w:tr w:rsidR="00F73D8B" w:rsidRPr="00F73D8B" w:rsidTr="00042FBE">
        <w:trPr>
          <w:trHeight w:val="949"/>
        </w:trPr>
        <w:tc>
          <w:tcPr>
            <w:tcW w:w="20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3D8B" w:rsidRPr="00F73D8B" w:rsidRDefault="00F73D8B" w:rsidP="00F73D8B">
            <w:pPr>
              <w:spacing w:after="0" w:line="240" w:lineRule="auto"/>
              <w:ind w:right="33"/>
              <w:jc w:val="both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D8B" w:rsidRPr="00F73D8B" w:rsidRDefault="00F73D8B" w:rsidP="00F73D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Определение степени усвоения учащимися учебного материала. Определение готовности к восприятию нового материала. Выявление обучающихся, отстающих и опережающих обучение. Подбор наиболее эффективных методов и средств обучения.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D8B" w:rsidRPr="00F73D8B" w:rsidRDefault="00F73D8B" w:rsidP="00F73D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Педагогическое наблюдение, опрос</w:t>
            </w:r>
            <w:r w:rsidRPr="00F73D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тестирование, оценка проекта, </w:t>
            </w:r>
            <w:proofErr w:type="spellStart"/>
            <w:r w:rsidRPr="00F73D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квест</w:t>
            </w:r>
            <w:proofErr w:type="spellEnd"/>
            <w:r w:rsidRPr="00F73D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F73D8B" w:rsidRPr="00F73D8B" w:rsidTr="00042FBE">
        <w:trPr>
          <w:trHeight w:val="293"/>
        </w:trPr>
        <w:tc>
          <w:tcPr>
            <w:tcW w:w="990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D8B" w:rsidRPr="00F73D8B" w:rsidRDefault="00F73D8B" w:rsidP="00F73D8B">
            <w:pPr>
              <w:spacing w:after="0" w:line="240" w:lineRule="auto"/>
              <w:ind w:left="709" w:right="-307"/>
              <w:jc w:val="both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Итоговая диагностика</w:t>
            </w:r>
          </w:p>
        </w:tc>
      </w:tr>
      <w:tr w:rsidR="00F73D8B" w:rsidRPr="00F73D8B" w:rsidTr="00042FBE">
        <w:trPr>
          <w:trHeight w:val="2113"/>
        </w:trPr>
        <w:tc>
          <w:tcPr>
            <w:tcW w:w="20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D8B" w:rsidRPr="00F73D8B" w:rsidRDefault="00F73D8B" w:rsidP="00F73D8B">
            <w:pPr>
              <w:spacing w:after="0" w:line="240" w:lineRule="auto"/>
              <w:ind w:right="33" w:firstLine="318"/>
              <w:jc w:val="both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D8B" w:rsidRPr="00F73D8B" w:rsidRDefault="00F73D8B" w:rsidP="00F73D8B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Определение изменения уровня развития обучающихся, их творческих способностей Определение результатов обучения. Мотивирование обучающихся на дальнейшее (в том числе самостоятельное) обучение. Получение сведений для совершенствования образовательной программы и методов обучения.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D8B" w:rsidRPr="00F73D8B" w:rsidRDefault="00F73D8B" w:rsidP="00F73D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Тестирование, анкетирование,</w:t>
            </w:r>
            <w:r w:rsidRPr="00F73D8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  <w:r w:rsidRPr="00F73D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защита проектов,</w:t>
            </w:r>
            <w:r w:rsidRPr="00F73D8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конкурс портфолио</w:t>
            </w:r>
            <w:r w:rsidRPr="00F73D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</w:tbl>
    <w:p w:rsidR="00F73D8B" w:rsidRPr="00F73D8B" w:rsidRDefault="00F73D8B" w:rsidP="00F73D8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73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F73D8B" w:rsidRPr="00F73D8B" w:rsidRDefault="00F73D8B" w:rsidP="00F73D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73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отслеживания и фиксации образовательных результатов следует проводить различного рода контрольно-проверочные мероприятия. Так, в конце курса обучения следует проводить зачет по теоретическому курсу с проверкой знаний по изученным дисциплинам.</w:t>
      </w:r>
    </w:p>
    <w:p w:rsidR="00F73D8B" w:rsidRPr="00F73D8B" w:rsidRDefault="00F73D8B" w:rsidP="00F73D8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73D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 завершении изучения курса учащиеся должны уметь самостоятельно разрабатывать маршруты походов по равнинной части до 1 категории сложности, составлять и рассчитывать продуктовую раскладку, перечень группового и личного снаряжения, рассчитывать вес рюкзака.</w:t>
      </w:r>
    </w:p>
    <w:p w:rsidR="00F73D8B" w:rsidRPr="00F73D8B" w:rsidRDefault="00F73D8B" w:rsidP="00F73D8B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73D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связи с этим целесообразно контроль практических навыков в этой области провести с использованием так называемой Проектной методики. Т.е. предложить учащимся самостоятельно разработать маршрут похода по заданному району и в заданные сроки. Нет большей награды, чем практическая реализация того проекта, который ты сам разработал. Не следует забывать, что педагог работает не для себя, а для детей, поэтому желательно, чтобы районы походов предлагались самими детьми. А для того, чтобы они имели представление о том, куда и как можно пойти в поход,  следует в рамках изучения краеведения провести семинар по районам путешествий. Причем, важно, чтобы дети самостоятельно подготовили сообщения о выбранных районах, а помощь педагога заключалась бы в подборе иллюстративного и демонстрационного материала и в небольших дополнениях к сообщению.</w:t>
      </w:r>
    </w:p>
    <w:p w:rsidR="00F73D8B" w:rsidRPr="00F73D8B" w:rsidRDefault="00F73D8B" w:rsidP="00F73D8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73D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Уровень спортивного и технического мастерства проверяется на соревнованиях областного, городского масштабов и оценивается в присвоении спортивных разрядов и званий согласно ЕВСК (</w:t>
      </w:r>
      <w:r w:rsidRPr="00F73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Единая всероссийская спортивная классификация).</w:t>
      </w:r>
    </w:p>
    <w:p w:rsidR="00F73D8B" w:rsidRPr="00F73D8B" w:rsidRDefault="00F73D8B" w:rsidP="00F73D8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73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Диагностический инструментарий, используемый при определении </w:t>
      </w:r>
      <w:r w:rsidRPr="00F73D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качества знаний, умений и навыков учащихся:</w:t>
      </w:r>
    </w:p>
    <w:p w:rsidR="00F73D8B" w:rsidRPr="00F73D8B" w:rsidRDefault="00F73D8B" w:rsidP="00F73D8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73D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 </w:t>
      </w:r>
      <w:r w:rsidRPr="00F73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Единая всероссийская спортивная классификация;</w:t>
      </w:r>
    </w:p>
    <w:p w:rsidR="00F73D8B" w:rsidRPr="00F73D8B" w:rsidRDefault="00F73D8B" w:rsidP="00F73D8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73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Тесты «Что берем с собой в поход?», «На выживание для юных туристов», «Тест-загадка по топографии»;</w:t>
      </w:r>
    </w:p>
    <w:p w:rsidR="00F73D8B" w:rsidRPr="00F73D8B" w:rsidRDefault="00F73D8B" w:rsidP="00F73D8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73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Викторины «Карта», «Медицина», «Питание», «Снаряжение»</w:t>
      </w:r>
    </w:p>
    <w:p w:rsidR="00F73D8B" w:rsidRPr="00F73D8B" w:rsidRDefault="00F73D8B" w:rsidP="00F73D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73D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F73D8B" w:rsidRPr="00F73D8B" w:rsidRDefault="00F73D8B" w:rsidP="00F73D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73D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F73D8B" w:rsidRPr="00F73D8B" w:rsidRDefault="00F73D8B" w:rsidP="00F73D8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73D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2.4. </w:t>
      </w:r>
      <w:r w:rsidRPr="00F73D8B">
        <w:rPr>
          <w:rFonts w:ascii="Times New Roman" w:eastAsia="Times New Roman" w:hAnsi="Times New Roman" w:cs="Times New Roman"/>
          <w:caps/>
          <w:color w:val="181818"/>
          <w:sz w:val="28"/>
          <w:szCs w:val="28"/>
          <w:lang w:eastAsia="ru-RU"/>
        </w:rPr>
        <w:t>МЕТОДИЧЕСКОЕ ОБЕСПЕЧЕНИЕ</w:t>
      </w:r>
    </w:p>
    <w:p w:rsidR="00F73D8B" w:rsidRPr="00F73D8B" w:rsidRDefault="00F73D8B" w:rsidP="00F73D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73D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F73D8B" w:rsidRPr="00F73D8B" w:rsidRDefault="00F73D8B" w:rsidP="00F73D8B">
      <w:pPr>
        <w:shd w:val="clear" w:color="auto" w:fill="FFFFFF"/>
        <w:spacing w:after="0" w:line="240" w:lineRule="auto"/>
        <w:ind w:right="64" w:firstLine="567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73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строится по методике коллективной творческой деятельности.</w:t>
      </w:r>
    </w:p>
    <w:p w:rsidR="00F73D8B" w:rsidRPr="00F73D8B" w:rsidRDefault="00F73D8B" w:rsidP="00F73D8B">
      <w:pPr>
        <w:shd w:val="clear" w:color="auto" w:fill="FFFFFF"/>
        <w:spacing w:after="0" w:line="240" w:lineRule="auto"/>
        <w:ind w:right="64" w:firstLine="567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73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Конкретные методы, используемые при реализации программы:</w:t>
      </w:r>
    </w:p>
    <w:p w:rsidR="00F73D8B" w:rsidRPr="00F73D8B" w:rsidRDefault="00F73D8B" w:rsidP="00F73D8B">
      <w:pPr>
        <w:shd w:val="clear" w:color="auto" w:fill="FFFFFF"/>
        <w:spacing w:after="0" w:line="240" w:lineRule="auto"/>
        <w:ind w:right="64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73D8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·</w:t>
      </w:r>
      <w:r w:rsidRPr="00F73D8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 </w:t>
      </w:r>
      <w:r w:rsidRPr="00F73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обучении -  практический (практическая работа на улице, в спортивном зале, практическая работа при оказании первой медицинской помощи, вождение велосипеда); наглядный (изучение вязки узлов, таблиц по оказанию первой помощи, аптечки); словесный (как ведущий-инструктаж, </w:t>
      </w:r>
      <w:r w:rsidRPr="00F73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беседы, разъяснения); работа с книгой (чтение, изучение, составление плана, поиск ответа на вопрос); </w:t>
      </w:r>
      <w:proofErr w:type="spellStart"/>
      <w:r w:rsidRPr="00F73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видеометод</w:t>
      </w:r>
      <w:proofErr w:type="spellEnd"/>
      <w:r w:rsidRPr="00F73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(просмотр, обучение);</w:t>
      </w:r>
    </w:p>
    <w:p w:rsidR="00F73D8B" w:rsidRPr="00F73D8B" w:rsidRDefault="00F73D8B" w:rsidP="00F73D8B">
      <w:pPr>
        <w:shd w:val="clear" w:color="auto" w:fill="FFFFFF"/>
        <w:spacing w:after="0" w:line="240" w:lineRule="auto"/>
        <w:ind w:right="64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73D8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·</w:t>
      </w:r>
      <w:r w:rsidRPr="00F73D8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 </w:t>
      </w:r>
      <w:r w:rsidRPr="00F73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воспитании – методы формирования сознания личности, направленные на формирование устойчивых убеждений (рассказ, дискуссия, пример); методы организации деятельности и формирования опыта общественного поведения (воспитывающая ситуация, приучение, упражнения); методы стимулирования поведения и деятельности (соревнования, поощрения).</w:t>
      </w:r>
    </w:p>
    <w:p w:rsidR="00F73D8B" w:rsidRPr="00F73D8B" w:rsidRDefault="00F73D8B" w:rsidP="00F73D8B">
      <w:pPr>
        <w:shd w:val="clear" w:color="auto" w:fill="FFFFFF"/>
        <w:spacing w:after="0" w:line="240" w:lineRule="auto"/>
        <w:ind w:right="64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73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В практической работе по реализации программы можно использовать следующие формы деятельности:</w:t>
      </w:r>
    </w:p>
    <w:p w:rsidR="00F73D8B" w:rsidRPr="00F73D8B" w:rsidRDefault="00F73D8B" w:rsidP="00F73D8B">
      <w:pPr>
        <w:shd w:val="clear" w:color="auto" w:fill="FFFFFF"/>
        <w:spacing w:after="0" w:line="240" w:lineRule="auto"/>
        <w:ind w:right="64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73D8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·</w:t>
      </w:r>
      <w:r w:rsidRPr="00F73D8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 </w:t>
      </w:r>
      <w:r w:rsidRPr="00F73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Викторина «Олимпиада </w:t>
      </w:r>
      <w:proofErr w:type="spellStart"/>
      <w:r w:rsidRPr="00F73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автоэрудитов</w:t>
      </w:r>
      <w:proofErr w:type="spellEnd"/>
      <w:r w:rsidRPr="00F73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(по истории правил дорожного движения);</w:t>
      </w:r>
    </w:p>
    <w:p w:rsidR="00F73D8B" w:rsidRPr="00F73D8B" w:rsidRDefault="00F73D8B" w:rsidP="00F73D8B">
      <w:pPr>
        <w:shd w:val="clear" w:color="auto" w:fill="FFFFFF"/>
        <w:spacing w:after="0" w:line="240" w:lineRule="auto"/>
        <w:ind w:right="64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73D8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·</w:t>
      </w:r>
      <w:r w:rsidRPr="00F73D8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 </w:t>
      </w:r>
      <w:r w:rsidRPr="00F73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ситуации выбора (разбор действий на соревновании);</w:t>
      </w:r>
    </w:p>
    <w:p w:rsidR="00F73D8B" w:rsidRPr="00F73D8B" w:rsidRDefault="00F73D8B" w:rsidP="00F73D8B">
      <w:pPr>
        <w:shd w:val="clear" w:color="auto" w:fill="FFFFFF"/>
        <w:spacing w:after="0" w:line="240" w:lineRule="auto"/>
        <w:ind w:right="64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73D8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·</w:t>
      </w:r>
      <w:r w:rsidRPr="00F73D8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 </w:t>
      </w:r>
      <w:r w:rsidRPr="00F73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Соревнования, состязания (по туристическим навыкам, по вождению велосипеда, по оказанию первой медицинской помощи);</w:t>
      </w:r>
    </w:p>
    <w:p w:rsidR="00F73D8B" w:rsidRPr="00F73D8B" w:rsidRDefault="00F73D8B" w:rsidP="00F73D8B">
      <w:pPr>
        <w:shd w:val="clear" w:color="auto" w:fill="FFFFFF"/>
        <w:spacing w:after="0" w:line="240" w:lineRule="auto"/>
        <w:ind w:right="64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73D8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·</w:t>
      </w:r>
      <w:r w:rsidRPr="00F73D8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 </w:t>
      </w:r>
      <w:r w:rsidRPr="00F73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Викторины, конкурсы, кроссворды;</w:t>
      </w:r>
    </w:p>
    <w:p w:rsidR="00F73D8B" w:rsidRPr="00F73D8B" w:rsidRDefault="00F73D8B" w:rsidP="00F73D8B">
      <w:pPr>
        <w:shd w:val="clear" w:color="auto" w:fill="FFFFFF"/>
        <w:spacing w:after="0" w:line="240" w:lineRule="auto"/>
        <w:ind w:right="64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73D8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·</w:t>
      </w:r>
      <w:r w:rsidRPr="00F73D8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 </w:t>
      </w:r>
      <w:r w:rsidRPr="00F73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«Да – нет» (при проверке знаний туристическим навыкам);</w:t>
      </w:r>
    </w:p>
    <w:p w:rsidR="00F73D8B" w:rsidRPr="00F73D8B" w:rsidRDefault="00F73D8B" w:rsidP="00F73D8B">
      <w:pPr>
        <w:shd w:val="clear" w:color="auto" w:fill="FFFFFF"/>
        <w:spacing w:after="0" w:line="240" w:lineRule="auto"/>
        <w:ind w:right="64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73D8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·</w:t>
      </w:r>
      <w:r w:rsidRPr="00F73D8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 </w:t>
      </w:r>
      <w:r w:rsidRPr="00F73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«минуток» по профилактике несчастных случаев на соревнованиях, на дороге в группе, в своих классах;</w:t>
      </w:r>
    </w:p>
    <w:p w:rsidR="00F73D8B" w:rsidRPr="00F73D8B" w:rsidRDefault="00F73D8B" w:rsidP="00F73D8B">
      <w:pPr>
        <w:shd w:val="clear" w:color="auto" w:fill="FFFFFF"/>
        <w:spacing w:after="0" w:line="240" w:lineRule="auto"/>
        <w:ind w:right="64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73D8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·</w:t>
      </w:r>
      <w:r w:rsidRPr="00F73D8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 </w:t>
      </w:r>
      <w:r w:rsidRPr="00F73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Различные методические разработки игр, мероприятий, конкурсов, викторин по правилам дорожного движения.</w:t>
      </w:r>
    </w:p>
    <w:p w:rsidR="00F73D8B" w:rsidRPr="00F73D8B" w:rsidRDefault="00F73D8B" w:rsidP="00F73D8B">
      <w:pPr>
        <w:shd w:val="clear" w:color="auto" w:fill="FFFFFF"/>
        <w:spacing w:after="0" w:line="240" w:lineRule="auto"/>
        <w:ind w:right="852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73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проводятся в кабинете, в спортивном зале, на улице.</w:t>
      </w:r>
    </w:p>
    <w:p w:rsidR="00F73D8B" w:rsidRPr="00F73D8B" w:rsidRDefault="00F73D8B" w:rsidP="00F73D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73D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F73D8B" w:rsidRPr="00F73D8B" w:rsidRDefault="00F73D8B" w:rsidP="00F73D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73D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 реализации программы используются следующие педагогические технологии:</w:t>
      </w:r>
    </w:p>
    <w:p w:rsidR="00F73D8B" w:rsidRPr="00F73D8B" w:rsidRDefault="00F73D8B" w:rsidP="00F73D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73D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технология группового обучения - для организации совместных действий, коммуникаций, общения, взаимопонимания и взаимопомощи;</w:t>
      </w:r>
    </w:p>
    <w:p w:rsidR="00F73D8B" w:rsidRPr="00F73D8B" w:rsidRDefault="00F73D8B" w:rsidP="00F73D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73D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технология дифференцированного обучения – применяются задания различной сложности в зависимости от интеллектуальной подготовки </w:t>
      </w:r>
      <w:proofErr w:type="spellStart"/>
      <w:proofErr w:type="gramStart"/>
      <w:r w:rsidRPr="00F73D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уча-щихся</w:t>
      </w:r>
      <w:proofErr w:type="spellEnd"/>
      <w:proofErr w:type="gramEnd"/>
      <w:r w:rsidRPr="00F73D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;</w:t>
      </w:r>
    </w:p>
    <w:p w:rsidR="00F73D8B" w:rsidRPr="00F73D8B" w:rsidRDefault="00F73D8B" w:rsidP="00F73D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73D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технология проблемного обучения – для творческого усвоения знаний, поэтапного формирования умственных действий, активизации различных операций мышления;</w:t>
      </w:r>
    </w:p>
    <w:p w:rsidR="00F73D8B" w:rsidRPr="00F73D8B" w:rsidRDefault="00F73D8B" w:rsidP="00F73D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73D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технология проектной деятельности - для развития </w:t>
      </w:r>
      <w:proofErr w:type="spellStart"/>
      <w:proofErr w:type="gramStart"/>
      <w:r w:rsidRPr="00F73D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исследователь-ских</w:t>
      </w:r>
      <w:proofErr w:type="spellEnd"/>
      <w:proofErr w:type="gramEnd"/>
      <w:r w:rsidRPr="00F73D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умений; достижения определенной цели; решения познавательных и практических задач; приобретения коммуникативных умений при работе в группах;</w:t>
      </w:r>
    </w:p>
    <w:p w:rsidR="00F73D8B" w:rsidRPr="00F73D8B" w:rsidRDefault="00F73D8B" w:rsidP="00042F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73D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информационно-коммуникационные технологии – применяются для расширения знаний, выполнения заданий, создания и  демонстрации презентаций на занятиях, проведения диагностики и самодиагностики.</w:t>
      </w:r>
    </w:p>
    <w:p w:rsidR="00F73D8B" w:rsidRPr="00F73D8B" w:rsidRDefault="00F73D8B" w:rsidP="00F73D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73D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F73D8B" w:rsidRPr="00F73D8B" w:rsidRDefault="00F73D8B" w:rsidP="00F73D8B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73D8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3. ПРИЛОЖЕНИЯ</w:t>
      </w:r>
    </w:p>
    <w:p w:rsidR="00F73D8B" w:rsidRPr="00F73D8B" w:rsidRDefault="00F73D8B" w:rsidP="00F73D8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73D8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Приложение 1.</w:t>
      </w:r>
    </w:p>
    <w:p w:rsidR="00F73D8B" w:rsidRPr="00F73D8B" w:rsidRDefault="00F73D8B" w:rsidP="00F73D8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73D8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F73D8B" w:rsidRPr="00F73D8B" w:rsidRDefault="00F73D8B" w:rsidP="00F73D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73D8B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Возрастные особенности детей и подростков</w:t>
      </w:r>
    </w:p>
    <w:p w:rsidR="00F73D8B" w:rsidRPr="00F73D8B" w:rsidRDefault="00F73D8B" w:rsidP="00F73D8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73D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Возрастными особенностями детей и подростков являются специфические свойства личности (ее психики) закономерно изменяющиеся в процессе возрастных стадий развития под воздействием процессов воспитания и обучения. Каждый возрастной период (этап) развития личности характеризуется определенным уровнем развития ее познавательных способностей, мотивационной, эмоционально-волевой и перцептивной сферы.</w:t>
      </w:r>
    </w:p>
    <w:p w:rsidR="00F73D8B" w:rsidRPr="00F73D8B" w:rsidRDefault="00F73D8B" w:rsidP="00F73D8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73D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 11-12 лет у девочек и в 12-14 лет у мальчиков наблюдается интенсивный прирост силы. Упражнения для развития силы должны быть в основном динамическими, т.к. сухожильная часть мышц у детей относительно невелика, что обеспечивает их большую сократительную способность. При развитии силы нагрузки не должны быть предельными и упражнения не должны вызывать длительного </w:t>
      </w:r>
      <w:proofErr w:type="spellStart"/>
      <w:r w:rsidRPr="00F73D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натуживания</w:t>
      </w:r>
      <w:proofErr w:type="spellEnd"/>
      <w:r w:rsidRPr="00F73D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У обучающихся высокая пластичность артерий, поэтому емкость сосудистого русла может увеличиваться без существенного повышения кровяного давления. С возрастом и ростом тренированности увеличиваются аэробная и анаэробная производительность, улучшаются адаптационные реакции, уменьшается потребление кислорода на единицу работы. Однако упражнения на развитие выносливости у детей следует применять осторожно, т.к. развитие сердечнососудистой системы и других систем не завершено. Основным средством воспитания общей выносливости является равномерное выполнение упражнения (бег, гребля, бег на лыжах и т.д.), продолжительность которого должна увеличиваться постепенно.</w:t>
      </w:r>
    </w:p>
    <w:p w:rsidR="00F73D8B" w:rsidRPr="00F73D8B" w:rsidRDefault="00F73D8B" w:rsidP="00F73D8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73D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Формирование дыхательных мышц идет интенсивно в 12-13 лет у девочек и в 16-17 лет у мальчиков. Высшая нервная деятельность ребенка в этот период характеризуется быстрой и прочной выработкой условных рефлексов, происходит развитие оперативного мышления.</w:t>
      </w:r>
    </w:p>
    <w:p w:rsidR="00F73D8B" w:rsidRPr="00F73D8B" w:rsidRDefault="00F73D8B" w:rsidP="00F73D8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73D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13-15 лет у мальчиков происходит ускоренный прирост мышечной силы и выносливости, в несколько меньшей мере ловкости и быстроты. У девочек наблюдается рост выносливости, относительная сила стабилизируется, развитие ловкости и быстроты приостанавливается. Тренировочные занятия должны способствовать не только развитию «ведущих» в этом возрасте качеств, но и «отстающих», в особенности ловкости, а у девочек и быстроты.</w:t>
      </w:r>
    </w:p>
    <w:p w:rsidR="00F73D8B" w:rsidRDefault="00F73D8B" w:rsidP="00F73D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73D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062E01" w:rsidRPr="00F73D8B" w:rsidRDefault="00062E01" w:rsidP="00F73D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bookmarkStart w:id="2" w:name="_GoBack"/>
      <w:bookmarkEnd w:id="2"/>
    </w:p>
    <w:p w:rsidR="00F73D8B" w:rsidRPr="00F73D8B" w:rsidRDefault="00F73D8B" w:rsidP="00F73D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73D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F73D8B" w:rsidRPr="00F73D8B" w:rsidRDefault="00F73D8B" w:rsidP="00F73D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73D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F73D8B" w:rsidRPr="00F73D8B" w:rsidRDefault="00F73D8B" w:rsidP="00F73D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73D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F73D8B" w:rsidRPr="00F73D8B" w:rsidRDefault="00F73D8B" w:rsidP="00F73D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73D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F73D8B" w:rsidRPr="00F73D8B" w:rsidRDefault="00F73D8B" w:rsidP="00F73D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73D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F73D8B" w:rsidRPr="00F73D8B" w:rsidRDefault="00F73D8B" w:rsidP="00F73D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73D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F73D8B" w:rsidRPr="00F73D8B" w:rsidRDefault="00F73D8B" w:rsidP="00F73D8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73D8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Приложение 2</w:t>
      </w:r>
    </w:p>
    <w:p w:rsidR="00F73D8B" w:rsidRPr="00F73D8B" w:rsidRDefault="00F73D8B" w:rsidP="00F73D8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73D8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Тестовые задания для промежуточной аттестации обучающихся</w:t>
      </w:r>
    </w:p>
    <w:p w:rsidR="00F73D8B" w:rsidRPr="00F73D8B" w:rsidRDefault="00F73D8B" w:rsidP="00F73D8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73D8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F73D8B" w:rsidRPr="00F73D8B" w:rsidRDefault="00F73D8B" w:rsidP="00F73D8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73D8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lastRenderedPageBreak/>
        <w:t>Вариант1</w:t>
      </w:r>
    </w:p>
    <w:p w:rsidR="00F73D8B" w:rsidRPr="00F73D8B" w:rsidRDefault="00F73D8B" w:rsidP="00F73D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73D8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Промежуточная аттестация учащегося детского объединения «Юный турист»</w:t>
      </w:r>
    </w:p>
    <w:p w:rsidR="00F73D8B" w:rsidRPr="00F73D8B" w:rsidRDefault="00F73D8B" w:rsidP="00F73D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73D8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Ф.И.О.___________________________________________________________________</w:t>
      </w:r>
    </w:p>
    <w:p w:rsidR="00F73D8B" w:rsidRPr="00F73D8B" w:rsidRDefault="00F73D8B" w:rsidP="00F73D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73D8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Дата_________</w:t>
      </w:r>
    </w:p>
    <w:p w:rsidR="00F73D8B" w:rsidRPr="00F73D8B" w:rsidRDefault="00F73D8B" w:rsidP="00F73D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73D8B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Задание 1: </w:t>
      </w:r>
      <w:r w:rsidRPr="00F73D8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укажи название топографических знаков.</w:t>
      </w:r>
    </w:p>
    <w:p w:rsidR="00F73D8B" w:rsidRPr="00F73D8B" w:rsidRDefault="00F73D8B" w:rsidP="00F73D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73D8B">
        <w:rPr>
          <w:rFonts w:ascii="Times New Roman" w:eastAsia="Times New Roman" w:hAnsi="Times New Roman" w:cs="Times New Roman"/>
          <w:noProof/>
          <w:color w:val="181818"/>
          <w:sz w:val="24"/>
          <w:szCs w:val="24"/>
          <w:lang w:eastAsia="ru-RU"/>
        </w:rPr>
        <w:drawing>
          <wp:inline distT="0" distB="0" distL="0" distR="0">
            <wp:extent cx="1438910" cy="1454785"/>
            <wp:effectExtent l="0" t="0" r="8890" b="0"/>
            <wp:docPr id="19" name="Рисунок 19" descr="https://documents.infourok.ru/8fbdd2bd-f2a2-44b1-afc9-51bb1a7ce088/0/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ocuments.infourok.ru/8fbdd2bd-f2a2-44b1-afc9-51bb1a7ce088/0/image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910" cy="145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D8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     </w:t>
      </w:r>
      <w:r w:rsidRPr="00F73D8B">
        <w:rPr>
          <w:rFonts w:ascii="Times New Roman" w:eastAsia="Times New Roman" w:hAnsi="Times New Roman" w:cs="Times New Roman"/>
          <w:noProof/>
          <w:color w:val="181818"/>
          <w:sz w:val="24"/>
          <w:szCs w:val="24"/>
          <w:lang w:eastAsia="ru-RU"/>
        </w:rPr>
        <w:drawing>
          <wp:inline distT="0" distB="0" distL="0" distR="0">
            <wp:extent cx="1311910" cy="1383665"/>
            <wp:effectExtent l="0" t="0" r="2540" b="6985"/>
            <wp:docPr id="18" name="Рисунок 18" descr="https://documents.infourok.ru/8fbdd2bd-f2a2-44b1-afc9-51bb1a7ce088/0/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ocuments.infourok.ru/8fbdd2bd-f2a2-44b1-afc9-51bb1a7ce088/0/image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910" cy="1383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D8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       </w:t>
      </w:r>
      <w:r w:rsidRPr="00F73D8B">
        <w:rPr>
          <w:rFonts w:ascii="Times New Roman" w:eastAsia="Times New Roman" w:hAnsi="Times New Roman" w:cs="Times New Roman"/>
          <w:noProof/>
          <w:color w:val="181818"/>
          <w:sz w:val="24"/>
          <w:szCs w:val="24"/>
          <w:lang w:eastAsia="ru-RU"/>
        </w:rPr>
        <w:drawing>
          <wp:inline distT="0" distB="0" distL="0" distR="0">
            <wp:extent cx="1271905" cy="930275"/>
            <wp:effectExtent l="0" t="0" r="4445" b="3175"/>
            <wp:docPr id="17" name="Рисунок 17" descr="https://documents.infourok.ru/8fbdd2bd-f2a2-44b1-afc9-51bb1a7ce088/0/image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ocuments.infourok.ru/8fbdd2bd-f2a2-44b1-afc9-51bb1a7ce088/0/image0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905" cy="93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D8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                    </w:t>
      </w:r>
    </w:p>
    <w:p w:rsidR="00F73D8B" w:rsidRPr="00F73D8B" w:rsidRDefault="00F73D8B" w:rsidP="00F73D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73D8B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Задание 2:</w:t>
      </w:r>
      <w:r w:rsidRPr="00F73D8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Укажите, что за костер изображен на рисунке</w:t>
      </w:r>
    </w:p>
    <w:p w:rsidR="00F73D8B" w:rsidRPr="00F73D8B" w:rsidRDefault="00F73D8B" w:rsidP="00F73D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73D8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F73D8B" w:rsidRPr="00F73D8B" w:rsidRDefault="00F73D8B" w:rsidP="00F73D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73D8B">
        <w:rPr>
          <w:rFonts w:ascii="Times New Roman" w:eastAsia="Times New Roman" w:hAnsi="Times New Roman" w:cs="Times New Roman"/>
          <w:noProof/>
          <w:color w:val="181818"/>
          <w:sz w:val="24"/>
          <w:szCs w:val="24"/>
          <w:lang w:eastAsia="ru-RU"/>
        </w:rPr>
        <w:drawing>
          <wp:inline distT="0" distB="0" distL="0" distR="0">
            <wp:extent cx="3084830" cy="1598295"/>
            <wp:effectExtent l="0" t="0" r="1270" b="1905"/>
            <wp:docPr id="16" name="Рисунок 16" descr="https://documents.infourok.ru/8fbdd2bd-f2a2-44b1-afc9-51bb1a7ce088/0/image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ocuments.infourok.ru/8fbdd2bd-f2a2-44b1-afc9-51bb1a7ce088/0/image00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4830" cy="1598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3D8B" w:rsidRPr="00F73D8B" w:rsidRDefault="00F73D8B" w:rsidP="00F73D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73D8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F73D8B" w:rsidRPr="00F73D8B" w:rsidRDefault="00F73D8B" w:rsidP="00F73D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73D8B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Задание 3</w:t>
      </w:r>
      <w:r w:rsidRPr="00F73D8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 назовите узел, изображенный на рисунке                         </w:t>
      </w:r>
      <w:r w:rsidRPr="00F73D8B">
        <w:rPr>
          <w:rFonts w:ascii="Times New Roman" w:eastAsia="Times New Roman" w:hAnsi="Times New Roman" w:cs="Times New Roman"/>
          <w:noProof/>
          <w:color w:val="181818"/>
          <w:sz w:val="24"/>
          <w:szCs w:val="24"/>
          <w:lang w:eastAsia="ru-RU"/>
        </w:rPr>
        <w:drawing>
          <wp:inline distT="0" distB="0" distL="0" distR="0">
            <wp:extent cx="1169035" cy="803275"/>
            <wp:effectExtent l="0" t="0" r="0" b="0"/>
            <wp:docPr id="15" name="Рисунок 15" descr="https://documents.infourok.ru/8fbdd2bd-f2a2-44b1-afc9-51bb1a7ce088/0/image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documents.infourok.ru/8fbdd2bd-f2a2-44b1-afc9-51bb1a7ce088/0/image00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035" cy="80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3D8B" w:rsidRPr="00F73D8B" w:rsidRDefault="00F73D8B" w:rsidP="00F73D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73D8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F73D8B" w:rsidRPr="00F73D8B" w:rsidRDefault="00F73D8B" w:rsidP="00F73D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73D8B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Задание 4:  </w:t>
      </w:r>
      <w:r w:rsidRPr="00F73D8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перечислите личное  и групповое </w:t>
      </w:r>
      <w:proofErr w:type="spellStart"/>
      <w:r w:rsidRPr="00F73D8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спецснаряжение</w:t>
      </w:r>
      <w:proofErr w:type="spellEnd"/>
      <w:r w:rsidRPr="00F73D8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для водного похода</w:t>
      </w:r>
    </w:p>
    <w:p w:rsidR="00F73D8B" w:rsidRPr="00F73D8B" w:rsidRDefault="00F73D8B" w:rsidP="00F73D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73D8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F73D8B" w:rsidRPr="00F73D8B" w:rsidRDefault="00F73D8B" w:rsidP="00F73D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73D8B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Задание 5</w:t>
      </w:r>
      <w:r w:rsidRPr="00F73D8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 укажите тип повязки</w:t>
      </w:r>
      <w:r w:rsidRPr="00F73D8B">
        <w:rPr>
          <w:rFonts w:ascii="Times New Roman" w:eastAsia="Times New Roman" w:hAnsi="Times New Roman" w:cs="Times New Roman"/>
          <w:noProof/>
          <w:color w:val="181818"/>
          <w:sz w:val="24"/>
          <w:szCs w:val="24"/>
          <w:lang w:eastAsia="ru-RU"/>
        </w:rPr>
        <w:drawing>
          <wp:inline distT="0" distB="0" distL="0" distR="0">
            <wp:extent cx="2019935" cy="1121410"/>
            <wp:effectExtent l="0" t="0" r="0" b="2540"/>
            <wp:docPr id="14" name="Рисунок 14" descr="https://documents.infourok.ru/8fbdd2bd-f2a2-44b1-afc9-51bb1a7ce088/0/image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documents.infourok.ru/8fbdd2bd-f2a2-44b1-afc9-51bb1a7ce088/0/image00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935" cy="1121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3D8B" w:rsidRPr="00F73D8B" w:rsidRDefault="00F73D8B" w:rsidP="00F73D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73D8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F73D8B" w:rsidRPr="00F73D8B" w:rsidRDefault="00F73D8B" w:rsidP="00F73D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73D8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Вариант 2</w:t>
      </w:r>
    </w:p>
    <w:p w:rsidR="00F73D8B" w:rsidRPr="00F73D8B" w:rsidRDefault="00F73D8B" w:rsidP="00F73D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73D8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Промежуточная аттестация учащегося детского объединения «Юный турист»</w:t>
      </w:r>
    </w:p>
    <w:p w:rsidR="00F73D8B" w:rsidRPr="00F73D8B" w:rsidRDefault="00F73D8B" w:rsidP="00F73D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73D8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Ф.И.О.___________________________________________________________________</w:t>
      </w:r>
    </w:p>
    <w:p w:rsidR="00F73D8B" w:rsidRPr="00F73D8B" w:rsidRDefault="00F73D8B" w:rsidP="00F73D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73D8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Дата_________</w:t>
      </w:r>
    </w:p>
    <w:p w:rsidR="00F73D8B" w:rsidRPr="00F73D8B" w:rsidRDefault="00F73D8B" w:rsidP="00F73D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73D8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F73D8B" w:rsidRPr="00F73D8B" w:rsidRDefault="00F73D8B" w:rsidP="00F73D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73D8B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Задание 1: </w:t>
      </w:r>
      <w:r w:rsidRPr="00F73D8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укажи название топографических знаков.</w:t>
      </w:r>
    </w:p>
    <w:p w:rsidR="00F73D8B" w:rsidRPr="00F73D8B" w:rsidRDefault="00F73D8B" w:rsidP="00F73D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73D8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                     </w:t>
      </w:r>
      <w:r w:rsidRPr="00F73D8B">
        <w:rPr>
          <w:rFonts w:ascii="Times New Roman" w:eastAsia="Times New Roman" w:hAnsi="Times New Roman" w:cs="Times New Roman"/>
          <w:noProof/>
          <w:color w:val="181818"/>
          <w:sz w:val="24"/>
          <w:szCs w:val="24"/>
          <w:lang w:eastAsia="ru-RU"/>
        </w:rPr>
        <w:drawing>
          <wp:inline distT="0" distB="0" distL="0" distR="0">
            <wp:extent cx="1009650" cy="1987550"/>
            <wp:effectExtent l="0" t="0" r="0" b="0"/>
            <wp:docPr id="13" name="Рисунок 13" descr="https://documents.infourok.ru/8fbdd2bd-f2a2-44b1-afc9-51bb1a7ce088/0/image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documents.infourok.ru/8fbdd2bd-f2a2-44b1-afc9-51bb1a7ce088/0/image00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98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D8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   </w:t>
      </w:r>
      <w:r w:rsidRPr="00F73D8B">
        <w:rPr>
          <w:rFonts w:ascii="Times New Roman" w:eastAsia="Times New Roman" w:hAnsi="Times New Roman" w:cs="Times New Roman"/>
          <w:noProof/>
          <w:color w:val="181818"/>
          <w:sz w:val="24"/>
          <w:szCs w:val="24"/>
          <w:lang w:eastAsia="ru-RU"/>
        </w:rPr>
        <w:drawing>
          <wp:inline distT="0" distB="0" distL="0" distR="0">
            <wp:extent cx="1216660" cy="731520"/>
            <wp:effectExtent l="0" t="0" r="2540" b="0"/>
            <wp:docPr id="12" name="Рисунок 12" descr="https://documents.infourok.ru/8fbdd2bd-f2a2-44b1-afc9-51bb1a7ce088/0/image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documents.infourok.ru/8fbdd2bd-f2a2-44b1-afc9-51bb1a7ce088/0/image00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66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D8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     </w:t>
      </w:r>
      <w:r w:rsidRPr="00F73D8B">
        <w:rPr>
          <w:rFonts w:ascii="Times New Roman" w:eastAsia="Times New Roman" w:hAnsi="Times New Roman" w:cs="Times New Roman"/>
          <w:noProof/>
          <w:color w:val="181818"/>
          <w:sz w:val="24"/>
          <w:szCs w:val="24"/>
          <w:lang w:eastAsia="ru-RU"/>
        </w:rPr>
        <w:drawing>
          <wp:inline distT="0" distB="0" distL="0" distR="0">
            <wp:extent cx="1296035" cy="787400"/>
            <wp:effectExtent l="0" t="0" r="0" b="0"/>
            <wp:docPr id="11" name="Рисунок 11" descr="https://documents.infourok.ru/8fbdd2bd-f2a2-44b1-afc9-51bb1a7ce088/0/image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documents.infourok.ru/8fbdd2bd-f2a2-44b1-afc9-51bb1a7ce088/0/image00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035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D8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</w:t>
      </w:r>
    </w:p>
    <w:p w:rsidR="00F73D8B" w:rsidRPr="00F73D8B" w:rsidRDefault="00F73D8B" w:rsidP="00F73D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73D8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</w:t>
      </w:r>
    </w:p>
    <w:p w:rsidR="00F73D8B" w:rsidRPr="00F73D8B" w:rsidRDefault="00F73D8B" w:rsidP="00F73D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73D8B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Задание 2: </w:t>
      </w:r>
      <w:r w:rsidRPr="00F73D8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Укажите, что за костер изображен на рисунке</w:t>
      </w:r>
    </w:p>
    <w:p w:rsidR="00F73D8B" w:rsidRPr="00F73D8B" w:rsidRDefault="00F73D8B" w:rsidP="00F73D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73D8B">
        <w:rPr>
          <w:rFonts w:ascii="Times New Roman" w:eastAsia="Times New Roman" w:hAnsi="Times New Roman" w:cs="Times New Roman"/>
          <w:noProof/>
          <w:color w:val="181818"/>
          <w:sz w:val="24"/>
          <w:szCs w:val="24"/>
          <w:lang w:eastAsia="ru-RU"/>
        </w:rPr>
        <w:drawing>
          <wp:inline distT="0" distB="0" distL="0" distR="0">
            <wp:extent cx="2790825" cy="1447165"/>
            <wp:effectExtent l="0" t="0" r="9525" b="635"/>
            <wp:docPr id="10" name="Рисунок 10" descr="https://documents.infourok.ru/8fbdd2bd-f2a2-44b1-afc9-51bb1a7ce088/0/image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documents.infourok.ru/8fbdd2bd-f2a2-44b1-afc9-51bb1a7ce088/0/image01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144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3D8B" w:rsidRPr="00F73D8B" w:rsidRDefault="00F73D8B" w:rsidP="00F73D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73D8B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Задание 3</w:t>
      </w:r>
      <w:r w:rsidRPr="00F73D8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 назовите узел, изображенный на рисунке</w:t>
      </w:r>
    </w:p>
    <w:p w:rsidR="00F73D8B" w:rsidRPr="00F73D8B" w:rsidRDefault="00F73D8B" w:rsidP="00F73D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73D8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F73D8B" w:rsidRPr="00F73D8B" w:rsidRDefault="00F73D8B" w:rsidP="00F73D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73D8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F73D8B" w:rsidRPr="00F73D8B" w:rsidRDefault="00F73D8B" w:rsidP="00F73D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73D8B">
        <w:rPr>
          <w:rFonts w:ascii="Times New Roman" w:eastAsia="Times New Roman" w:hAnsi="Times New Roman" w:cs="Times New Roman"/>
          <w:noProof/>
          <w:color w:val="181818"/>
          <w:sz w:val="24"/>
          <w:szCs w:val="24"/>
          <w:lang w:eastAsia="ru-RU"/>
        </w:rPr>
        <w:drawing>
          <wp:inline distT="0" distB="0" distL="0" distR="0">
            <wp:extent cx="2067560" cy="1256030"/>
            <wp:effectExtent l="0" t="0" r="8890" b="1270"/>
            <wp:docPr id="9" name="Рисунок 9" descr="https://documents.infourok.ru/8fbdd2bd-f2a2-44b1-afc9-51bb1a7ce088/0/image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documents.infourok.ru/8fbdd2bd-f2a2-44b1-afc9-51bb1a7ce088/0/image01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7560" cy="1256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3D8B" w:rsidRPr="00F73D8B" w:rsidRDefault="00F73D8B" w:rsidP="00F73D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73D8B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Задание 4:  </w:t>
      </w:r>
      <w:r w:rsidRPr="00F73D8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перечислите личное  и групповое </w:t>
      </w:r>
      <w:proofErr w:type="spellStart"/>
      <w:r w:rsidRPr="00F73D8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спецснаряжение</w:t>
      </w:r>
      <w:proofErr w:type="spellEnd"/>
      <w:r w:rsidRPr="00F73D8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для пешего похода</w:t>
      </w:r>
    </w:p>
    <w:p w:rsidR="00F73D8B" w:rsidRPr="00F73D8B" w:rsidRDefault="00F73D8B" w:rsidP="00F73D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73D8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F73D8B" w:rsidRPr="00F73D8B" w:rsidRDefault="00F73D8B" w:rsidP="00F73D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73D8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F73D8B" w:rsidRPr="00F73D8B" w:rsidRDefault="00F73D8B" w:rsidP="00F73D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73D8B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Задание 5</w:t>
      </w:r>
      <w:r w:rsidRPr="00F73D8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 укажите тип повязки         </w:t>
      </w:r>
      <w:r w:rsidRPr="00F73D8B">
        <w:rPr>
          <w:rFonts w:ascii="Times New Roman" w:eastAsia="Times New Roman" w:hAnsi="Times New Roman" w:cs="Times New Roman"/>
          <w:noProof/>
          <w:color w:val="181818"/>
          <w:sz w:val="24"/>
          <w:szCs w:val="24"/>
          <w:lang w:eastAsia="ru-RU"/>
        </w:rPr>
        <w:drawing>
          <wp:inline distT="0" distB="0" distL="0" distR="0">
            <wp:extent cx="1375410" cy="1256030"/>
            <wp:effectExtent l="0" t="0" r="0" b="1270"/>
            <wp:docPr id="8" name="Рисунок 8" descr="https://documents.infourok.ru/8fbdd2bd-f2a2-44b1-afc9-51bb1a7ce088/0/image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documents.infourok.ru/8fbdd2bd-f2a2-44b1-afc9-51bb1a7ce088/0/image012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410" cy="1256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3D8B" w:rsidRPr="00F73D8B" w:rsidRDefault="00F73D8B" w:rsidP="00F73D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73D8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Вариант 3</w:t>
      </w:r>
    </w:p>
    <w:p w:rsidR="00F73D8B" w:rsidRPr="00F73D8B" w:rsidRDefault="00F73D8B" w:rsidP="00F73D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73D8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Промежуточная аттестация учащегося детского объединения «Юный турист»</w:t>
      </w:r>
    </w:p>
    <w:p w:rsidR="00F73D8B" w:rsidRPr="00F73D8B" w:rsidRDefault="00F73D8B" w:rsidP="00F73D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73D8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Ф.И.О.___________________________________________________________________</w:t>
      </w:r>
    </w:p>
    <w:p w:rsidR="00F73D8B" w:rsidRPr="00F73D8B" w:rsidRDefault="00F73D8B" w:rsidP="00F73D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73D8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Дата_________</w:t>
      </w:r>
    </w:p>
    <w:p w:rsidR="00F73D8B" w:rsidRPr="00F73D8B" w:rsidRDefault="00F73D8B" w:rsidP="00F73D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73D8B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Задание 1: </w:t>
      </w:r>
      <w:r w:rsidRPr="00F73D8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укажи название топографических знаков.</w:t>
      </w:r>
    </w:p>
    <w:p w:rsidR="00F73D8B" w:rsidRPr="00F73D8B" w:rsidRDefault="00F73D8B" w:rsidP="00F73D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73D8B">
        <w:rPr>
          <w:rFonts w:ascii="Times New Roman" w:eastAsia="Times New Roman" w:hAnsi="Times New Roman" w:cs="Times New Roman"/>
          <w:noProof/>
          <w:color w:val="181818"/>
          <w:sz w:val="24"/>
          <w:szCs w:val="24"/>
          <w:lang w:eastAsia="ru-RU"/>
        </w:rPr>
        <w:lastRenderedPageBreak/>
        <w:drawing>
          <wp:inline distT="0" distB="0" distL="0" distR="0">
            <wp:extent cx="4214495" cy="2083435"/>
            <wp:effectExtent l="0" t="0" r="0" b="0"/>
            <wp:docPr id="7" name="Рисунок 7" descr="https://documents.infourok.ru/8fbdd2bd-f2a2-44b1-afc9-51bb1a7ce088/0/image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documents.infourok.ru/8fbdd2bd-f2a2-44b1-afc9-51bb1a7ce088/0/image013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4495" cy="2083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D8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                                                          </w:t>
      </w:r>
    </w:p>
    <w:p w:rsidR="00F73D8B" w:rsidRPr="00F73D8B" w:rsidRDefault="00F73D8B" w:rsidP="00F73D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73D8B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Задание 2: </w:t>
      </w:r>
      <w:r w:rsidRPr="00F73D8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Укажите, что за костер изображен на рисунке, для чего он используется</w:t>
      </w:r>
    </w:p>
    <w:p w:rsidR="00F73D8B" w:rsidRPr="00F73D8B" w:rsidRDefault="00F73D8B" w:rsidP="00F73D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73D8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F73D8B" w:rsidRPr="00F73D8B" w:rsidRDefault="00F73D8B" w:rsidP="00F73D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73D8B">
        <w:rPr>
          <w:rFonts w:ascii="Times New Roman" w:eastAsia="Times New Roman" w:hAnsi="Times New Roman" w:cs="Times New Roman"/>
          <w:noProof/>
          <w:color w:val="181818"/>
          <w:sz w:val="24"/>
          <w:szCs w:val="24"/>
          <w:lang w:eastAsia="ru-RU"/>
        </w:rPr>
        <w:drawing>
          <wp:inline distT="0" distB="0" distL="0" distR="0">
            <wp:extent cx="4158615" cy="1017905"/>
            <wp:effectExtent l="0" t="0" r="0" b="0"/>
            <wp:docPr id="6" name="Рисунок 6" descr="https://documents.infourok.ru/8fbdd2bd-f2a2-44b1-afc9-51bb1a7ce088/0/image0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documents.infourok.ru/8fbdd2bd-f2a2-44b1-afc9-51bb1a7ce088/0/image014.gif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8615" cy="101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3D8B" w:rsidRPr="00F73D8B" w:rsidRDefault="00F73D8B" w:rsidP="00F73D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73D8B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Задание 3</w:t>
      </w:r>
      <w:r w:rsidRPr="00F73D8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 назовите узел, который служит для соединения веревок разного диаметра. Завяжите его самостоятельно.</w:t>
      </w:r>
    </w:p>
    <w:p w:rsidR="00F73D8B" w:rsidRPr="00F73D8B" w:rsidRDefault="00F73D8B" w:rsidP="00F73D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73D8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F73D8B" w:rsidRPr="00F73D8B" w:rsidRDefault="00F73D8B" w:rsidP="00F73D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73D8B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Задание 4</w:t>
      </w:r>
      <w:r w:rsidRPr="00F73D8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 тепловой удар, ваши действия?</w:t>
      </w:r>
    </w:p>
    <w:p w:rsidR="00F73D8B" w:rsidRPr="00F73D8B" w:rsidRDefault="00F73D8B" w:rsidP="00F73D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73D8B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Задание 5:  </w:t>
      </w:r>
      <w:r w:rsidRPr="00F73D8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перечислите способы очистки воды в походных условиях</w:t>
      </w:r>
    </w:p>
    <w:p w:rsidR="00F73D8B" w:rsidRPr="00F73D8B" w:rsidRDefault="00F73D8B" w:rsidP="00F73D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73D8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F73D8B" w:rsidRPr="00F73D8B" w:rsidRDefault="00F73D8B" w:rsidP="00F73D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73D8B">
        <w:rPr>
          <w:rFonts w:ascii="Times New Roman" w:eastAsia="Times New Roman" w:hAnsi="Times New Roman" w:cs="Times New Roman"/>
          <w:noProof/>
          <w:color w:val="181818"/>
          <w:sz w:val="24"/>
          <w:szCs w:val="24"/>
          <w:lang w:eastAsia="ru-RU"/>
        </w:rPr>
        <w:drawing>
          <wp:inline distT="0" distB="0" distL="0" distR="0">
            <wp:extent cx="2266315" cy="1264285"/>
            <wp:effectExtent l="0" t="0" r="635" b="0"/>
            <wp:docPr id="5" name="Рисунок 5" descr="https://documents.infourok.ru/8fbdd2bd-f2a2-44b1-afc9-51bb1a7ce088/0/image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documents.infourok.ru/8fbdd2bd-f2a2-44b1-afc9-51bb1a7ce088/0/image015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315" cy="1264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3D8B" w:rsidRPr="00F73D8B" w:rsidRDefault="00F73D8B" w:rsidP="00F73D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73D8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F73D8B" w:rsidRPr="00F73D8B" w:rsidRDefault="00F73D8B" w:rsidP="00F73D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73D8B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Задание 6</w:t>
      </w:r>
      <w:r w:rsidRPr="00F73D8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 укажите тип повязки, в каких случаях она используется</w:t>
      </w:r>
    </w:p>
    <w:p w:rsidR="00F73D8B" w:rsidRPr="00F73D8B" w:rsidRDefault="00F73D8B" w:rsidP="00F73D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73D8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F73D8B" w:rsidRPr="00F73D8B" w:rsidRDefault="00F73D8B" w:rsidP="00F73D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73D8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Вариант 4</w:t>
      </w:r>
    </w:p>
    <w:p w:rsidR="00F73D8B" w:rsidRPr="00F73D8B" w:rsidRDefault="00F73D8B" w:rsidP="00F73D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73D8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Промежуточная аттестация учащегося детского объединения «Юный турист»</w:t>
      </w:r>
    </w:p>
    <w:p w:rsidR="00F73D8B" w:rsidRPr="00F73D8B" w:rsidRDefault="00F73D8B" w:rsidP="00F73D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73D8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Ф.И.О.___________________________________________________________________</w:t>
      </w:r>
    </w:p>
    <w:p w:rsidR="00F73D8B" w:rsidRPr="00F73D8B" w:rsidRDefault="00F73D8B" w:rsidP="00F73D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73D8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Дата_________</w:t>
      </w:r>
    </w:p>
    <w:p w:rsidR="00F73D8B" w:rsidRPr="00F73D8B" w:rsidRDefault="00F73D8B" w:rsidP="00F73D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73D8B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Задание 1: </w:t>
      </w:r>
      <w:r w:rsidRPr="00F73D8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укажи название топографических знаков.</w:t>
      </w:r>
    </w:p>
    <w:p w:rsidR="00F73D8B" w:rsidRPr="00F73D8B" w:rsidRDefault="00F73D8B" w:rsidP="00F73D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73D8B">
        <w:rPr>
          <w:rFonts w:ascii="Times New Roman" w:eastAsia="Times New Roman" w:hAnsi="Times New Roman" w:cs="Times New Roman"/>
          <w:noProof/>
          <w:color w:val="181818"/>
          <w:sz w:val="24"/>
          <w:szCs w:val="24"/>
          <w:lang w:eastAsia="ru-RU"/>
        </w:rPr>
        <w:lastRenderedPageBreak/>
        <w:drawing>
          <wp:inline distT="0" distB="0" distL="0" distR="0">
            <wp:extent cx="5597525" cy="1757045"/>
            <wp:effectExtent l="0" t="0" r="3175" b="0"/>
            <wp:docPr id="4" name="Рисунок 4" descr="https://documents.infourok.ru/8fbdd2bd-f2a2-44b1-afc9-51bb1a7ce088/0/image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documents.infourok.ru/8fbdd2bd-f2a2-44b1-afc9-51bb1a7ce088/0/image016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7525" cy="1757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D8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                                                     </w:t>
      </w:r>
    </w:p>
    <w:p w:rsidR="00F73D8B" w:rsidRPr="00F73D8B" w:rsidRDefault="00F73D8B" w:rsidP="00F73D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73D8B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Задание 2: </w:t>
      </w:r>
      <w:r w:rsidRPr="00F73D8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назовите, что за костер изображен на рисунке, для чего он используется</w:t>
      </w:r>
    </w:p>
    <w:p w:rsidR="00F73D8B" w:rsidRPr="00F73D8B" w:rsidRDefault="00F73D8B" w:rsidP="00F73D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73D8B">
        <w:rPr>
          <w:rFonts w:ascii="Times New Roman" w:eastAsia="Times New Roman" w:hAnsi="Times New Roman" w:cs="Times New Roman"/>
          <w:noProof/>
          <w:color w:val="181818"/>
          <w:sz w:val="24"/>
          <w:szCs w:val="24"/>
          <w:lang w:eastAsia="ru-RU"/>
        </w:rPr>
        <w:drawing>
          <wp:inline distT="0" distB="0" distL="0" distR="0">
            <wp:extent cx="1383665" cy="2115185"/>
            <wp:effectExtent l="0" t="0" r="6985" b="0"/>
            <wp:docPr id="3" name="Рисунок 3" descr="https://documents.infourok.ru/8fbdd2bd-f2a2-44b1-afc9-51bb1a7ce088/0/image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documents.infourok.ru/8fbdd2bd-f2a2-44b1-afc9-51bb1a7ce088/0/image017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665" cy="2115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3D8B" w:rsidRPr="00F73D8B" w:rsidRDefault="00F73D8B" w:rsidP="00F73D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73D8B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Задание 3</w:t>
      </w:r>
      <w:r w:rsidRPr="00F73D8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 назовите узел, укажите, для чего он используется, завяжите его самостоятельно</w:t>
      </w:r>
    </w:p>
    <w:p w:rsidR="00F73D8B" w:rsidRPr="00F73D8B" w:rsidRDefault="00F73D8B" w:rsidP="00F73D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73D8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F73D8B" w:rsidRPr="00F73D8B" w:rsidRDefault="00F73D8B" w:rsidP="00F73D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73D8B">
        <w:rPr>
          <w:rFonts w:ascii="Times New Roman" w:eastAsia="Times New Roman" w:hAnsi="Times New Roman" w:cs="Times New Roman"/>
          <w:noProof/>
          <w:color w:val="181818"/>
          <w:sz w:val="24"/>
          <w:szCs w:val="24"/>
          <w:lang w:eastAsia="ru-RU"/>
        </w:rPr>
        <w:drawing>
          <wp:inline distT="0" distB="0" distL="0" distR="0">
            <wp:extent cx="2417445" cy="763270"/>
            <wp:effectExtent l="0" t="0" r="1905" b="0"/>
            <wp:docPr id="2" name="Рисунок 2" descr="https://documents.infourok.ru/8fbdd2bd-f2a2-44b1-afc9-51bb1a7ce088/0/image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documents.infourok.ru/8fbdd2bd-f2a2-44b1-afc9-51bb1a7ce088/0/image018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7445" cy="76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3D8B" w:rsidRPr="00F73D8B" w:rsidRDefault="00F73D8B" w:rsidP="00F73D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73D8B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Задание 4</w:t>
      </w:r>
      <w:r w:rsidRPr="00F73D8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 первая помощь при закрытом переломе</w:t>
      </w:r>
    </w:p>
    <w:p w:rsidR="00F73D8B" w:rsidRPr="00F73D8B" w:rsidRDefault="00F73D8B" w:rsidP="00F73D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73D8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F73D8B" w:rsidRPr="00F73D8B" w:rsidRDefault="00F73D8B" w:rsidP="00F73D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73D8B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Задание 5:  </w:t>
      </w:r>
      <w:r w:rsidRPr="00F73D8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перечислите ядовитые растения нашего региона</w:t>
      </w:r>
    </w:p>
    <w:p w:rsidR="00F73D8B" w:rsidRPr="00F73D8B" w:rsidRDefault="00F73D8B" w:rsidP="00F73D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73D8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F73D8B" w:rsidRPr="00F73D8B" w:rsidRDefault="00F73D8B" w:rsidP="00F73D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73D8B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Задание 6</w:t>
      </w:r>
      <w:r w:rsidRPr="00F73D8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 укажите тип повязки, в каких случаях она используется, выполните ее самостоятельно </w:t>
      </w:r>
      <w:r w:rsidRPr="00F73D8B">
        <w:rPr>
          <w:rFonts w:ascii="Times New Roman" w:eastAsia="Times New Roman" w:hAnsi="Times New Roman" w:cs="Times New Roman"/>
          <w:noProof/>
          <w:color w:val="181818"/>
          <w:sz w:val="24"/>
          <w:szCs w:val="24"/>
          <w:lang w:eastAsia="ru-RU"/>
        </w:rPr>
        <w:drawing>
          <wp:inline distT="0" distB="0" distL="0" distR="0">
            <wp:extent cx="2266315" cy="1264285"/>
            <wp:effectExtent l="0" t="0" r="635" b="0"/>
            <wp:docPr id="1" name="Рисунок 1" descr="https://documents.infourok.ru/8fbdd2bd-f2a2-44b1-afc9-51bb1a7ce088/0/image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documents.infourok.ru/8fbdd2bd-f2a2-44b1-afc9-51bb1a7ce088/0/image019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315" cy="1264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3D8B" w:rsidRPr="00F73D8B" w:rsidRDefault="00F73D8B" w:rsidP="00F73D8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73D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F73D8B" w:rsidRPr="00F73D8B" w:rsidRDefault="00F73D8B" w:rsidP="00F73D8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73D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F73D8B" w:rsidRPr="00F73D8B" w:rsidRDefault="00F73D8B" w:rsidP="00F73D8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73D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F73D8B" w:rsidRPr="00F73D8B" w:rsidRDefault="00F73D8B" w:rsidP="00F73D8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73D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F73D8B" w:rsidRPr="00F73D8B" w:rsidRDefault="00F73D8B" w:rsidP="00F73D8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73D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F73D8B" w:rsidRPr="00F73D8B" w:rsidRDefault="00F73D8B" w:rsidP="00F73D8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73D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F73D8B" w:rsidRPr="00F73D8B" w:rsidRDefault="00F73D8B" w:rsidP="00F73D8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73D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F73D8B" w:rsidRPr="00F73D8B" w:rsidRDefault="00F73D8B" w:rsidP="00F73D8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73D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F73D8B" w:rsidRPr="00F73D8B" w:rsidRDefault="00F73D8B" w:rsidP="00F73D8B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73D8B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lastRenderedPageBreak/>
        <w:t>Приложение 3.</w:t>
      </w:r>
    </w:p>
    <w:p w:rsidR="00F73D8B" w:rsidRPr="00F73D8B" w:rsidRDefault="00F73D8B" w:rsidP="00F73D8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73D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Викторины</w:t>
      </w:r>
    </w:p>
    <w:p w:rsidR="00F73D8B" w:rsidRPr="00F73D8B" w:rsidRDefault="00F73D8B" w:rsidP="00F73D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73D8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Викторина «Карта».</w:t>
      </w:r>
    </w:p>
    <w:p w:rsidR="00F73D8B" w:rsidRPr="00F73D8B" w:rsidRDefault="00F73D8B" w:rsidP="00F73D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73D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F73D8B" w:rsidRPr="00F73D8B" w:rsidRDefault="00F73D8B" w:rsidP="00F73D8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73D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</w:t>
      </w:r>
      <w:r w:rsidRPr="00F73D8B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F73D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Как называется изображение Земли на плоскости?</w:t>
      </w:r>
    </w:p>
    <w:p w:rsidR="00F73D8B" w:rsidRPr="00F73D8B" w:rsidRDefault="00F73D8B" w:rsidP="00F73D8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73D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</w:t>
      </w:r>
      <w:r w:rsidRPr="00F73D8B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F73D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Чем чаще пользуются: картой или глобусом?</w:t>
      </w:r>
    </w:p>
    <w:p w:rsidR="00F73D8B" w:rsidRPr="00F73D8B" w:rsidRDefault="00F73D8B" w:rsidP="00F73D8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73D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</w:t>
      </w:r>
      <w:r w:rsidRPr="00F73D8B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F73D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Каков преимущественно масштаб географических карт?</w:t>
      </w:r>
    </w:p>
    <w:p w:rsidR="00F73D8B" w:rsidRPr="00F73D8B" w:rsidRDefault="00F73D8B" w:rsidP="00F73D8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73D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</w:t>
      </w:r>
      <w:r w:rsidRPr="00F73D8B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F73D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Что означает зелёный цвет на топографических планах и физических картах?</w:t>
      </w:r>
    </w:p>
    <w:p w:rsidR="00F73D8B" w:rsidRPr="00F73D8B" w:rsidRDefault="00F73D8B" w:rsidP="00F73D8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73D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</w:t>
      </w:r>
      <w:r w:rsidRPr="00F73D8B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F73D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Каждая карта имеет список всех условных знаков - это так называемая…</w:t>
      </w:r>
    </w:p>
    <w:p w:rsidR="00F73D8B" w:rsidRPr="00F73D8B" w:rsidRDefault="00F73D8B" w:rsidP="00F73D8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73D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6.</w:t>
      </w:r>
      <w:r w:rsidRPr="00F73D8B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F73D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Какие карты называются контурными?</w:t>
      </w:r>
    </w:p>
    <w:p w:rsidR="00F73D8B" w:rsidRPr="00F73D8B" w:rsidRDefault="00F73D8B" w:rsidP="00F73D8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73D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7.</w:t>
      </w:r>
      <w:r w:rsidRPr="00F73D8B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F73D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Какой процесс называется генерализацией?</w:t>
      </w:r>
    </w:p>
    <w:p w:rsidR="00F73D8B" w:rsidRPr="00F73D8B" w:rsidRDefault="00F73D8B" w:rsidP="00F73D8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73D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8.</w:t>
      </w:r>
      <w:r w:rsidRPr="00F73D8B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F73D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Приведите примеры карт по содержанию.</w:t>
      </w:r>
    </w:p>
    <w:p w:rsidR="00F73D8B" w:rsidRPr="00F73D8B" w:rsidRDefault="00F73D8B" w:rsidP="00F73D8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73D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9.</w:t>
      </w:r>
      <w:r w:rsidRPr="00F73D8B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F73D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Чем необычна хранящаяся в Эрмитаже карта России?</w:t>
      </w:r>
    </w:p>
    <w:p w:rsidR="00F73D8B" w:rsidRPr="00F73D8B" w:rsidRDefault="00F73D8B" w:rsidP="00F73D8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73D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10.</w:t>
      </w:r>
      <w:r w:rsidRPr="00F73D8B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 w:rsidRPr="00F73D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Карта является важнейшим источником, чего …?</w:t>
      </w:r>
    </w:p>
    <w:p w:rsidR="00F73D8B" w:rsidRPr="00F73D8B" w:rsidRDefault="00F73D8B" w:rsidP="00F73D8B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73D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F73D8B" w:rsidRPr="00F73D8B" w:rsidRDefault="00F73D8B" w:rsidP="00F73D8B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73D8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Ответы:</w:t>
      </w:r>
    </w:p>
    <w:p w:rsidR="00F73D8B" w:rsidRPr="00F73D8B" w:rsidRDefault="00F73D8B" w:rsidP="00F73D8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73D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</w:t>
      </w:r>
      <w:r w:rsidRPr="00F73D8B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F73D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Карта</w:t>
      </w:r>
    </w:p>
    <w:p w:rsidR="00F73D8B" w:rsidRPr="00F73D8B" w:rsidRDefault="00F73D8B" w:rsidP="00F73D8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73D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</w:t>
      </w:r>
      <w:r w:rsidRPr="00F73D8B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F73D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Картой</w:t>
      </w:r>
    </w:p>
    <w:p w:rsidR="00F73D8B" w:rsidRPr="00F73D8B" w:rsidRDefault="00F73D8B" w:rsidP="00F73D8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73D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</w:t>
      </w:r>
      <w:r w:rsidRPr="00F73D8B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F73D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Крупный</w:t>
      </w:r>
    </w:p>
    <w:p w:rsidR="00F73D8B" w:rsidRPr="00F73D8B" w:rsidRDefault="00F73D8B" w:rsidP="00F73D8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73D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</w:t>
      </w:r>
      <w:r w:rsidRPr="00F73D8B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F73D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 плане – поля, заросли. На картах – равнины, низменности.</w:t>
      </w:r>
    </w:p>
    <w:p w:rsidR="00F73D8B" w:rsidRPr="00F73D8B" w:rsidRDefault="00F73D8B" w:rsidP="00F73D8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73D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</w:t>
      </w:r>
      <w:r w:rsidRPr="00F73D8B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F73D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Легенда карты</w:t>
      </w:r>
    </w:p>
    <w:p w:rsidR="00F73D8B" w:rsidRPr="00F73D8B" w:rsidRDefault="00F73D8B" w:rsidP="00F73D8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73D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6.</w:t>
      </w:r>
      <w:r w:rsidRPr="00F73D8B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F73D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 которых ничего не отмечено, а дети сами рисуют.</w:t>
      </w:r>
    </w:p>
    <w:p w:rsidR="00F73D8B" w:rsidRPr="00F73D8B" w:rsidRDefault="00F73D8B" w:rsidP="00F73D8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73D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7.</w:t>
      </w:r>
      <w:r w:rsidRPr="00F73D8B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F73D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Отбор самых главных и важных объектов для карты.</w:t>
      </w:r>
    </w:p>
    <w:p w:rsidR="00F73D8B" w:rsidRPr="00F73D8B" w:rsidRDefault="00F73D8B" w:rsidP="00F73D8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73D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8.</w:t>
      </w:r>
      <w:r w:rsidRPr="00F73D8B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F73D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Тематические, общегеографические, контурные.</w:t>
      </w:r>
    </w:p>
    <w:p w:rsidR="00F73D8B" w:rsidRPr="00F73D8B" w:rsidRDefault="00F73D8B" w:rsidP="00F73D8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73D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9.</w:t>
      </w:r>
      <w:r w:rsidRPr="00F73D8B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F73D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Самая крупномасштабная. Практически все объекты России на ней отмечены.</w:t>
      </w:r>
    </w:p>
    <w:p w:rsidR="00F73D8B" w:rsidRPr="00F73D8B" w:rsidRDefault="00F73D8B" w:rsidP="00F73D8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73D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10.</w:t>
      </w:r>
      <w:r w:rsidRPr="00F73D8B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 w:rsidRPr="00F73D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Знаний.</w:t>
      </w:r>
    </w:p>
    <w:p w:rsidR="00F73D8B" w:rsidRPr="00F73D8B" w:rsidRDefault="00F73D8B" w:rsidP="00F73D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73D8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F73D8B" w:rsidRPr="00F73D8B" w:rsidRDefault="00F73D8B" w:rsidP="00F73D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73D8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Викторина «Медицина»</w:t>
      </w:r>
    </w:p>
    <w:p w:rsidR="00F73D8B" w:rsidRPr="00F73D8B" w:rsidRDefault="00F73D8B" w:rsidP="00F73D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73D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В таблице с названиями лечебных препаратов в пустых клетках проставьте номера из следующей таблицы, указывающие назначение и область применения указанных препаратов.</w:t>
      </w:r>
    </w:p>
    <w:p w:rsidR="00F73D8B" w:rsidRPr="00F73D8B" w:rsidRDefault="00F73D8B" w:rsidP="00F73D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73D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tbl>
      <w:tblPr>
        <w:tblW w:w="9900" w:type="dxa"/>
        <w:tblInd w:w="-57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98"/>
        <w:gridCol w:w="3202"/>
        <w:gridCol w:w="286"/>
        <w:gridCol w:w="498"/>
        <w:gridCol w:w="5416"/>
      </w:tblGrid>
      <w:tr w:rsidR="00F73D8B" w:rsidRPr="00F73D8B" w:rsidTr="00042FB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D8B" w:rsidRPr="00F73D8B" w:rsidRDefault="00F73D8B" w:rsidP="00F7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D8B" w:rsidRPr="00F73D8B" w:rsidRDefault="00F73D8B" w:rsidP="00F7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Название препарата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D8B" w:rsidRPr="00F73D8B" w:rsidRDefault="00F73D8B" w:rsidP="00F7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D8B" w:rsidRPr="00F73D8B" w:rsidRDefault="00F73D8B" w:rsidP="00F7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D8B" w:rsidRPr="00F73D8B" w:rsidRDefault="00F73D8B" w:rsidP="00F7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Назначение, область применения</w:t>
            </w:r>
          </w:p>
        </w:tc>
      </w:tr>
      <w:tr w:rsidR="00F73D8B" w:rsidRPr="00F73D8B" w:rsidTr="00042FBE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D8B" w:rsidRPr="00F73D8B" w:rsidRDefault="00F73D8B" w:rsidP="00F7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D8B" w:rsidRPr="00F73D8B" w:rsidRDefault="00F73D8B" w:rsidP="00F7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Анальгин, баралгин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D8B" w:rsidRPr="00F73D8B" w:rsidRDefault="00F73D8B" w:rsidP="00F7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D8B" w:rsidRPr="00F73D8B" w:rsidRDefault="00F73D8B" w:rsidP="00F7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D8B" w:rsidRPr="00F73D8B" w:rsidRDefault="00F73D8B" w:rsidP="00F7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Противоожоговое</w:t>
            </w:r>
          </w:p>
        </w:tc>
      </w:tr>
      <w:tr w:rsidR="00F73D8B" w:rsidRPr="00F73D8B" w:rsidTr="00042FBE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D8B" w:rsidRPr="00F73D8B" w:rsidRDefault="00F73D8B" w:rsidP="00F7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D8B" w:rsidRPr="00F73D8B" w:rsidRDefault="00F73D8B" w:rsidP="00F7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Валидол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D8B" w:rsidRPr="00F73D8B" w:rsidRDefault="00F73D8B" w:rsidP="00F7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D8B" w:rsidRPr="00F73D8B" w:rsidRDefault="00F73D8B" w:rsidP="00F7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D8B" w:rsidRPr="00F73D8B" w:rsidRDefault="00F73D8B" w:rsidP="00F7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Жаропонижающее, противовоспалительное</w:t>
            </w:r>
          </w:p>
        </w:tc>
      </w:tr>
      <w:tr w:rsidR="00F73D8B" w:rsidRPr="00F73D8B" w:rsidTr="00042FBE">
        <w:trPr>
          <w:trHeight w:val="344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D8B" w:rsidRPr="00F73D8B" w:rsidRDefault="00F73D8B" w:rsidP="00F7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D8B" w:rsidRPr="00F73D8B" w:rsidRDefault="00F73D8B" w:rsidP="00F7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Лейкопластырь, бинт</w:t>
            </w:r>
          </w:p>
          <w:p w:rsidR="00F73D8B" w:rsidRPr="00F73D8B" w:rsidRDefault="00F73D8B" w:rsidP="00F7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D8B" w:rsidRPr="00F73D8B" w:rsidRDefault="00F73D8B" w:rsidP="00F7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D8B" w:rsidRPr="00F73D8B" w:rsidRDefault="00F73D8B" w:rsidP="00F7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D8B" w:rsidRPr="00F73D8B" w:rsidRDefault="00F73D8B" w:rsidP="00F7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Сердечно - сосудистое</w:t>
            </w:r>
          </w:p>
        </w:tc>
      </w:tr>
      <w:tr w:rsidR="00F73D8B" w:rsidRPr="00F73D8B" w:rsidTr="00042FBE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D8B" w:rsidRPr="00F73D8B" w:rsidRDefault="00F73D8B" w:rsidP="00F7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D8B" w:rsidRPr="00F73D8B" w:rsidRDefault="00F73D8B" w:rsidP="00F7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Перекись водорода 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D8B" w:rsidRPr="00F73D8B" w:rsidRDefault="00F73D8B" w:rsidP="00F7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D8B" w:rsidRPr="00F73D8B" w:rsidRDefault="00F73D8B" w:rsidP="00F7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D8B" w:rsidRPr="00F73D8B" w:rsidRDefault="00F73D8B" w:rsidP="00F7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Перевязочное</w:t>
            </w:r>
          </w:p>
        </w:tc>
      </w:tr>
      <w:tr w:rsidR="00F73D8B" w:rsidRPr="00F73D8B" w:rsidTr="00042FBE">
        <w:trPr>
          <w:trHeight w:val="403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D8B" w:rsidRPr="00F73D8B" w:rsidRDefault="00F73D8B" w:rsidP="00F7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D8B" w:rsidRPr="00F73D8B" w:rsidRDefault="00F73D8B" w:rsidP="00F7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Облепиховое масло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D8B" w:rsidRPr="00F73D8B" w:rsidRDefault="00F73D8B" w:rsidP="00F7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D8B" w:rsidRPr="00F73D8B" w:rsidRDefault="00F73D8B" w:rsidP="00F7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D8B" w:rsidRPr="00F73D8B" w:rsidRDefault="00F73D8B" w:rsidP="00F7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Седативное (успокоительное)</w:t>
            </w:r>
          </w:p>
        </w:tc>
      </w:tr>
      <w:tr w:rsidR="00F73D8B" w:rsidRPr="00F73D8B" w:rsidTr="00042FBE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D8B" w:rsidRPr="00F73D8B" w:rsidRDefault="00F73D8B" w:rsidP="00F7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D8B" w:rsidRPr="00F73D8B" w:rsidRDefault="00F73D8B" w:rsidP="00F7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Аспирин, парацетамол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D8B" w:rsidRPr="00F73D8B" w:rsidRDefault="00F73D8B" w:rsidP="00F7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D8B" w:rsidRPr="00F73D8B" w:rsidRDefault="00F73D8B" w:rsidP="00F7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D8B" w:rsidRPr="00F73D8B" w:rsidRDefault="00F73D8B" w:rsidP="00F7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Обезболивающее</w:t>
            </w:r>
          </w:p>
        </w:tc>
      </w:tr>
      <w:tr w:rsidR="00F73D8B" w:rsidRPr="00F73D8B" w:rsidTr="00042FBE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D8B" w:rsidRPr="00F73D8B" w:rsidRDefault="00F73D8B" w:rsidP="00F7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D8B" w:rsidRPr="00F73D8B" w:rsidRDefault="00F73D8B" w:rsidP="00F7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Уголь активированный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D8B" w:rsidRPr="00F73D8B" w:rsidRDefault="00F73D8B" w:rsidP="00F7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D8B" w:rsidRPr="00F73D8B" w:rsidRDefault="00F73D8B" w:rsidP="00F7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D8B" w:rsidRPr="00F73D8B" w:rsidRDefault="00F73D8B" w:rsidP="00F7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Антисептическое (при боли в горле)</w:t>
            </w:r>
          </w:p>
        </w:tc>
      </w:tr>
      <w:tr w:rsidR="00F73D8B" w:rsidRPr="00F73D8B" w:rsidTr="00042FBE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D8B" w:rsidRPr="00F73D8B" w:rsidRDefault="00F73D8B" w:rsidP="00F7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D8B" w:rsidRPr="00F73D8B" w:rsidRDefault="00F73D8B" w:rsidP="00F7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proofErr w:type="spellStart"/>
            <w:r w:rsidRPr="00F73D8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Фурацилин</w:t>
            </w:r>
            <w:proofErr w:type="spellEnd"/>
            <w:r w:rsidRPr="00F73D8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73D8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фарингосепт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D8B" w:rsidRPr="00F73D8B" w:rsidRDefault="00F73D8B" w:rsidP="00F7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D8B" w:rsidRPr="00F73D8B" w:rsidRDefault="00F73D8B" w:rsidP="00F7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D8B" w:rsidRPr="00F73D8B" w:rsidRDefault="00F73D8B" w:rsidP="00F7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Антисептическое</w:t>
            </w:r>
          </w:p>
        </w:tc>
      </w:tr>
      <w:tr w:rsidR="00F73D8B" w:rsidRPr="00F73D8B" w:rsidTr="00042FBE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D8B" w:rsidRPr="00F73D8B" w:rsidRDefault="00F73D8B" w:rsidP="00F7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D8B" w:rsidRPr="00F73D8B" w:rsidRDefault="00F73D8B" w:rsidP="00F7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Скипидарная мазь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D8B" w:rsidRPr="00F73D8B" w:rsidRDefault="00F73D8B" w:rsidP="00F7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D8B" w:rsidRPr="00F73D8B" w:rsidRDefault="00F73D8B" w:rsidP="00F7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D8B" w:rsidRPr="00F73D8B" w:rsidRDefault="00F73D8B" w:rsidP="00F7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Согревающее</w:t>
            </w:r>
          </w:p>
        </w:tc>
      </w:tr>
      <w:tr w:rsidR="00F73D8B" w:rsidRPr="00F73D8B" w:rsidTr="00042FBE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D8B" w:rsidRPr="00F73D8B" w:rsidRDefault="00F73D8B" w:rsidP="00F7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D8B" w:rsidRPr="00F73D8B" w:rsidRDefault="00F73D8B" w:rsidP="00F7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Нашатырный спирт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D8B" w:rsidRPr="00F73D8B" w:rsidRDefault="00F73D8B" w:rsidP="00F7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D8B" w:rsidRPr="00F73D8B" w:rsidRDefault="00F73D8B" w:rsidP="00F7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D8B" w:rsidRPr="00F73D8B" w:rsidRDefault="00F73D8B" w:rsidP="00F7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Адсорбирующее (при пищевом отравлении)</w:t>
            </w:r>
          </w:p>
        </w:tc>
      </w:tr>
      <w:tr w:rsidR="00F73D8B" w:rsidRPr="00F73D8B" w:rsidTr="00042FBE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D8B" w:rsidRPr="00F73D8B" w:rsidRDefault="00F73D8B" w:rsidP="00F7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D8B" w:rsidRPr="00F73D8B" w:rsidRDefault="00F73D8B" w:rsidP="00F7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D8B" w:rsidRPr="00F73D8B" w:rsidRDefault="00F73D8B" w:rsidP="00F7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D8B" w:rsidRPr="00F73D8B" w:rsidRDefault="00F73D8B" w:rsidP="00F7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D8B" w:rsidRPr="00F73D8B" w:rsidRDefault="00F73D8B" w:rsidP="00F7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Возбуждающее (при обмороке)</w:t>
            </w:r>
          </w:p>
        </w:tc>
      </w:tr>
      <w:tr w:rsidR="00F73D8B" w:rsidRPr="00F73D8B" w:rsidTr="00042FBE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D8B" w:rsidRPr="00F73D8B" w:rsidRDefault="00F73D8B" w:rsidP="00F7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D8B" w:rsidRPr="00F73D8B" w:rsidRDefault="00F73D8B" w:rsidP="00F7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D8B" w:rsidRPr="00F73D8B" w:rsidRDefault="00F73D8B" w:rsidP="00F7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D8B" w:rsidRPr="00F73D8B" w:rsidRDefault="00F73D8B" w:rsidP="00F7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D8B" w:rsidRPr="00F73D8B" w:rsidRDefault="00F73D8B" w:rsidP="00F7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Мочегонное</w:t>
            </w:r>
          </w:p>
        </w:tc>
      </w:tr>
      <w:tr w:rsidR="00F73D8B" w:rsidRPr="00F73D8B" w:rsidTr="00042FBE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D8B" w:rsidRPr="00F73D8B" w:rsidRDefault="00F73D8B" w:rsidP="00F7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D8B" w:rsidRPr="00F73D8B" w:rsidRDefault="00F73D8B" w:rsidP="00F7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D8B" w:rsidRPr="00F73D8B" w:rsidRDefault="00F73D8B" w:rsidP="00F7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D8B" w:rsidRPr="00F73D8B" w:rsidRDefault="00F73D8B" w:rsidP="00F7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D8B" w:rsidRPr="00F73D8B" w:rsidRDefault="00F73D8B" w:rsidP="00F7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Общеукрепляющее</w:t>
            </w:r>
          </w:p>
        </w:tc>
      </w:tr>
      <w:tr w:rsidR="00F73D8B" w:rsidRPr="00F73D8B" w:rsidTr="00042FBE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D8B" w:rsidRPr="00F73D8B" w:rsidRDefault="00F73D8B" w:rsidP="00F7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D8B" w:rsidRPr="00F73D8B" w:rsidRDefault="00F73D8B" w:rsidP="00F7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D8B" w:rsidRPr="00F73D8B" w:rsidRDefault="00F73D8B" w:rsidP="00F7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D8B" w:rsidRPr="00F73D8B" w:rsidRDefault="00F73D8B" w:rsidP="00F7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D8B" w:rsidRPr="00F73D8B" w:rsidRDefault="00F73D8B" w:rsidP="00F7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F73D8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Антигистаминное (противоаллергическое)</w:t>
            </w:r>
          </w:p>
        </w:tc>
      </w:tr>
    </w:tbl>
    <w:p w:rsidR="00F73D8B" w:rsidRPr="00F73D8B" w:rsidRDefault="00F73D8B" w:rsidP="00F73D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73D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F73D8B" w:rsidRPr="00F73D8B" w:rsidRDefault="00F73D8B" w:rsidP="00F73D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73D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F73D8B" w:rsidRPr="00F73D8B" w:rsidRDefault="00F73D8B" w:rsidP="00F73D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73D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F73D8B" w:rsidRPr="00F73D8B" w:rsidRDefault="00F73D8B" w:rsidP="00F73D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73D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Ответы: 6, 3, 4,8, 1,2, 10, 7, 9, 11.</w:t>
      </w:r>
    </w:p>
    <w:p w:rsidR="00F73D8B" w:rsidRPr="00F73D8B" w:rsidRDefault="00F73D8B" w:rsidP="00F73D8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73D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061C4D" w:rsidRPr="00F73D8B" w:rsidRDefault="00061C4D" w:rsidP="00F73D8B">
      <w:pPr>
        <w:rPr>
          <w:rFonts w:ascii="Times New Roman" w:hAnsi="Times New Roman" w:cs="Times New Roman"/>
        </w:rPr>
      </w:pPr>
    </w:p>
    <w:sectPr w:rsidR="00061C4D" w:rsidRPr="00F73D8B" w:rsidSect="00686783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E17FB"/>
    <w:rsid w:val="00042FBE"/>
    <w:rsid w:val="00061C4D"/>
    <w:rsid w:val="00062E01"/>
    <w:rsid w:val="001F64B4"/>
    <w:rsid w:val="00686783"/>
    <w:rsid w:val="00E733CF"/>
    <w:rsid w:val="00F12F55"/>
    <w:rsid w:val="00F73D8B"/>
    <w:rsid w:val="00F94CD4"/>
    <w:rsid w:val="00FE1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3CF"/>
  </w:style>
  <w:style w:type="paragraph" w:styleId="1">
    <w:name w:val="heading 1"/>
    <w:basedOn w:val="a"/>
    <w:link w:val="10"/>
    <w:uiPriority w:val="9"/>
    <w:qFormat/>
    <w:rsid w:val="00F73D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F73D8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F64B4"/>
    <w:rPr>
      <w:color w:val="0000FF"/>
      <w:u w:val="single"/>
    </w:rPr>
  </w:style>
  <w:style w:type="character" w:styleId="a4">
    <w:name w:val="Strong"/>
    <w:basedOn w:val="a0"/>
    <w:uiPriority w:val="22"/>
    <w:qFormat/>
    <w:rsid w:val="001F64B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F64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F64B4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F73D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73D8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7">
    <w:name w:val="Основной текст Знак"/>
    <w:basedOn w:val="a0"/>
    <w:link w:val="a8"/>
    <w:uiPriority w:val="99"/>
    <w:semiHidden/>
    <w:rsid w:val="00F73D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7"/>
    <w:uiPriority w:val="99"/>
    <w:semiHidden/>
    <w:unhideWhenUsed/>
    <w:rsid w:val="00F73D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a"/>
    <w:uiPriority w:val="99"/>
    <w:semiHidden/>
    <w:rsid w:val="00F73D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9"/>
    <w:uiPriority w:val="99"/>
    <w:semiHidden/>
    <w:unhideWhenUsed/>
    <w:rsid w:val="00F73D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14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42925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1304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369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033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5723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8220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4473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879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36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774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6287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5759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368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984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5117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8911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320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5810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0208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9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8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gif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theme" Target="theme/theme1.xml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fontTable" Target="fontTable.xml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6242</Words>
  <Characters>35581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7</cp:revision>
  <cp:lastPrinted>2022-10-08T06:06:00Z</cp:lastPrinted>
  <dcterms:created xsi:type="dcterms:W3CDTF">2022-10-07T12:44:00Z</dcterms:created>
  <dcterms:modified xsi:type="dcterms:W3CDTF">2022-10-08T06:31:00Z</dcterms:modified>
</cp:coreProperties>
</file>